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0173B" w14:textId="77777777" w:rsidR="00245AD5" w:rsidRDefault="00000000">
      <w:pPr>
        <w:pStyle w:val="GvdeMetni"/>
        <w:ind w:left="1281"/>
        <w:rPr>
          <w:sz w:val="20"/>
        </w:rPr>
      </w:pPr>
      <w:r>
        <w:rPr>
          <w:noProof/>
          <w:sz w:val="20"/>
        </w:rPr>
        <w:drawing>
          <wp:inline distT="0" distB="0" distL="0" distR="0" wp14:anchorId="5E41C918" wp14:editId="1CCC8B57">
            <wp:extent cx="3391065" cy="121900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3391065" cy="1219009"/>
                    </a:xfrm>
                    <a:prstGeom prst="rect">
                      <a:avLst/>
                    </a:prstGeom>
                  </pic:spPr>
                </pic:pic>
              </a:graphicData>
            </a:graphic>
          </wp:inline>
        </w:drawing>
      </w:r>
    </w:p>
    <w:p w14:paraId="2D7820F4" w14:textId="77777777" w:rsidR="00245AD5" w:rsidRDefault="00245AD5">
      <w:pPr>
        <w:pStyle w:val="GvdeMetni"/>
        <w:rPr>
          <w:sz w:val="28"/>
        </w:rPr>
      </w:pPr>
    </w:p>
    <w:p w14:paraId="7495077B" w14:textId="77777777" w:rsidR="00245AD5" w:rsidRDefault="00245AD5">
      <w:pPr>
        <w:pStyle w:val="GvdeMetni"/>
        <w:rPr>
          <w:sz w:val="28"/>
        </w:rPr>
      </w:pPr>
    </w:p>
    <w:p w14:paraId="144CE788" w14:textId="77777777" w:rsidR="00245AD5" w:rsidRDefault="00245AD5">
      <w:pPr>
        <w:pStyle w:val="GvdeMetni"/>
        <w:rPr>
          <w:sz w:val="28"/>
        </w:rPr>
      </w:pPr>
    </w:p>
    <w:p w14:paraId="655B0AF8" w14:textId="77777777" w:rsidR="00245AD5" w:rsidRDefault="00245AD5">
      <w:pPr>
        <w:pStyle w:val="GvdeMetni"/>
        <w:rPr>
          <w:sz w:val="28"/>
        </w:rPr>
      </w:pPr>
    </w:p>
    <w:p w14:paraId="70C0BFA1" w14:textId="77777777" w:rsidR="00245AD5" w:rsidRDefault="00245AD5">
      <w:pPr>
        <w:pStyle w:val="GvdeMetni"/>
        <w:spacing w:before="260"/>
        <w:rPr>
          <w:sz w:val="28"/>
        </w:rPr>
      </w:pPr>
    </w:p>
    <w:p w14:paraId="2D848724" w14:textId="77777777" w:rsidR="00245AD5" w:rsidRDefault="00000000">
      <w:pPr>
        <w:pStyle w:val="KonuBal"/>
      </w:pPr>
      <w:r>
        <w:t>ÖZ</w:t>
      </w:r>
      <w:r>
        <w:rPr>
          <w:spacing w:val="-9"/>
        </w:rPr>
        <w:t xml:space="preserve"> </w:t>
      </w:r>
      <w:r>
        <w:t>DEĞERLENDİRME</w:t>
      </w:r>
      <w:r>
        <w:rPr>
          <w:spacing w:val="-6"/>
        </w:rPr>
        <w:t xml:space="preserve"> </w:t>
      </w:r>
      <w:r>
        <w:rPr>
          <w:spacing w:val="-2"/>
        </w:rPr>
        <w:t>RAPORU</w:t>
      </w:r>
    </w:p>
    <w:p w14:paraId="50412919" w14:textId="77777777" w:rsidR="00245AD5" w:rsidRDefault="00245AD5">
      <w:pPr>
        <w:pStyle w:val="GvdeMetni"/>
        <w:rPr>
          <w:b/>
          <w:i/>
          <w:sz w:val="28"/>
        </w:rPr>
      </w:pPr>
    </w:p>
    <w:p w14:paraId="6ED286AF" w14:textId="77777777" w:rsidR="00245AD5" w:rsidRDefault="00245AD5">
      <w:pPr>
        <w:pStyle w:val="GvdeMetni"/>
        <w:rPr>
          <w:b/>
          <w:i/>
          <w:sz w:val="28"/>
        </w:rPr>
      </w:pPr>
    </w:p>
    <w:p w14:paraId="1D85E947" w14:textId="77777777" w:rsidR="00245AD5" w:rsidRDefault="00245AD5">
      <w:pPr>
        <w:pStyle w:val="GvdeMetni"/>
        <w:rPr>
          <w:b/>
          <w:i/>
          <w:sz w:val="28"/>
        </w:rPr>
      </w:pPr>
    </w:p>
    <w:p w14:paraId="35530C74" w14:textId="77777777" w:rsidR="00245AD5" w:rsidRDefault="00245AD5">
      <w:pPr>
        <w:pStyle w:val="GvdeMetni"/>
        <w:rPr>
          <w:b/>
          <w:i/>
          <w:sz w:val="28"/>
        </w:rPr>
      </w:pPr>
    </w:p>
    <w:p w14:paraId="4E1198CE" w14:textId="77777777" w:rsidR="00245AD5" w:rsidRDefault="00245AD5">
      <w:pPr>
        <w:pStyle w:val="GvdeMetni"/>
        <w:rPr>
          <w:b/>
          <w:i/>
          <w:sz w:val="28"/>
        </w:rPr>
      </w:pPr>
    </w:p>
    <w:p w14:paraId="141FE870" w14:textId="77777777" w:rsidR="00245AD5" w:rsidRDefault="00245AD5">
      <w:pPr>
        <w:pStyle w:val="GvdeMetni"/>
        <w:spacing w:before="158"/>
        <w:rPr>
          <w:b/>
          <w:i/>
          <w:sz w:val="28"/>
        </w:rPr>
      </w:pPr>
    </w:p>
    <w:p w14:paraId="2724BCBF" w14:textId="0FB287B9" w:rsidR="00245AD5" w:rsidRDefault="00000000">
      <w:pPr>
        <w:spacing w:line="448" w:lineRule="auto"/>
        <w:ind w:left="1487" w:right="1768" w:hanging="5"/>
        <w:jc w:val="center"/>
        <w:rPr>
          <w:sz w:val="28"/>
        </w:rPr>
      </w:pPr>
      <w:r>
        <w:rPr>
          <w:sz w:val="28"/>
        </w:rPr>
        <w:t>İSTANBUL YENİ YÜZYIL ÜNİVERSTESİ</w:t>
      </w:r>
      <w:r>
        <w:rPr>
          <w:spacing w:val="80"/>
          <w:sz w:val="28"/>
        </w:rPr>
        <w:t xml:space="preserve"> </w:t>
      </w:r>
      <w:r>
        <w:rPr>
          <w:sz w:val="28"/>
        </w:rPr>
        <w:t xml:space="preserve">İKTİSADİ VE İDARİ BİLİMLER FAKÜLTESİ </w:t>
      </w:r>
      <w:r w:rsidR="00D71875">
        <w:rPr>
          <w:sz w:val="28"/>
        </w:rPr>
        <w:t>SİYASET BİLİMİ VE ULUSLARARASI İLİŞKİLER</w:t>
      </w:r>
      <w:r>
        <w:rPr>
          <w:spacing w:val="-4"/>
          <w:sz w:val="28"/>
        </w:rPr>
        <w:t xml:space="preserve"> </w:t>
      </w:r>
      <w:r>
        <w:rPr>
          <w:sz w:val="28"/>
        </w:rPr>
        <w:t>BÖLÜMÜ</w:t>
      </w:r>
    </w:p>
    <w:p w14:paraId="4769BDBC" w14:textId="77777777" w:rsidR="00245AD5" w:rsidRDefault="00245AD5">
      <w:pPr>
        <w:pStyle w:val="GvdeMetni"/>
        <w:rPr>
          <w:sz w:val="20"/>
        </w:rPr>
      </w:pPr>
    </w:p>
    <w:p w14:paraId="3EA0A0AD" w14:textId="77777777" w:rsidR="00245AD5" w:rsidRDefault="00245AD5">
      <w:pPr>
        <w:pStyle w:val="GvdeMetni"/>
        <w:rPr>
          <w:sz w:val="20"/>
        </w:rPr>
      </w:pPr>
    </w:p>
    <w:p w14:paraId="3340DC59" w14:textId="77777777" w:rsidR="00245AD5" w:rsidRDefault="00245AD5">
      <w:pPr>
        <w:pStyle w:val="GvdeMetni"/>
        <w:rPr>
          <w:sz w:val="20"/>
        </w:rPr>
      </w:pPr>
    </w:p>
    <w:p w14:paraId="5A521174" w14:textId="77777777" w:rsidR="00245AD5" w:rsidRDefault="00245AD5">
      <w:pPr>
        <w:pStyle w:val="GvdeMetni"/>
        <w:rPr>
          <w:sz w:val="20"/>
        </w:rPr>
      </w:pPr>
    </w:p>
    <w:p w14:paraId="19748827" w14:textId="77777777" w:rsidR="00245AD5" w:rsidRDefault="00245AD5">
      <w:pPr>
        <w:pStyle w:val="GvdeMetni"/>
        <w:rPr>
          <w:sz w:val="20"/>
        </w:rPr>
      </w:pPr>
    </w:p>
    <w:p w14:paraId="2698010F" w14:textId="77777777" w:rsidR="00245AD5" w:rsidRDefault="00245AD5">
      <w:pPr>
        <w:pStyle w:val="GvdeMetni"/>
        <w:rPr>
          <w:sz w:val="20"/>
        </w:rPr>
      </w:pPr>
    </w:p>
    <w:p w14:paraId="306D5B77" w14:textId="77777777" w:rsidR="00245AD5" w:rsidRDefault="00245AD5">
      <w:pPr>
        <w:pStyle w:val="GvdeMetni"/>
        <w:rPr>
          <w:sz w:val="20"/>
        </w:rPr>
      </w:pPr>
    </w:p>
    <w:p w14:paraId="6E5AB4DA" w14:textId="77777777" w:rsidR="00245AD5" w:rsidRDefault="00245AD5">
      <w:pPr>
        <w:pStyle w:val="GvdeMetni"/>
        <w:rPr>
          <w:sz w:val="20"/>
        </w:rPr>
      </w:pPr>
    </w:p>
    <w:p w14:paraId="28D8FA1F" w14:textId="77777777" w:rsidR="00245AD5" w:rsidRDefault="00245AD5">
      <w:pPr>
        <w:pStyle w:val="GvdeMetni"/>
        <w:rPr>
          <w:sz w:val="20"/>
        </w:rPr>
      </w:pPr>
    </w:p>
    <w:p w14:paraId="27003288" w14:textId="77777777" w:rsidR="00245AD5" w:rsidRDefault="00245AD5">
      <w:pPr>
        <w:pStyle w:val="GvdeMetni"/>
        <w:rPr>
          <w:sz w:val="20"/>
        </w:rPr>
      </w:pPr>
    </w:p>
    <w:p w14:paraId="4D9F58E2" w14:textId="77777777" w:rsidR="00245AD5" w:rsidRDefault="00245AD5">
      <w:pPr>
        <w:pStyle w:val="GvdeMetni"/>
        <w:rPr>
          <w:sz w:val="20"/>
        </w:rPr>
      </w:pPr>
    </w:p>
    <w:p w14:paraId="7521A8E5" w14:textId="77777777" w:rsidR="00245AD5" w:rsidRDefault="00245AD5">
      <w:pPr>
        <w:pStyle w:val="GvdeMetni"/>
        <w:rPr>
          <w:sz w:val="20"/>
        </w:rPr>
      </w:pPr>
    </w:p>
    <w:p w14:paraId="27594E62" w14:textId="77777777" w:rsidR="00245AD5" w:rsidRDefault="00245AD5">
      <w:pPr>
        <w:pStyle w:val="GvdeMetni"/>
        <w:rPr>
          <w:sz w:val="20"/>
        </w:rPr>
      </w:pPr>
    </w:p>
    <w:p w14:paraId="2820BC60" w14:textId="77777777" w:rsidR="00245AD5" w:rsidRDefault="00245AD5">
      <w:pPr>
        <w:pStyle w:val="GvdeMetni"/>
        <w:rPr>
          <w:sz w:val="20"/>
        </w:rPr>
      </w:pPr>
    </w:p>
    <w:p w14:paraId="0AE78040" w14:textId="77777777" w:rsidR="00245AD5" w:rsidRDefault="00245AD5">
      <w:pPr>
        <w:pStyle w:val="GvdeMetni"/>
        <w:rPr>
          <w:sz w:val="20"/>
        </w:rPr>
      </w:pPr>
    </w:p>
    <w:p w14:paraId="6E2FD4C3" w14:textId="77777777" w:rsidR="00245AD5" w:rsidRDefault="00245AD5">
      <w:pPr>
        <w:pStyle w:val="GvdeMetni"/>
        <w:rPr>
          <w:sz w:val="20"/>
        </w:rPr>
      </w:pPr>
    </w:p>
    <w:p w14:paraId="3C0241EA" w14:textId="77777777" w:rsidR="00245AD5" w:rsidRDefault="00245AD5">
      <w:pPr>
        <w:pStyle w:val="GvdeMetni"/>
        <w:rPr>
          <w:sz w:val="20"/>
        </w:rPr>
      </w:pPr>
    </w:p>
    <w:p w14:paraId="3DA77843" w14:textId="77777777" w:rsidR="00245AD5" w:rsidRDefault="00245AD5">
      <w:pPr>
        <w:pStyle w:val="GvdeMetni"/>
        <w:rPr>
          <w:sz w:val="20"/>
        </w:rPr>
      </w:pPr>
    </w:p>
    <w:p w14:paraId="5CBD7C67" w14:textId="77777777" w:rsidR="00245AD5" w:rsidRDefault="00245AD5">
      <w:pPr>
        <w:pStyle w:val="GvdeMetni"/>
        <w:rPr>
          <w:sz w:val="20"/>
        </w:rPr>
      </w:pPr>
    </w:p>
    <w:p w14:paraId="6C5A61FE" w14:textId="77777777" w:rsidR="00245AD5" w:rsidRDefault="00245AD5">
      <w:pPr>
        <w:pStyle w:val="GvdeMetni"/>
        <w:rPr>
          <w:sz w:val="20"/>
        </w:rPr>
      </w:pPr>
    </w:p>
    <w:p w14:paraId="626E40A9" w14:textId="77777777" w:rsidR="00245AD5" w:rsidRDefault="00245AD5">
      <w:pPr>
        <w:pStyle w:val="GvdeMetni"/>
        <w:rPr>
          <w:sz w:val="20"/>
        </w:rPr>
      </w:pPr>
    </w:p>
    <w:p w14:paraId="3AB3891C" w14:textId="77777777" w:rsidR="00245AD5" w:rsidRDefault="00000000">
      <w:pPr>
        <w:pStyle w:val="GvdeMetni"/>
        <w:spacing w:before="166"/>
        <w:rPr>
          <w:sz w:val="20"/>
        </w:rPr>
      </w:pPr>
      <w:r>
        <w:rPr>
          <w:noProof/>
          <w:sz w:val="20"/>
        </w:rPr>
        <mc:AlternateContent>
          <mc:Choice Requires="wpg">
            <w:drawing>
              <wp:anchor distT="0" distB="0" distL="0" distR="0" simplePos="0" relativeHeight="487587840" behindDoc="1" locked="0" layoutInCell="1" allowOverlap="1" wp14:anchorId="6E0A587A" wp14:editId="1DF1324A">
                <wp:simplePos x="0" y="0"/>
                <wp:positionH relativeFrom="page">
                  <wp:posOffset>2587658</wp:posOffset>
                </wp:positionH>
                <wp:positionV relativeFrom="paragraph">
                  <wp:posOffset>266687</wp:posOffset>
                </wp:positionV>
                <wp:extent cx="2385060" cy="19748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5060" cy="197485"/>
                          <a:chOff x="0" y="0"/>
                          <a:chExt cx="2385060" cy="197485"/>
                        </a:xfrm>
                      </wpg:grpSpPr>
                      <pic:pic xmlns:pic="http://schemas.openxmlformats.org/drawingml/2006/picture">
                        <pic:nvPicPr>
                          <pic:cNvPr id="3" name="Image 3"/>
                          <pic:cNvPicPr/>
                        </pic:nvPicPr>
                        <pic:blipFill>
                          <a:blip r:embed="rId8" cstate="print"/>
                          <a:stretch>
                            <a:fillRect/>
                          </a:stretch>
                        </pic:blipFill>
                        <pic:spPr>
                          <a:xfrm>
                            <a:off x="0" y="1592"/>
                            <a:ext cx="2384558" cy="172018"/>
                          </a:xfrm>
                          <a:prstGeom prst="rect">
                            <a:avLst/>
                          </a:prstGeom>
                        </pic:spPr>
                      </pic:pic>
                      <wps:wsp>
                        <wps:cNvPr id="4" name="Textbox 4"/>
                        <wps:cNvSpPr txBox="1"/>
                        <wps:spPr>
                          <a:xfrm>
                            <a:off x="0" y="0"/>
                            <a:ext cx="2385060" cy="197485"/>
                          </a:xfrm>
                          <a:prstGeom prst="rect">
                            <a:avLst/>
                          </a:prstGeom>
                        </wps:spPr>
                        <wps:txbx>
                          <w:txbxContent>
                            <w:p w14:paraId="2CC41C9D" w14:textId="77777777" w:rsidR="00245AD5" w:rsidRDefault="00000000">
                              <w:pPr>
                                <w:spacing w:line="311" w:lineRule="exact"/>
                                <w:ind w:left="3"/>
                                <w:rPr>
                                  <w:sz w:val="28"/>
                                </w:rPr>
                              </w:pPr>
                              <w:r>
                                <w:rPr>
                                  <w:sz w:val="28"/>
                                </w:rPr>
                                <w:t>EYLÜL</w:t>
                              </w:r>
                              <w:r>
                                <w:rPr>
                                  <w:spacing w:val="-6"/>
                                  <w:sz w:val="28"/>
                                </w:rPr>
                                <w:t xml:space="preserve"> </w:t>
                              </w:r>
                              <w:r>
                                <w:rPr>
                                  <w:sz w:val="28"/>
                                </w:rPr>
                                <w:t>2024</w:t>
                              </w:r>
                              <w:r>
                                <w:rPr>
                                  <w:spacing w:val="-5"/>
                                  <w:sz w:val="28"/>
                                </w:rPr>
                                <w:t xml:space="preserve"> </w:t>
                              </w:r>
                              <w:r>
                                <w:rPr>
                                  <w:sz w:val="28"/>
                                </w:rPr>
                                <w:t>–</w:t>
                              </w:r>
                              <w:r>
                                <w:rPr>
                                  <w:spacing w:val="-5"/>
                                  <w:sz w:val="28"/>
                                </w:rPr>
                                <w:t xml:space="preserve"> </w:t>
                              </w:r>
                              <w:r>
                                <w:rPr>
                                  <w:sz w:val="28"/>
                                </w:rPr>
                                <w:t>AĞUSTOS</w:t>
                              </w:r>
                              <w:r>
                                <w:rPr>
                                  <w:spacing w:val="-4"/>
                                  <w:sz w:val="28"/>
                                </w:rPr>
                                <w:t xml:space="preserve"> 2025</w:t>
                              </w:r>
                            </w:p>
                          </w:txbxContent>
                        </wps:txbx>
                        <wps:bodyPr wrap="square" lIns="0" tIns="0" rIns="0" bIns="0" rtlCol="0">
                          <a:noAutofit/>
                        </wps:bodyPr>
                      </wps:wsp>
                    </wpg:wgp>
                  </a:graphicData>
                </a:graphic>
              </wp:anchor>
            </w:drawing>
          </mc:Choice>
          <mc:Fallback>
            <w:pict>
              <v:group w14:anchorId="6E0A587A" id="Group 2" o:spid="_x0000_s1026" style="position:absolute;margin-left:203.75pt;margin-top:21pt;width:187.8pt;height:15.55pt;z-index:-15728640;mso-wrap-distance-left:0;mso-wrap-distance-right:0;mso-position-horizontal-relative:page" coordsize="23850,19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top:15;width:23845;height:1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">
                  <v:imagedata r:id="rId9" o:title=""/>
                </v:shape>
                <v:shapetype id="_x0000_t202" coordsize="21600,21600" o:spt="202" path="m,l,21600r21600,l21600,xe">
                  <v:stroke joinstyle="miter"/>
                  <v:path gradientshapeok="t" o:connecttype="rect"/>
                </v:shapetype>
                <v:shape id="Textbox 4" o:spid="_x0000_s1028" type="#_x0000_t202" style="position:absolute;width:23850;height:1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2CC41C9D" w14:textId="77777777" w:rsidR="00245AD5" w:rsidRDefault="00000000">
                        <w:pPr>
                          <w:spacing w:line="311" w:lineRule="exact"/>
                          <w:ind w:left="3"/>
                          <w:rPr>
                            <w:sz w:val="28"/>
                          </w:rPr>
                        </w:pPr>
                        <w:r>
                          <w:rPr>
                            <w:sz w:val="28"/>
                          </w:rPr>
                          <w:t>EYLÜL</w:t>
                        </w:r>
                        <w:r>
                          <w:rPr>
                            <w:spacing w:val="-6"/>
                            <w:sz w:val="28"/>
                          </w:rPr>
                          <w:t xml:space="preserve"> </w:t>
                        </w:r>
                        <w:r>
                          <w:rPr>
                            <w:sz w:val="28"/>
                          </w:rPr>
                          <w:t>2024</w:t>
                        </w:r>
                        <w:r>
                          <w:rPr>
                            <w:spacing w:val="-5"/>
                            <w:sz w:val="28"/>
                          </w:rPr>
                          <w:t xml:space="preserve"> </w:t>
                        </w:r>
                        <w:r>
                          <w:rPr>
                            <w:sz w:val="28"/>
                          </w:rPr>
                          <w:t>–</w:t>
                        </w:r>
                        <w:r>
                          <w:rPr>
                            <w:spacing w:val="-5"/>
                            <w:sz w:val="28"/>
                          </w:rPr>
                          <w:t xml:space="preserve"> </w:t>
                        </w:r>
                        <w:r>
                          <w:rPr>
                            <w:sz w:val="28"/>
                          </w:rPr>
                          <w:t>AĞUSTOS</w:t>
                        </w:r>
                        <w:r>
                          <w:rPr>
                            <w:spacing w:val="-4"/>
                            <w:sz w:val="28"/>
                          </w:rPr>
                          <w:t xml:space="preserve"> 2025</w:t>
                        </w:r>
                      </w:p>
                    </w:txbxContent>
                  </v:textbox>
                </v:shape>
                <w10:wrap type="topAndBottom" anchorx="page"/>
              </v:group>
            </w:pict>
          </mc:Fallback>
        </mc:AlternateContent>
      </w:r>
    </w:p>
    <w:p w14:paraId="149FB85D" w14:textId="77777777" w:rsidR="00245AD5" w:rsidRDefault="00245AD5">
      <w:pPr>
        <w:pStyle w:val="GvdeMetni"/>
        <w:rPr>
          <w:sz w:val="20"/>
        </w:rPr>
        <w:sectPr w:rsidR="00245AD5">
          <w:type w:val="continuous"/>
          <w:pgSz w:w="11910" w:h="16840"/>
          <w:pgMar w:top="1540" w:right="992" w:bottom="280" w:left="1275" w:header="720" w:footer="720" w:gutter="0"/>
          <w:cols w:space="720"/>
        </w:sectPr>
      </w:pPr>
    </w:p>
    <w:p w14:paraId="4E707C4F" w14:textId="77777777" w:rsidR="00245AD5" w:rsidRDefault="00000000">
      <w:pPr>
        <w:pStyle w:val="GvdeMetni"/>
        <w:ind w:left="23"/>
        <w:rPr>
          <w:sz w:val="20"/>
        </w:rPr>
      </w:pPr>
      <w:r>
        <w:rPr>
          <w:noProof/>
          <w:sz w:val="20"/>
        </w:rPr>
        <w:lastRenderedPageBreak/>
        <mc:AlternateContent>
          <mc:Choice Requires="wps">
            <w:drawing>
              <wp:inline distT="0" distB="0" distL="0" distR="0" wp14:anchorId="4922FF00" wp14:editId="5E9D6CBA">
                <wp:extent cx="5905500" cy="294640"/>
                <wp:effectExtent l="9525" t="0" r="0" b="1016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294640"/>
                        </a:xfrm>
                        <a:prstGeom prst="rect">
                          <a:avLst/>
                        </a:prstGeom>
                        <a:ln w="6096">
                          <a:solidFill>
                            <a:srgbClr val="000000"/>
                          </a:solidFill>
                          <a:prstDash val="solid"/>
                        </a:ln>
                      </wps:spPr>
                      <wps:txbx>
                        <w:txbxContent>
                          <w:p w14:paraId="2C462D59" w14:textId="77777777" w:rsidR="00245AD5" w:rsidRDefault="00000000">
                            <w:pPr>
                              <w:pStyle w:val="GvdeMetni"/>
                              <w:tabs>
                                <w:tab w:val="left" w:pos="827"/>
                              </w:tabs>
                              <w:spacing w:before="18"/>
                              <w:ind w:left="107"/>
                            </w:pPr>
                            <w:r>
                              <w:rPr>
                                <w:color w:val="2D74B5"/>
                                <w:spacing w:val="-10"/>
                              </w:rPr>
                              <w:t>1</w:t>
                            </w:r>
                            <w:r>
                              <w:rPr>
                                <w:color w:val="2D74B5"/>
                              </w:rPr>
                              <w:tab/>
                            </w:r>
                            <w:r>
                              <w:rPr>
                                <w:color w:val="2D74B5"/>
                                <w:spacing w:val="-2"/>
                              </w:rPr>
                              <w:t>Öğrenciler</w:t>
                            </w:r>
                          </w:p>
                        </w:txbxContent>
                      </wps:txbx>
                      <wps:bodyPr wrap="square" lIns="0" tIns="0" rIns="0" bIns="0" rtlCol="0">
                        <a:noAutofit/>
                      </wps:bodyPr>
                    </wps:wsp>
                  </a:graphicData>
                </a:graphic>
              </wp:inline>
            </w:drawing>
          </mc:Choice>
          <mc:Fallback>
            <w:pict>
              <v:shape w14:anchorId="4922FF00" id="Textbox 6" o:spid="_x0000_s1029" type="#_x0000_t202" style="width:465pt;height:2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" filled="f" strokeweight=".48pt">
                <v:path arrowok="t"/>
                <v:textbox inset="0,0,0,0">
                  <w:txbxContent>
                    <w:p w14:paraId="2C462D59" w14:textId="77777777" w:rsidR="00245AD5" w:rsidRDefault="00000000">
                      <w:pPr>
                        <w:pStyle w:val="GvdeMetni"/>
                        <w:tabs>
                          <w:tab w:val="left" w:pos="827"/>
                        </w:tabs>
                        <w:spacing w:before="18"/>
                        <w:ind w:left="107"/>
                      </w:pPr>
                      <w:r>
                        <w:rPr>
                          <w:color w:val="2D74B5"/>
                          <w:spacing w:val="-10"/>
                        </w:rPr>
                        <w:t>1</w:t>
                      </w:r>
                      <w:r>
                        <w:rPr>
                          <w:color w:val="2D74B5"/>
                        </w:rPr>
                        <w:tab/>
                      </w:r>
                      <w:r>
                        <w:rPr>
                          <w:color w:val="2D74B5"/>
                          <w:spacing w:val="-2"/>
                        </w:rPr>
                        <w:t>Öğrenciler</w:t>
                      </w:r>
                    </w:p>
                  </w:txbxContent>
                </v:textbox>
                <w10:anchorlock/>
              </v:shape>
            </w:pict>
          </mc:Fallback>
        </mc:AlternateContent>
      </w:r>
    </w:p>
    <w:p w14:paraId="4C5DC933" w14:textId="77777777" w:rsidR="00245AD5" w:rsidRDefault="00245AD5">
      <w:pPr>
        <w:pStyle w:val="GvdeMetni"/>
      </w:pPr>
    </w:p>
    <w:p w14:paraId="44FC95F3" w14:textId="77777777" w:rsidR="00245AD5" w:rsidRDefault="00245AD5">
      <w:pPr>
        <w:pStyle w:val="GvdeMetni"/>
        <w:spacing w:before="67"/>
      </w:pPr>
    </w:p>
    <w:p w14:paraId="29115EC0" w14:textId="551488FB" w:rsidR="00245AD5" w:rsidRDefault="00292B30">
      <w:pPr>
        <w:pStyle w:val="ListeParagraf"/>
        <w:numPr>
          <w:ilvl w:val="0"/>
          <w:numId w:val="5"/>
        </w:numPr>
        <w:tabs>
          <w:tab w:val="left" w:pos="705"/>
          <w:tab w:val="left" w:pos="707"/>
        </w:tabs>
        <w:spacing w:before="0" w:line="360" w:lineRule="auto"/>
        <w:ind w:right="422"/>
        <w:jc w:val="both"/>
        <w:rPr>
          <w:sz w:val="24"/>
        </w:rPr>
      </w:pPr>
      <w:r>
        <w:rPr>
          <w:color w:val="44536A"/>
          <w:sz w:val="24"/>
        </w:rPr>
        <w:t xml:space="preserve">SBUİ Bölümü öğrencilerini ders konusunda yönlendirecek akademik danışmanlık </w:t>
      </w:r>
      <w:r>
        <w:rPr>
          <w:color w:val="44536A"/>
          <w:spacing w:val="-2"/>
          <w:sz w:val="24"/>
        </w:rPr>
        <w:t>hizmetleri</w:t>
      </w:r>
    </w:p>
    <w:p w14:paraId="1A6CAC91" w14:textId="77CBA284" w:rsidR="00245AD5" w:rsidRDefault="00000000">
      <w:pPr>
        <w:pStyle w:val="GvdeMetni"/>
        <w:spacing w:before="121" w:line="360" w:lineRule="auto"/>
        <w:ind w:left="707" w:right="420" w:hanging="147"/>
        <w:jc w:val="both"/>
      </w:pPr>
      <w:r>
        <w:t xml:space="preserve">Danışman olarak görevlendirilen öğretim elemanları; öğrencileri, İİBF ve </w:t>
      </w:r>
      <w:r w:rsidR="00292B30">
        <w:t>SBUİ</w:t>
      </w:r>
      <w:r>
        <w:t xml:space="preserve"> Bölümü hakkında bilgilendirmek, kariyer planlaması konusunda rehberlik etmek, dersler ve ders içerikleri hakkında öğrencileri bilgilendirmek, ders seçimine yardımcı olmak, üniversite fakülte ile ilgili yönetmelikleri ve yönergeleri hakkında bilgilendirmek, ders başarı durumlarını</w:t>
      </w:r>
      <w:r>
        <w:rPr>
          <w:spacing w:val="-4"/>
        </w:rPr>
        <w:t xml:space="preserve"> </w:t>
      </w:r>
      <w:r>
        <w:t>izlemek,</w:t>
      </w:r>
      <w:r>
        <w:rPr>
          <w:spacing w:val="-4"/>
        </w:rPr>
        <w:t xml:space="preserve"> </w:t>
      </w:r>
      <w:r>
        <w:t>başarısızlık</w:t>
      </w:r>
      <w:r>
        <w:rPr>
          <w:spacing w:val="-4"/>
        </w:rPr>
        <w:t xml:space="preserve"> </w:t>
      </w:r>
      <w:r>
        <w:t>durumunda,</w:t>
      </w:r>
      <w:r>
        <w:rPr>
          <w:spacing w:val="-4"/>
        </w:rPr>
        <w:t xml:space="preserve"> </w:t>
      </w:r>
      <w:r>
        <w:t>başarısızlığa</w:t>
      </w:r>
      <w:r>
        <w:rPr>
          <w:spacing w:val="-4"/>
        </w:rPr>
        <w:t xml:space="preserve"> </w:t>
      </w:r>
      <w:r>
        <w:t>yol</w:t>
      </w:r>
      <w:r>
        <w:rPr>
          <w:spacing w:val="-4"/>
        </w:rPr>
        <w:t xml:space="preserve"> </w:t>
      </w:r>
      <w:r>
        <w:t>açan</w:t>
      </w:r>
      <w:r>
        <w:rPr>
          <w:spacing w:val="-4"/>
        </w:rPr>
        <w:t xml:space="preserve"> </w:t>
      </w:r>
      <w:r>
        <w:t>sebepleri</w:t>
      </w:r>
      <w:r>
        <w:rPr>
          <w:spacing w:val="-4"/>
        </w:rPr>
        <w:t xml:space="preserve"> </w:t>
      </w:r>
      <w:r>
        <w:t>araştırmak ve çözüm getirmeye çalışmak, çözülemeyen sorunları hakkında, Eğitim Öğretim Komisyonunu bilgilendirmek, gerekli görülen hallerde öğrencilerin rehberlik ve psikolojik danışma hizmetleri almaları için öğrencileri üniversite bünyesindeki Rehberlik ve Psikolojik Danışma Merkezine yönlendirmek, her öğrenci için fiziksel ya da elektronik bir dosya oluşturmak, her eğitim-öğretim yılı/yarıyılı ders kayıtları, ders ekleme-bırakma, dersten çekilme tarihlerinde, öğrencilerin kayıt oldukları, ekledikleri, bıraktıkları, çekildikleri dersleri, T. C. İstanbul Yeni Yüzyıl Üniversitesi Ön Lisans ve Lisans Eğitim Öğretim ve Sınav Yönetmeliğine uygun olması halinde ders kayıtlarını onaylayarak kesinleştirmek, ilgili dokümanları Öğrenci İşleri Daire Başkanlığına ve öğrenciye yazılı olarak vermek ve kendi öğrenci dosyasında muhafaza etmektir; bu dosya içinde öğrenci ile ilgili bilgiler, akademik durum takip formu, transkript ve her dönem danışmanların rehberliğinde yazıldığı dersleri gösteren formlar bulunmak, öğrencinin bilgilerinde bir değişiklik olması durumunda dosyadaki bilgileri güncellemek,</w:t>
      </w:r>
      <w:r>
        <w:rPr>
          <w:spacing w:val="-3"/>
        </w:rPr>
        <w:t xml:space="preserve"> </w:t>
      </w:r>
      <w:r>
        <w:t>öğrenciyle</w:t>
      </w:r>
      <w:r>
        <w:rPr>
          <w:spacing w:val="-2"/>
        </w:rPr>
        <w:t xml:space="preserve"> </w:t>
      </w:r>
      <w:r>
        <w:t>her</w:t>
      </w:r>
      <w:r>
        <w:rPr>
          <w:spacing w:val="-3"/>
        </w:rPr>
        <w:t xml:space="preserve"> </w:t>
      </w:r>
      <w:r>
        <w:t>yarıyıl</w:t>
      </w:r>
      <w:r>
        <w:rPr>
          <w:spacing w:val="-3"/>
        </w:rPr>
        <w:t xml:space="preserve"> </w:t>
      </w:r>
      <w:r>
        <w:t>en</w:t>
      </w:r>
      <w:r>
        <w:rPr>
          <w:spacing w:val="-2"/>
        </w:rPr>
        <w:t xml:space="preserve"> </w:t>
      </w:r>
      <w:r>
        <w:t>az</w:t>
      </w:r>
      <w:r>
        <w:rPr>
          <w:spacing w:val="-4"/>
        </w:rPr>
        <w:t xml:space="preserve"> </w:t>
      </w:r>
      <w:r>
        <w:t>bir</w:t>
      </w:r>
      <w:r>
        <w:rPr>
          <w:spacing w:val="-3"/>
        </w:rPr>
        <w:t xml:space="preserve"> </w:t>
      </w:r>
      <w:r>
        <w:t>defa</w:t>
      </w:r>
      <w:r>
        <w:rPr>
          <w:spacing w:val="-3"/>
        </w:rPr>
        <w:t xml:space="preserve"> </w:t>
      </w:r>
      <w:r>
        <w:t>görüşmek</w:t>
      </w:r>
      <w:r>
        <w:rPr>
          <w:spacing w:val="-3"/>
        </w:rPr>
        <w:t xml:space="preserve"> </w:t>
      </w:r>
      <w:r>
        <w:t>ve</w:t>
      </w:r>
      <w:r>
        <w:rPr>
          <w:spacing w:val="-4"/>
        </w:rPr>
        <w:t xml:space="preserve"> </w:t>
      </w:r>
      <w:r>
        <w:t>belgelemek,</w:t>
      </w:r>
      <w:r>
        <w:rPr>
          <w:spacing w:val="-3"/>
        </w:rPr>
        <w:t xml:space="preserve"> </w:t>
      </w:r>
      <w:r>
        <w:t>yaşam</w:t>
      </w:r>
      <w:r>
        <w:rPr>
          <w:spacing w:val="-3"/>
        </w:rPr>
        <w:t xml:space="preserve"> </w:t>
      </w:r>
      <w:r>
        <w:t>boyu öğrenme alışkanlığı kazandırmaya, kültürel gelişimlerine katkıda bulunmaya ve buna yönelik imkânları ve ortamları hazırlamaya çalışmak, değişim programları, ÇAP,</w:t>
      </w:r>
      <w:r>
        <w:rPr>
          <w:spacing w:val="40"/>
        </w:rPr>
        <w:t xml:space="preserve"> </w:t>
      </w:r>
      <w:proofErr w:type="spellStart"/>
      <w:r>
        <w:t>Yandal</w:t>
      </w:r>
      <w:proofErr w:type="spellEnd"/>
      <w:r>
        <w:t xml:space="preserve"> ve yurt dışı eğitim imkânları hakkında bilgilendirmek, danışmanın görevleri </w:t>
      </w:r>
      <w:r>
        <w:rPr>
          <w:spacing w:val="-2"/>
        </w:rPr>
        <w:t>arasındadır.</w:t>
      </w:r>
    </w:p>
    <w:p w14:paraId="5624EEB9" w14:textId="77777777" w:rsidR="00245AD5" w:rsidRDefault="00245AD5">
      <w:pPr>
        <w:pStyle w:val="GvdeMetni"/>
        <w:spacing w:line="360" w:lineRule="auto"/>
        <w:jc w:val="both"/>
        <w:sectPr w:rsidR="00245AD5">
          <w:footerReference w:type="default" r:id="rId10"/>
          <w:pgSz w:w="11910" w:h="16840"/>
          <w:pgMar w:top="1400" w:right="992" w:bottom="1080" w:left="1275" w:header="0" w:footer="892" w:gutter="0"/>
          <w:pgNumType w:start="1"/>
          <w:cols w:space="720"/>
        </w:sectPr>
      </w:pPr>
    </w:p>
    <w:tbl>
      <w:tblPr>
        <w:tblStyle w:val="TableNormal"/>
        <w:tblW w:w="0" w:type="auto"/>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93"/>
        <w:gridCol w:w="3102"/>
        <w:gridCol w:w="2755"/>
      </w:tblGrid>
      <w:tr w:rsidR="00245AD5" w14:paraId="768F6BD3" w14:textId="77777777">
        <w:trPr>
          <w:trHeight w:val="655"/>
        </w:trPr>
        <w:tc>
          <w:tcPr>
            <w:tcW w:w="9150" w:type="dxa"/>
            <w:gridSpan w:val="3"/>
            <w:tcBorders>
              <w:top w:val="nil"/>
              <w:left w:val="nil"/>
              <w:bottom w:val="nil"/>
              <w:right w:val="nil"/>
            </w:tcBorders>
            <w:shd w:val="clear" w:color="auto" w:fill="D7D7D7"/>
          </w:tcPr>
          <w:p w14:paraId="61E703F3" w14:textId="77777777" w:rsidR="00245AD5" w:rsidRDefault="00000000">
            <w:pPr>
              <w:pStyle w:val="TableParagraph"/>
              <w:spacing w:before="119"/>
              <w:ind w:left="45"/>
              <w:rPr>
                <w:b/>
                <w:sz w:val="24"/>
              </w:rPr>
            </w:pPr>
            <w:r>
              <w:rPr>
                <w:b/>
                <w:color w:val="44536A"/>
                <w:sz w:val="24"/>
              </w:rPr>
              <w:lastRenderedPageBreak/>
              <w:t>Tablo</w:t>
            </w:r>
            <w:r>
              <w:rPr>
                <w:b/>
                <w:color w:val="44536A"/>
                <w:spacing w:val="-3"/>
                <w:sz w:val="24"/>
              </w:rPr>
              <w:t xml:space="preserve"> </w:t>
            </w:r>
            <w:r>
              <w:rPr>
                <w:b/>
                <w:color w:val="44536A"/>
                <w:sz w:val="24"/>
              </w:rPr>
              <w:t>1.1.</w:t>
            </w:r>
            <w:r>
              <w:rPr>
                <w:b/>
                <w:color w:val="44536A"/>
                <w:spacing w:val="-3"/>
                <w:sz w:val="24"/>
              </w:rPr>
              <w:t xml:space="preserve"> </w:t>
            </w:r>
            <w:r>
              <w:rPr>
                <w:b/>
                <w:color w:val="44536A"/>
                <w:sz w:val="24"/>
              </w:rPr>
              <w:t>Akademik</w:t>
            </w:r>
            <w:r>
              <w:rPr>
                <w:b/>
                <w:color w:val="44536A"/>
                <w:spacing w:val="-3"/>
                <w:sz w:val="24"/>
              </w:rPr>
              <w:t xml:space="preserve"> </w:t>
            </w:r>
            <w:r>
              <w:rPr>
                <w:b/>
                <w:color w:val="44536A"/>
                <w:sz w:val="24"/>
              </w:rPr>
              <w:t>Danışmanlık</w:t>
            </w:r>
            <w:r>
              <w:rPr>
                <w:b/>
                <w:color w:val="44536A"/>
                <w:spacing w:val="-2"/>
                <w:sz w:val="24"/>
              </w:rPr>
              <w:t xml:space="preserve"> </w:t>
            </w:r>
            <w:r>
              <w:rPr>
                <w:b/>
                <w:color w:val="44536A"/>
                <w:sz w:val="24"/>
              </w:rPr>
              <w:t>Görev</w:t>
            </w:r>
            <w:r>
              <w:rPr>
                <w:b/>
                <w:color w:val="44536A"/>
                <w:spacing w:val="-3"/>
                <w:sz w:val="24"/>
              </w:rPr>
              <w:t xml:space="preserve"> </w:t>
            </w:r>
            <w:r>
              <w:rPr>
                <w:b/>
                <w:color w:val="44536A"/>
                <w:spacing w:val="-2"/>
                <w:sz w:val="24"/>
              </w:rPr>
              <w:t>Dağılımı</w:t>
            </w:r>
          </w:p>
        </w:tc>
      </w:tr>
      <w:tr w:rsidR="00245AD5" w14:paraId="63607B1F" w14:textId="77777777">
        <w:trPr>
          <w:trHeight w:val="299"/>
        </w:trPr>
        <w:tc>
          <w:tcPr>
            <w:tcW w:w="9150" w:type="dxa"/>
            <w:gridSpan w:val="3"/>
            <w:tcBorders>
              <w:top w:val="nil"/>
              <w:left w:val="nil"/>
              <w:right w:val="nil"/>
            </w:tcBorders>
          </w:tcPr>
          <w:p w14:paraId="772862BA" w14:textId="77777777" w:rsidR="00245AD5" w:rsidRDefault="00245AD5">
            <w:pPr>
              <w:pStyle w:val="TableParagraph"/>
            </w:pPr>
          </w:p>
        </w:tc>
      </w:tr>
      <w:tr w:rsidR="00245AD5" w14:paraId="3971D831" w14:textId="77777777">
        <w:trPr>
          <w:trHeight w:val="654"/>
        </w:trPr>
        <w:tc>
          <w:tcPr>
            <w:tcW w:w="6395" w:type="dxa"/>
            <w:gridSpan w:val="2"/>
            <w:shd w:val="clear" w:color="auto" w:fill="F1F1F1"/>
          </w:tcPr>
          <w:p w14:paraId="0760305A" w14:textId="77777777" w:rsidR="00245AD5" w:rsidRDefault="00000000">
            <w:pPr>
              <w:pStyle w:val="TableParagraph"/>
              <w:spacing w:before="119"/>
              <w:ind w:left="47"/>
              <w:rPr>
                <w:sz w:val="24"/>
              </w:rPr>
            </w:pPr>
            <w:r>
              <w:rPr>
                <w:color w:val="44536A"/>
                <w:sz w:val="24"/>
              </w:rPr>
              <w:t>Öğretim</w:t>
            </w:r>
            <w:r>
              <w:rPr>
                <w:color w:val="44536A"/>
                <w:spacing w:val="-3"/>
                <w:sz w:val="24"/>
              </w:rPr>
              <w:t xml:space="preserve"> </w:t>
            </w:r>
            <w:r>
              <w:rPr>
                <w:color w:val="44536A"/>
                <w:spacing w:val="-2"/>
                <w:sz w:val="24"/>
              </w:rPr>
              <w:t>Elemanının</w:t>
            </w:r>
          </w:p>
        </w:tc>
        <w:tc>
          <w:tcPr>
            <w:tcW w:w="2755" w:type="dxa"/>
            <w:vMerge w:val="restart"/>
            <w:shd w:val="clear" w:color="auto" w:fill="F1F1F1"/>
          </w:tcPr>
          <w:p w14:paraId="76085A01" w14:textId="4D13F08F" w:rsidR="00245AD5" w:rsidRDefault="00000000" w:rsidP="00292B30">
            <w:pPr>
              <w:pStyle w:val="TableParagraph"/>
              <w:tabs>
                <w:tab w:val="left" w:pos="1150"/>
                <w:tab w:val="left" w:pos="2061"/>
              </w:tabs>
              <w:spacing w:before="246"/>
              <w:ind w:left="56"/>
              <w:rPr>
                <w:sz w:val="24"/>
              </w:rPr>
            </w:pPr>
            <w:r>
              <w:rPr>
                <w:color w:val="44536A"/>
                <w:spacing w:val="-2"/>
                <w:sz w:val="24"/>
              </w:rPr>
              <w:t>Öğrenci</w:t>
            </w:r>
            <w:r w:rsidR="00292B30">
              <w:rPr>
                <w:color w:val="44536A"/>
                <w:sz w:val="24"/>
              </w:rPr>
              <w:t xml:space="preserve"> </w:t>
            </w:r>
            <w:r>
              <w:rPr>
                <w:color w:val="44536A"/>
                <w:spacing w:val="-2"/>
                <w:sz w:val="24"/>
              </w:rPr>
              <w:t>Sayısı</w:t>
            </w:r>
            <w:r w:rsidR="00292B30">
              <w:rPr>
                <w:color w:val="44536A"/>
                <w:sz w:val="24"/>
              </w:rPr>
              <w:t xml:space="preserve"> </w:t>
            </w:r>
            <w:r>
              <w:rPr>
                <w:color w:val="44536A"/>
                <w:spacing w:val="-2"/>
                <w:sz w:val="24"/>
              </w:rPr>
              <w:t>(2024-2025)</w:t>
            </w:r>
          </w:p>
        </w:tc>
      </w:tr>
      <w:tr w:rsidR="00245AD5" w14:paraId="2C7CDFA4" w14:textId="77777777">
        <w:trPr>
          <w:trHeight w:val="654"/>
        </w:trPr>
        <w:tc>
          <w:tcPr>
            <w:tcW w:w="3293" w:type="dxa"/>
            <w:shd w:val="clear" w:color="auto" w:fill="F1F1F1"/>
          </w:tcPr>
          <w:p w14:paraId="5F7FA524" w14:textId="77777777" w:rsidR="00245AD5" w:rsidRDefault="00000000">
            <w:pPr>
              <w:pStyle w:val="TableParagraph"/>
              <w:spacing w:before="119"/>
              <w:ind w:left="47"/>
              <w:rPr>
                <w:sz w:val="24"/>
              </w:rPr>
            </w:pPr>
            <w:r>
              <w:rPr>
                <w:color w:val="44536A"/>
                <w:sz w:val="24"/>
              </w:rPr>
              <w:t>Akademik</w:t>
            </w:r>
            <w:r>
              <w:rPr>
                <w:color w:val="44536A"/>
                <w:spacing w:val="-3"/>
                <w:sz w:val="24"/>
              </w:rPr>
              <w:t xml:space="preserve"> </w:t>
            </w:r>
            <w:proofErr w:type="spellStart"/>
            <w:r>
              <w:rPr>
                <w:color w:val="44536A"/>
                <w:spacing w:val="-2"/>
                <w:sz w:val="24"/>
              </w:rPr>
              <w:t>Ünvanı</w:t>
            </w:r>
            <w:proofErr w:type="spellEnd"/>
          </w:p>
        </w:tc>
        <w:tc>
          <w:tcPr>
            <w:tcW w:w="3102" w:type="dxa"/>
            <w:shd w:val="clear" w:color="auto" w:fill="F1F1F1"/>
          </w:tcPr>
          <w:p w14:paraId="3EEF5203" w14:textId="77777777" w:rsidR="00245AD5" w:rsidRDefault="00000000">
            <w:pPr>
              <w:pStyle w:val="TableParagraph"/>
              <w:spacing w:before="119"/>
              <w:ind w:left="52"/>
              <w:rPr>
                <w:sz w:val="24"/>
              </w:rPr>
            </w:pPr>
            <w:r>
              <w:rPr>
                <w:color w:val="44536A"/>
                <w:spacing w:val="-2"/>
                <w:sz w:val="24"/>
              </w:rPr>
              <w:t>Adı-Soyadı</w:t>
            </w:r>
          </w:p>
        </w:tc>
        <w:tc>
          <w:tcPr>
            <w:tcW w:w="2755" w:type="dxa"/>
            <w:vMerge/>
            <w:tcBorders>
              <w:top w:val="nil"/>
            </w:tcBorders>
            <w:shd w:val="clear" w:color="auto" w:fill="F1F1F1"/>
          </w:tcPr>
          <w:p w14:paraId="7E2A0132" w14:textId="77777777" w:rsidR="00245AD5" w:rsidRDefault="00245AD5">
            <w:pPr>
              <w:rPr>
                <w:sz w:val="2"/>
                <w:szCs w:val="2"/>
              </w:rPr>
            </w:pPr>
          </w:p>
        </w:tc>
      </w:tr>
      <w:tr w:rsidR="008073C2" w14:paraId="34C1F674" w14:textId="77777777" w:rsidTr="008073C2">
        <w:trPr>
          <w:trHeight w:val="654"/>
        </w:trPr>
        <w:tc>
          <w:tcPr>
            <w:tcW w:w="3293" w:type="dxa"/>
          </w:tcPr>
          <w:p w14:paraId="7B75A227" w14:textId="306AEF21" w:rsidR="008073C2" w:rsidRDefault="008073C2">
            <w:pPr>
              <w:pStyle w:val="TableParagraph"/>
              <w:spacing w:before="119"/>
              <w:ind w:left="47"/>
              <w:rPr>
                <w:color w:val="44536A"/>
                <w:sz w:val="24"/>
              </w:rPr>
            </w:pPr>
            <w:r>
              <w:rPr>
                <w:color w:val="44536A"/>
                <w:sz w:val="24"/>
              </w:rPr>
              <w:t xml:space="preserve">Prof. Dr. </w:t>
            </w:r>
          </w:p>
        </w:tc>
        <w:tc>
          <w:tcPr>
            <w:tcW w:w="3102" w:type="dxa"/>
          </w:tcPr>
          <w:p w14:paraId="6ADAB4FE" w14:textId="6138D08A" w:rsidR="008073C2" w:rsidRPr="008073C2" w:rsidRDefault="008073C2">
            <w:pPr>
              <w:pStyle w:val="TableParagraph"/>
              <w:spacing w:before="119"/>
              <w:ind w:left="52"/>
              <w:rPr>
                <w:color w:val="44536A"/>
                <w:sz w:val="24"/>
              </w:rPr>
            </w:pPr>
            <w:r>
              <w:rPr>
                <w:color w:val="44536A"/>
                <w:sz w:val="24"/>
              </w:rPr>
              <w:t>Yaşar HACISALİHOĞLU</w:t>
            </w:r>
          </w:p>
        </w:tc>
        <w:tc>
          <w:tcPr>
            <w:tcW w:w="2755" w:type="dxa"/>
            <w:tcBorders>
              <w:top w:val="nil"/>
            </w:tcBorders>
          </w:tcPr>
          <w:p w14:paraId="635E53CE" w14:textId="5BA539FD" w:rsidR="008073C2" w:rsidRPr="008073C2" w:rsidRDefault="008073C2" w:rsidP="008073C2">
            <w:pPr>
              <w:jc w:val="center"/>
              <w:rPr>
                <w:color w:val="44536A"/>
                <w:sz w:val="24"/>
              </w:rPr>
            </w:pPr>
            <w:r>
              <w:rPr>
                <w:color w:val="44536A"/>
                <w:sz w:val="24"/>
              </w:rPr>
              <w:t>1</w:t>
            </w:r>
          </w:p>
        </w:tc>
      </w:tr>
      <w:tr w:rsidR="009A5EA3" w14:paraId="13162C7A" w14:textId="77777777">
        <w:trPr>
          <w:trHeight w:val="652"/>
        </w:trPr>
        <w:tc>
          <w:tcPr>
            <w:tcW w:w="3293" w:type="dxa"/>
          </w:tcPr>
          <w:p w14:paraId="4D9C4F73" w14:textId="2892D3E3" w:rsidR="009A5EA3" w:rsidRDefault="009A5EA3" w:rsidP="009A5EA3">
            <w:pPr>
              <w:pStyle w:val="TableParagraph"/>
              <w:spacing w:before="119"/>
              <w:ind w:left="47"/>
              <w:rPr>
                <w:sz w:val="24"/>
              </w:rPr>
            </w:pPr>
            <w:r>
              <w:rPr>
                <w:color w:val="44536A"/>
                <w:sz w:val="24"/>
              </w:rPr>
              <w:t xml:space="preserve">Doç. Dr. </w:t>
            </w:r>
          </w:p>
        </w:tc>
        <w:tc>
          <w:tcPr>
            <w:tcW w:w="3102" w:type="dxa"/>
          </w:tcPr>
          <w:p w14:paraId="00A0C373" w14:textId="23D77978" w:rsidR="009A5EA3" w:rsidRDefault="009A5EA3" w:rsidP="009A5EA3">
            <w:pPr>
              <w:pStyle w:val="TableParagraph"/>
              <w:spacing w:before="119"/>
              <w:ind w:left="52"/>
              <w:rPr>
                <w:sz w:val="24"/>
              </w:rPr>
            </w:pPr>
            <w:r>
              <w:rPr>
                <w:color w:val="44536A"/>
                <w:sz w:val="24"/>
              </w:rPr>
              <w:t>Abdullah Cüneyt KÜSMEZ</w:t>
            </w:r>
          </w:p>
        </w:tc>
        <w:tc>
          <w:tcPr>
            <w:tcW w:w="2755" w:type="dxa"/>
          </w:tcPr>
          <w:p w14:paraId="3276CFFF" w14:textId="11A09F98" w:rsidR="009A5EA3" w:rsidRDefault="009A5EA3" w:rsidP="009A5EA3">
            <w:pPr>
              <w:pStyle w:val="TableParagraph"/>
              <w:spacing w:before="119"/>
              <w:ind w:left="56"/>
              <w:jc w:val="center"/>
              <w:rPr>
                <w:sz w:val="24"/>
              </w:rPr>
            </w:pPr>
            <w:r>
              <w:rPr>
                <w:sz w:val="24"/>
              </w:rPr>
              <w:t>17</w:t>
            </w:r>
          </w:p>
        </w:tc>
      </w:tr>
      <w:tr w:rsidR="009A5EA3" w14:paraId="0E45DC36" w14:textId="77777777">
        <w:trPr>
          <w:trHeight w:val="654"/>
        </w:trPr>
        <w:tc>
          <w:tcPr>
            <w:tcW w:w="3293" w:type="dxa"/>
          </w:tcPr>
          <w:p w14:paraId="54B50432" w14:textId="1C5BA772" w:rsidR="009A5EA3" w:rsidRDefault="009A5EA3" w:rsidP="009A5EA3">
            <w:pPr>
              <w:pStyle w:val="TableParagraph"/>
              <w:spacing w:before="119"/>
              <w:ind w:left="47"/>
              <w:rPr>
                <w:sz w:val="24"/>
              </w:rPr>
            </w:pPr>
            <w:r>
              <w:rPr>
                <w:color w:val="44536A"/>
                <w:sz w:val="24"/>
              </w:rPr>
              <w:t xml:space="preserve">Doç. Dr. </w:t>
            </w:r>
          </w:p>
        </w:tc>
        <w:tc>
          <w:tcPr>
            <w:tcW w:w="3102" w:type="dxa"/>
          </w:tcPr>
          <w:p w14:paraId="3F6ED961" w14:textId="03337265" w:rsidR="009A5EA3" w:rsidRDefault="009A5EA3" w:rsidP="009A5EA3">
            <w:pPr>
              <w:pStyle w:val="TableParagraph"/>
              <w:spacing w:before="119"/>
              <w:ind w:left="52"/>
              <w:rPr>
                <w:sz w:val="24"/>
              </w:rPr>
            </w:pPr>
            <w:proofErr w:type="spellStart"/>
            <w:r>
              <w:rPr>
                <w:color w:val="44536A"/>
                <w:sz w:val="24"/>
              </w:rPr>
              <w:t>Hüdayi</w:t>
            </w:r>
            <w:proofErr w:type="spellEnd"/>
            <w:r>
              <w:rPr>
                <w:color w:val="44536A"/>
                <w:sz w:val="24"/>
              </w:rPr>
              <w:t xml:space="preserve"> SAYIN</w:t>
            </w:r>
          </w:p>
        </w:tc>
        <w:tc>
          <w:tcPr>
            <w:tcW w:w="2755" w:type="dxa"/>
          </w:tcPr>
          <w:p w14:paraId="1A962CEA" w14:textId="5A174363" w:rsidR="009A5EA3" w:rsidRDefault="009A5EA3" w:rsidP="009A5EA3">
            <w:pPr>
              <w:pStyle w:val="TableParagraph"/>
              <w:jc w:val="center"/>
              <w:rPr>
                <w:sz w:val="24"/>
              </w:rPr>
            </w:pPr>
            <w:r>
              <w:rPr>
                <w:sz w:val="24"/>
              </w:rPr>
              <w:t>8</w:t>
            </w:r>
          </w:p>
        </w:tc>
      </w:tr>
      <w:tr w:rsidR="009A5EA3" w14:paraId="59AF9E9C" w14:textId="77777777">
        <w:trPr>
          <w:trHeight w:val="655"/>
        </w:trPr>
        <w:tc>
          <w:tcPr>
            <w:tcW w:w="3293" w:type="dxa"/>
          </w:tcPr>
          <w:p w14:paraId="291DB6DF" w14:textId="173AC673" w:rsidR="009A5EA3" w:rsidRPr="00B44649" w:rsidRDefault="009A5EA3" w:rsidP="00B44649">
            <w:pPr>
              <w:pStyle w:val="TableParagraph"/>
              <w:spacing w:before="119"/>
              <w:ind w:left="52"/>
              <w:rPr>
                <w:color w:val="44536A"/>
                <w:sz w:val="24"/>
              </w:rPr>
            </w:pPr>
            <w:r w:rsidRPr="00B44649">
              <w:rPr>
                <w:color w:val="44536A"/>
                <w:sz w:val="24"/>
              </w:rPr>
              <w:t xml:space="preserve">Dr. Öğr. Üyesi </w:t>
            </w:r>
          </w:p>
        </w:tc>
        <w:tc>
          <w:tcPr>
            <w:tcW w:w="3102" w:type="dxa"/>
          </w:tcPr>
          <w:p w14:paraId="73FD45C7" w14:textId="633439AC" w:rsidR="009A5EA3" w:rsidRPr="00B44649" w:rsidRDefault="009A5EA3" w:rsidP="00B44649">
            <w:pPr>
              <w:pStyle w:val="TableParagraph"/>
              <w:spacing w:before="119"/>
              <w:ind w:left="52"/>
              <w:rPr>
                <w:color w:val="44536A"/>
                <w:sz w:val="24"/>
              </w:rPr>
            </w:pPr>
            <w:r w:rsidRPr="00B44649">
              <w:rPr>
                <w:color w:val="44536A"/>
                <w:sz w:val="24"/>
              </w:rPr>
              <w:t>Pelin YANTUR</w:t>
            </w:r>
          </w:p>
        </w:tc>
        <w:tc>
          <w:tcPr>
            <w:tcW w:w="2755" w:type="dxa"/>
          </w:tcPr>
          <w:p w14:paraId="566AC90B" w14:textId="7955D752" w:rsidR="009A5EA3" w:rsidRPr="00B44649" w:rsidRDefault="009A5EA3" w:rsidP="00B44649">
            <w:pPr>
              <w:pStyle w:val="TableParagraph"/>
              <w:spacing w:before="119"/>
              <w:ind w:left="52"/>
              <w:jc w:val="center"/>
              <w:rPr>
                <w:color w:val="44536A"/>
                <w:sz w:val="24"/>
              </w:rPr>
            </w:pPr>
            <w:r w:rsidRPr="00B44649">
              <w:rPr>
                <w:color w:val="44536A"/>
                <w:sz w:val="24"/>
              </w:rPr>
              <w:t>37</w:t>
            </w:r>
          </w:p>
        </w:tc>
      </w:tr>
      <w:tr w:rsidR="009A5EA3" w14:paraId="74F34257" w14:textId="77777777">
        <w:trPr>
          <w:trHeight w:val="654"/>
        </w:trPr>
        <w:tc>
          <w:tcPr>
            <w:tcW w:w="3293" w:type="dxa"/>
          </w:tcPr>
          <w:p w14:paraId="4164AAED" w14:textId="19157379" w:rsidR="009A5EA3" w:rsidRPr="00B44649" w:rsidRDefault="009A5EA3" w:rsidP="00B44649">
            <w:pPr>
              <w:pStyle w:val="TableParagraph"/>
              <w:spacing w:before="119"/>
              <w:ind w:left="52"/>
              <w:rPr>
                <w:color w:val="44536A"/>
                <w:sz w:val="24"/>
              </w:rPr>
            </w:pPr>
            <w:r w:rsidRPr="00B44649">
              <w:rPr>
                <w:color w:val="44536A"/>
                <w:sz w:val="24"/>
              </w:rPr>
              <w:t xml:space="preserve">Dr. Öğr. Üyesi </w:t>
            </w:r>
          </w:p>
        </w:tc>
        <w:tc>
          <w:tcPr>
            <w:tcW w:w="3102" w:type="dxa"/>
          </w:tcPr>
          <w:p w14:paraId="4DFE2149" w14:textId="5F7E5BE7" w:rsidR="009A5EA3" w:rsidRPr="00B44649" w:rsidRDefault="009A5EA3" w:rsidP="00B44649">
            <w:pPr>
              <w:pStyle w:val="TableParagraph"/>
              <w:spacing w:before="119"/>
              <w:ind w:left="52"/>
              <w:rPr>
                <w:color w:val="44536A"/>
                <w:sz w:val="24"/>
              </w:rPr>
            </w:pPr>
            <w:r w:rsidRPr="00B44649">
              <w:rPr>
                <w:color w:val="44536A"/>
                <w:sz w:val="24"/>
              </w:rPr>
              <w:t>Yasemin KONUKÇU</w:t>
            </w:r>
          </w:p>
        </w:tc>
        <w:tc>
          <w:tcPr>
            <w:tcW w:w="2755" w:type="dxa"/>
          </w:tcPr>
          <w:p w14:paraId="294FC988" w14:textId="5046D379" w:rsidR="009A5EA3" w:rsidRPr="00B44649" w:rsidRDefault="009A5EA3" w:rsidP="00B44649">
            <w:pPr>
              <w:pStyle w:val="TableParagraph"/>
              <w:spacing w:before="119"/>
              <w:ind w:left="52"/>
              <w:jc w:val="center"/>
              <w:rPr>
                <w:color w:val="44536A"/>
                <w:sz w:val="24"/>
              </w:rPr>
            </w:pPr>
            <w:r w:rsidRPr="00B44649">
              <w:rPr>
                <w:color w:val="44536A"/>
                <w:sz w:val="24"/>
              </w:rPr>
              <w:t>138</w:t>
            </w:r>
          </w:p>
        </w:tc>
      </w:tr>
      <w:tr w:rsidR="009A5EA3" w14:paraId="1F497D66" w14:textId="77777777">
        <w:trPr>
          <w:trHeight w:val="652"/>
        </w:trPr>
        <w:tc>
          <w:tcPr>
            <w:tcW w:w="3293" w:type="dxa"/>
          </w:tcPr>
          <w:p w14:paraId="3344FEF0" w14:textId="1BAA683F" w:rsidR="009A5EA3" w:rsidRPr="00B44649" w:rsidRDefault="009A5EA3" w:rsidP="00B44649">
            <w:pPr>
              <w:pStyle w:val="TableParagraph"/>
              <w:spacing w:before="119"/>
              <w:ind w:left="52"/>
              <w:rPr>
                <w:color w:val="44536A"/>
                <w:sz w:val="24"/>
              </w:rPr>
            </w:pPr>
            <w:r w:rsidRPr="00B44649">
              <w:rPr>
                <w:color w:val="44536A"/>
                <w:sz w:val="24"/>
              </w:rPr>
              <w:t xml:space="preserve">Dr. Öğr. Üyesi </w:t>
            </w:r>
          </w:p>
        </w:tc>
        <w:tc>
          <w:tcPr>
            <w:tcW w:w="3102" w:type="dxa"/>
          </w:tcPr>
          <w:p w14:paraId="78F5166D" w14:textId="5B97DBB6" w:rsidR="009A5EA3" w:rsidRPr="00B44649" w:rsidRDefault="009A5EA3" w:rsidP="00B44649">
            <w:pPr>
              <w:pStyle w:val="TableParagraph"/>
              <w:spacing w:before="119"/>
              <w:ind w:left="52"/>
              <w:rPr>
                <w:color w:val="44536A"/>
                <w:sz w:val="24"/>
              </w:rPr>
            </w:pPr>
            <w:r w:rsidRPr="00B44649">
              <w:rPr>
                <w:color w:val="44536A"/>
                <w:sz w:val="24"/>
              </w:rPr>
              <w:t>Figen AYDIN</w:t>
            </w:r>
          </w:p>
        </w:tc>
        <w:tc>
          <w:tcPr>
            <w:tcW w:w="2755" w:type="dxa"/>
          </w:tcPr>
          <w:p w14:paraId="6D6A3A3F" w14:textId="40C3F9A6" w:rsidR="009A5EA3" w:rsidRPr="00B44649" w:rsidRDefault="009A5EA3" w:rsidP="00B44649">
            <w:pPr>
              <w:pStyle w:val="TableParagraph"/>
              <w:spacing w:before="119"/>
              <w:ind w:left="52"/>
              <w:jc w:val="center"/>
              <w:rPr>
                <w:color w:val="44536A"/>
                <w:sz w:val="24"/>
              </w:rPr>
            </w:pPr>
            <w:r w:rsidRPr="00B44649">
              <w:rPr>
                <w:color w:val="44536A"/>
                <w:sz w:val="24"/>
              </w:rPr>
              <w:t>73</w:t>
            </w:r>
          </w:p>
        </w:tc>
      </w:tr>
      <w:tr w:rsidR="009A5EA3" w14:paraId="6102F5A2" w14:textId="77777777">
        <w:trPr>
          <w:trHeight w:val="654"/>
        </w:trPr>
        <w:tc>
          <w:tcPr>
            <w:tcW w:w="3293" w:type="dxa"/>
          </w:tcPr>
          <w:p w14:paraId="615C64EE" w14:textId="678171D3" w:rsidR="009A5EA3" w:rsidRDefault="009A5EA3" w:rsidP="009A5EA3">
            <w:pPr>
              <w:pStyle w:val="TableParagraph"/>
              <w:spacing w:before="119"/>
              <w:rPr>
                <w:sz w:val="24"/>
              </w:rPr>
            </w:pPr>
            <w:r>
              <w:rPr>
                <w:color w:val="44536A"/>
                <w:sz w:val="24"/>
              </w:rPr>
              <w:t xml:space="preserve"> Dr. Öğr. Üyesi </w:t>
            </w:r>
          </w:p>
        </w:tc>
        <w:tc>
          <w:tcPr>
            <w:tcW w:w="3102" w:type="dxa"/>
          </w:tcPr>
          <w:p w14:paraId="3098E51D" w14:textId="2A976B48" w:rsidR="009A5EA3" w:rsidRDefault="008073C2" w:rsidP="009A5EA3">
            <w:pPr>
              <w:pStyle w:val="TableParagraph"/>
              <w:spacing w:before="119"/>
              <w:ind w:left="52"/>
              <w:rPr>
                <w:sz w:val="24"/>
              </w:rPr>
            </w:pPr>
            <w:r>
              <w:rPr>
                <w:color w:val="44536A"/>
                <w:sz w:val="24"/>
              </w:rPr>
              <w:t xml:space="preserve">Cumhur EKEN </w:t>
            </w:r>
          </w:p>
        </w:tc>
        <w:tc>
          <w:tcPr>
            <w:tcW w:w="2755" w:type="dxa"/>
          </w:tcPr>
          <w:p w14:paraId="749A5D87" w14:textId="2D53C856" w:rsidR="009A5EA3" w:rsidRDefault="008073C2" w:rsidP="009A5EA3">
            <w:pPr>
              <w:pStyle w:val="TableParagraph"/>
              <w:spacing w:before="119"/>
              <w:ind w:left="56"/>
              <w:jc w:val="center"/>
              <w:rPr>
                <w:sz w:val="24"/>
              </w:rPr>
            </w:pPr>
            <w:r>
              <w:rPr>
                <w:color w:val="44536A"/>
                <w:spacing w:val="-5"/>
                <w:sz w:val="24"/>
              </w:rPr>
              <w:t>201</w:t>
            </w:r>
          </w:p>
        </w:tc>
      </w:tr>
    </w:tbl>
    <w:p w14:paraId="49962FC7" w14:textId="77777777" w:rsidR="00245AD5" w:rsidRDefault="00245AD5">
      <w:pPr>
        <w:pStyle w:val="GvdeMetni"/>
      </w:pPr>
    </w:p>
    <w:p w14:paraId="21B3BCA9" w14:textId="77777777" w:rsidR="00245AD5" w:rsidRDefault="00245AD5">
      <w:pPr>
        <w:pStyle w:val="GvdeMetni"/>
        <w:spacing w:before="124"/>
      </w:pPr>
    </w:p>
    <w:p w14:paraId="0759714C" w14:textId="77777777" w:rsidR="00245AD5" w:rsidRDefault="00000000">
      <w:pPr>
        <w:pStyle w:val="ListeParagraf"/>
        <w:numPr>
          <w:ilvl w:val="0"/>
          <w:numId w:val="4"/>
        </w:numPr>
        <w:tabs>
          <w:tab w:val="left" w:pos="504"/>
          <w:tab w:val="left" w:pos="707"/>
        </w:tabs>
        <w:spacing w:before="0" w:line="360" w:lineRule="auto"/>
        <w:ind w:right="1945" w:hanging="567"/>
        <w:jc w:val="both"/>
        <w:rPr>
          <w:sz w:val="24"/>
        </w:rPr>
      </w:pPr>
      <w:r>
        <w:rPr>
          <w:color w:val="44536A"/>
          <w:sz w:val="24"/>
        </w:rPr>
        <w:t>Öğrencilerin</w:t>
      </w:r>
      <w:r>
        <w:rPr>
          <w:color w:val="44536A"/>
          <w:spacing w:val="-4"/>
          <w:sz w:val="24"/>
        </w:rPr>
        <w:t xml:space="preserve"> </w:t>
      </w:r>
      <w:r>
        <w:rPr>
          <w:color w:val="44536A"/>
          <w:sz w:val="24"/>
        </w:rPr>
        <w:t>ders</w:t>
      </w:r>
      <w:r>
        <w:rPr>
          <w:color w:val="44536A"/>
          <w:spacing w:val="-5"/>
          <w:sz w:val="24"/>
        </w:rPr>
        <w:t xml:space="preserve"> </w:t>
      </w:r>
      <w:r>
        <w:rPr>
          <w:color w:val="44536A"/>
          <w:sz w:val="24"/>
        </w:rPr>
        <w:t>başarıları;</w:t>
      </w:r>
      <w:r>
        <w:rPr>
          <w:color w:val="44536A"/>
          <w:spacing w:val="-4"/>
          <w:sz w:val="24"/>
        </w:rPr>
        <w:t xml:space="preserve"> </w:t>
      </w:r>
      <w:r>
        <w:rPr>
          <w:color w:val="44536A"/>
          <w:sz w:val="24"/>
        </w:rPr>
        <w:t>şeffaf,</w:t>
      </w:r>
      <w:r>
        <w:rPr>
          <w:color w:val="44536A"/>
          <w:spacing w:val="-3"/>
          <w:sz w:val="24"/>
        </w:rPr>
        <w:t xml:space="preserve"> </w:t>
      </w:r>
      <w:r>
        <w:rPr>
          <w:color w:val="44536A"/>
          <w:sz w:val="24"/>
        </w:rPr>
        <w:t>adil</w:t>
      </w:r>
      <w:r>
        <w:rPr>
          <w:color w:val="44536A"/>
          <w:spacing w:val="-4"/>
          <w:sz w:val="24"/>
        </w:rPr>
        <w:t xml:space="preserve"> </w:t>
      </w:r>
      <w:r>
        <w:rPr>
          <w:color w:val="44536A"/>
          <w:sz w:val="24"/>
        </w:rPr>
        <w:t>ve</w:t>
      </w:r>
      <w:r>
        <w:rPr>
          <w:color w:val="44536A"/>
          <w:spacing w:val="-5"/>
          <w:sz w:val="24"/>
        </w:rPr>
        <w:t xml:space="preserve"> </w:t>
      </w:r>
      <w:r>
        <w:rPr>
          <w:color w:val="44536A"/>
          <w:sz w:val="24"/>
        </w:rPr>
        <w:t>tutarlı</w:t>
      </w:r>
      <w:r>
        <w:rPr>
          <w:color w:val="44536A"/>
          <w:spacing w:val="-4"/>
          <w:sz w:val="24"/>
        </w:rPr>
        <w:t xml:space="preserve"> </w:t>
      </w:r>
      <w:r>
        <w:rPr>
          <w:color w:val="44536A"/>
          <w:sz w:val="24"/>
        </w:rPr>
        <w:t>yöntemlerle</w:t>
      </w:r>
      <w:r>
        <w:rPr>
          <w:color w:val="44536A"/>
          <w:spacing w:val="-3"/>
          <w:sz w:val="24"/>
        </w:rPr>
        <w:t xml:space="preserve"> </w:t>
      </w:r>
      <w:r>
        <w:rPr>
          <w:color w:val="44536A"/>
          <w:sz w:val="24"/>
        </w:rPr>
        <w:t>ölçülmesi</w:t>
      </w:r>
      <w:r>
        <w:rPr>
          <w:color w:val="44536A"/>
          <w:spacing w:val="-4"/>
          <w:sz w:val="24"/>
        </w:rPr>
        <w:t xml:space="preserve"> </w:t>
      </w:r>
      <w:r>
        <w:rPr>
          <w:color w:val="44536A"/>
          <w:sz w:val="24"/>
        </w:rPr>
        <w:t xml:space="preserve">ve </w:t>
      </w:r>
      <w:r>
        <w:rPr>
          <w:color w:val="44536A"/>
          <w:spacing w:val="-2"/>
          <w:sz w:val="24"/>
        </w:rPr>
        <w:t>değerlendirilmesi</w:t>
      </w:r>
    </w:p>
    <w:p w14:paraId="0D5C122E" w14:textId="4B67EB1A" w:rsidR="00245AD5" w:rsidRDefault="007723CC">
      <w:pPr>
        <w:pStyle w:val="GvdeMetni"/>
        <w:spacing w:before="118" w:line="360" w:lineRule="auto"/>
        <w:ind w:left="707" w:right="420" w:hanging="147"/>
        <w:jc w:val="both"/>
      </w:pPr>
      <w:r>
        <w:t>SBUİ Bölümü hocalarının her biri vermiş oldukları derslerin içerikleri, değerlendirme kriterleri ile ilgili ders izlencelerinde açıklanmaktadır. Sınav zarfları, Kurum Arşivi’ne Otomasyon sisteminden alınan öğrenci listesi sınav imza tutanağı (ıslak imzalı), sınav kağıtları, öğrenci listesine işlenen (ara) sınav sonuçları (ıslak imzalı), devam takip çizelgeleri (ıslak imzalı), ders izlencesi (çıktı olarak), sınav cevap anahtarı, ödev değerlendirme kıstasları, ödevler teslim edilmektedir.</w:t>
      </w:r>
    </w:p>
    <w:p w14:paraId="20323093" w14:textId="77777777" w:rsidR="00245AD5" w:rsidRDefault="00000000">
      <w:pPr>
        <w:pStyle w:val="ListeParagraf"/>
        <w:numPr>
          <w:ilvl w:val="0"/>
          <w:numId w:val="4"/>
        </w:numPr>
        <w:tabs>
          <w:tab w:val="left" w:pos="399"/>
        </w:tabs>
        <w:spacing w:before="121"/>
        <w:ind w:left="399" w:hanging="258"/>
        <w:jc w:val="both"/>
        <w:rPr>
          <w:sz w:val="24"/>
        </w:rPr>
      </w:pPr>
      <w:r>
        <w:rPr>
          <w:color w:val="44536A"/>
          <w:sz w:val="24"/>
        </w:rPr>
        <w:t>Öğrencilerin</w:t>
      </w:r>
      <w:r>
        <w:rPr>
          <w:color w:val="44536A"/>
          <w:spacing w:val="-4"/>
          <w:sz w:val="24"/>
        </w:rPr>
        <w:t xml:space="preserve"> </w:t>
      </w:r>
      <w:r>
        <w:rPr>
          <w:color w:val="44536A"/>
          <w:sz w:val="24"/>
        </w:rPr>
        <w:t>ders</w:t>
      </w:r>
      <w:r>
        <w:rPr>
          <w:color w:val="44536A"/>
          <w:spacing w:val="-3"/>
          <w:sz w:val="24"/>
        </w:rPr>
        <w:t xml:space="preserve"> </w:t>
      </w:r>
      <w:r>
        <w:rPr>
          <w:color w:val="44536A"/>
          <w:sz w:val="24"/>
        </w:rPr>
        <w:t>dışı etkinliklerdeki</w:t>
      </w:r>
      <w:r>
        <w:rPr>
          <w:color w:val="44536A"/>
          <w:spacing w:val="-1"/>
          <w:sz w:val="24"/>
        </w:rPr>
        <w:t xml:space="preserve"> </w:t>
      </w:r>
      <w:r>
        <w:rPr>
          <w:color w:val="44536A"/>
          <w:sz w:val="24"/>
        </w:rPr>
        <w:t>başarılarının ölçülmesi</w:t>
      </w:r>
      <w:r>
        <w:rPr>
          <w:color w:val="44536A"/>
          <w:spacing w:val="-2"/>
          <w:sz w:val="24"/>
        </w:rPr>
        <w:t xml:space="preserve"> </w:t>
      </w:r>
      <w:r>
        <w:rPr>
          <w:color w:val="44536A"/>
          <w:sz w:val="24"/>
        </w:rPr>
        <w:t>ve</w:t>
      </w:r>
      <w:r>
        <w:rPr>
          <w:color w:val="44536A"/>
          <w:spacing w:val="-2"/>
          <w:sz w:val="24"/>
        </w:rPr>
        <w:t xml:space="preserve"> değerlendirilmesi</w:t>
      </w:r>
    </w:p>
    <w:p w14:paraId="407E4447" w14:textId="77777777" w:rsidR="00245AD5" w:rsidRDefault="00000000">
      <w:pPr>
        <w:pStyle w:val="GvdeMetni"/>
        <w:spacing w:before="259" w:line="360" w:lineRule="auto"/>
        <w:ind w:left="141" w:right="426"/>
        <w:jc w:val="both"/>
      </w:pPr>
      <w:r>
        <w:t>Ders</w:t>
      </w:r>
      <w:r>
        <w:rPr>
          <w:spacing w:val="40"/>
        </w:rPr>
        <w:t xml:space="preserve"> </w:t>
      </w:r>
      <w:r>
        <w:t>dışında;</w:t>
      </w:r>
      <w:r>
        <w:rPr>
          <w:spacing w:val="40"/>
        </w:rPr>
        <w:t xml:space="preserve"> </w:t>
      </w:r>
      <w:r>
        <w:t>konferans,</w:t>
      </w:r>
      <w:r>
        <w:rPr>
          <w:spacing w:val="40"/>
        </w:rPr>
        <w:t xml:space="preserve"> </w:t>
      </w:r>
      <w:r>
        <w:t>seminer,</w:t>
      </w:r>
      <w:r>
        <w:rPr>
          <w:spacing w:val="40"/>
        </w:rPr>
        <w:t xml:space="preserve"> </w:t>
      </w:r>
      <w:r>
        <w:t>sempozyum</w:t>
      </w:r>
      <w:r>
        <w:rPr>
          <w:spacing w:val="40"/>
        </w:rPr>
        <w:t xml:space="preserve"> </w:t>
      </w:r>
      <w:r>
        <w:t>vb.</w:t>
      </w:r>
      <w:r>
        <w:rPr>
          <w:spacing w:val="40"/>
        </w:rPr>
        <w:t xml:space="preserve"> </w:t>
      </w:r>
      <w:r>
        <w:t>yer</w:t>
      </w:r>
      <w:r>
        <w:rPr>
          <w:spacing w:val="40"/>
        </w:rPr>
        <w:t xml:space="preserve"> </w:t>
      </w:r>
      <w:r>
        <w:t>alan</w:t>
      </w:r>
      <w:r>
        <w:rPr>
          <w:spacing w:val="40"/>
        </w:rPr>
        <w:t xml:space="preserve"> </w:t>
      </w:r>
      <w:r>
        <w:t xml:space="preserve">öğrencilerin değerlendirilmesine dair değerlendirme formu ile etkinlik kapsamındaki değerlendirilmesi </w:t>
      </w:r>
      <w:r>
        <w:rPr>
          <w:spacing w:val="-2"/>
        </w:rPr>
        <w:t>gerçekleştirilmektedir.</w:t>
      </w:r>
    </w:p>
    <w:p w14:paraId="470E3F92" w14:textId="7C04B9FD" w:rsidR="00245AD5" w:rsidRDefault="00000000">
      <w:pPr>
        <w:pStyle w:val="GvdeMetni"/>
        <w:spacing w:before="119" w:line="360" w:lineRule="auto"/>
        <w:ind w:left="141" w:right="427"/>
        <w:jc w:val="both"/>
      </w:pPr>
      <w:r>
        <w:t xml:space="preserve">2023-2024 akademik yılı için yapılan </w:t>
      </w:r>
      <w:r w:rsidR="007723CC">
        <w:t>SBUİ</w:t>
      </w:r>
      <w:r>
        <w:t xml:space="preserve"> Bölümü değerlendirme anketi sonucuna göre ders dışı aktiviteler, sportif faaliyetler ve bilimsel etkinliklerin artırılması hedeflenmektedir.</w:t>
      </w:r>
    </w:p>
    <w:p w14:paraId="08A98D79" w14:textId="77777777" w:rsidR="00245AD5" w:rsidRDefault="00245AD5">
      <w:pPr>
        <w:pStyle w:val="GvdeMetni"/>
        <w:spacing w:line="360" w:lineRule="auto"/>
        <w:jc w:val="both"/>
        <w:sectPr w:rsidR="00245AD5">
          <w:pgSz w:w="11910" w:h="16840"/>
          <w:pgMar w:top="1380" w:right="992" w:bottom="1080" w:left="1275" w:header="0" w:footer="892" w:gutter="0"/>
          <w:cols w:space="720"/>
        </w:sectPr>
      </w:pPr>
    </w:p>
    <w:p w14:paraId="6BA50EBB" w14:textId="77777777" w:rsidR="00245AD5" w:rsidRDefault="00000000">
      <w:pPr>
        <w:pStyle w:val="GvdeMetni"/>
        <w:ind w:left="23"/>
        <w:rPr>
          <w:sz w:val="20"/>
        </w:rPr>
      </w:pPr>
      <w:r>
        <w:rPr>
          <w:noProof/>
          <w:sz w:val="20"/>
        </w:rPr>
        <w:lastRenderedPageBreak/>
        <mc:AlternateContent>
          <mc:Choice Requires="wps">
            <w:drawing>
              <wp:inline distT="0" distB="0" distL="0" distR="0" wp14:anchorId="58611195" wp14:editId="1EEC5E31">
                <wp:extent cx="5905500" cy="294640"/>
                <wp:effectExtent l="9525" t="0" r="0" b="1016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294640"/>
                        </a:xfrm>
                        <a:prstGeom prst="rect">
                          <a:avLst/>
                        </a:prstGeom>
                        <a:ln w="6096">
                          <a:solidFill>
                            <a:srgbClr val="000000"/>
                          </a:solidFill>
                          <a:prstDash val="solid"/>
                        </a:ln>
                      </wps:spPr>
                      <wps:txbx>
                        <w:txbxContent>
                          <w:p w14:paraId="78D8D362" w14:textId="77777777" w:rsidR="00245AD5" w:rsidRDefault="00000000">
                            <w:pPr>
                              <w:tabs>
                                <w:tab w:val="left" w:pos="959"/>
                              </w:tabs>
                              <w:spacing w:before="18"/>
                              <w:ind w:left="107"/>
                              <w:rPr>
                                <w:b/>
                                <w:sz w:val="24"/>
                              </w:rPr>
                            </w:pPr>
                            <w:r>
                              <w:rPr>
                                <w:b/>
                                <w:color w:val="C00000"/>
                                <w:spacing w:val="-10"/>
                                <w:sz w:val="24"/>
                              </w:rPr>
                              <w:t>2</w:t>
                            </w:r>
                            <w:r>
                              <w:rPr>
                                <w:b/>
                                <w:color w:val="C00000"/>
                                <w:sz w:val="24"/>
                              </w:rPr>
                              <w:tab/>
                              <w:t>Program</w:t>
                            </w:r>
                            <w:r>
                              <w:rPr>
                                <w:b/>
                                <w:color w:val="C00000"/>
                                <w:spacing w:val="-1"/>
                                <w:sz w:val="24"/>
                              </w:rPr>
                              <w:t xml:space="preserve"> </w:t>
                            </w:r>
                            <w:r>
                              <w:rPr>
                                <w:b/>
                                <w:color w:val="C00000"/>
                                <w:sz w:val="24"/>
                              </w:rPr>
                              <w:t xml:space="preserve">Eğitim </w:t>
                            </w:r>
                            <w:r>
                              <w:rPr>
                                <w:b/>
                                <w:color w:val="C00000"/>
                                <w:spacing w:val="-2"/>
                                <w:sz w:val="24"/>
                              </w:rPr>
                              <w:t>Amaçları</w:t>
                            </w:r>
                          </w:p>
                        </w:txbxContent>
                      </wps:txbx>
                      <wps:bodyPr wrap="square" lIns="0" tIns="0" rIns="0" bIns="0" rtlCol="0">
                        <a:noAutofit/>
                      </wps:bodyPr>
                    </wps:wsp>
                  </a:graphicData>
                </a:graphic>
              </wp:inline>
            </w:drawing>
          </mc:Choice>
          <mc:Fallback>
            <w:pict>
              <v:shape w14:anchorId="58611195" id="Textbox 7" o:spid="_x0000_s1030" type="#_x0000_t202" style="width:465pt;height:2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" filled="f" strokeweight=".48pt">
                <v:path arrowok="t"/>
                <v:textbox inset="0,0,0,0">
                  <w:txbxContent>
                    <w:p w14:paraId="78D8D362" w14:textId="77777777" w:rsidR="00245AD5" w:rsidRDefault="00000000">
                      <w:pPr>
                        <w:tabs>
                          <w:tab w:val="left" w:pos="959"/>
                        </w:tabs>
                        <w:spacing w:before="18"/>
                        <w:ind w:left="107"/>
                        <w:rPr>
                          <w:b/>
                          <w:sz w:val="24"/>
                        </w:rPr>
                      </w:pPr>
                      <w:r>
                        <w:rPr>
                          <w:b/>
                          <w:color w:val="C00000"/>
                          <w:spacing w:val="-10"/>
                          <w:sz w:val="24"/>
                        </w:rPr>
                        <w:t>2</w:t>
                      </w:r>
                      <w:r>
                        <w:rPr>
                          <w:b/>
                          <w:color w:val="C00000"/>
                          <w:sz w:val="24"/>
                        </w:rPr>
                        <w:tab/>
                        <w:t>Program</w:t>
                      </w:r>
                      <w:r>
                        <w:rPr>
                          <w:b/>
                          <w:color w:val="C00000"/>
                          <w:spacing w:val="-1"/>
                          <w:sz w:val="24"/>
                        </w:rPr>
                        <w:t xml:space="preserve"> </w:t>
                      </w:r>
                      <w:r>
                        <w:rPr>
                          <w:b/>
                          <w:color w:val="C00000"/>
                          <w:sz w:val="24"/>
                        </w:rPr>
                        <w:t xml:space="preserve">Eğitim </w:t>
                      </w:r>
                      <w:r>
                        <w:rPr>
                          <w:b/>
                          <w:color w:val="C00000"/>
                          <w:spacing w:val="-2"/>
                          <w:sz w:val="24"/>
                        </w:rPr>
                        <w:t>Amaçları</w:t>
                      </w:r>
                    </w:p>
                  </w:txbxContent>
                </v:textbox>
                <w10:anchorlock/>
              </v:shape>
            </w:pict>
          </mc:Fallback>
        </mc:AlternateContent>
      </w:r>
    </w:p>
    <w:p w14:paraId="3633097B" w14:textId="77777777" w:rsidR="00245AD5" w:rsidRDefault="00245AD5">
      <w:pPr>
        <w:pStyle w:val="GvdeMetni"/>
        <w:rPr>
          <w:sz w:val="20"/>
        </w:rPr>
      </w:pPr>
    </w:p>
    <w:p w14:paraId="5EFF7CBD" w14:textId="77777777" w:rsidR="00245AD5" w:rsidRDefault="00000000">
      <w:pPr>
        <w:pStyle w:val="GvdeMetni"/>
        <w:spacing w:before="138"/>
        <w:rPr>
          <w:sz w:val="20"/>
        </w:rPr>
      </w:pPr>
      <w:r>
        <w:rPr>
          <w:noProof/>
          <w:sz w:val="20"/>
        </w:rPr>
        <mc:AlternateContent>
          <mc:Choice Requires="wps">
            <w:drawing>
              <wp:anchor distT="0" distB="0" distL="0" distR="0" simplePos="0" relativeHeight="487589376" behindDoc="1" locked="0" layoutInCell="1" allowOverlap="1" wp14:anchorId="6CE64834" wp14:editId="596CDAE4">
                <wp:simplePos x="0" y="0"/>
                <wp:positionH relativeFrom="page">
                  <wp:posOffset>827836</wp:posOffset>
                </wp:positionH>
                <wp:positionV relativeFrom="paragraph">
                  <wp:posOffset>252615</wp:posOffset>
                </wp:positionV>
                <wp:extent cx="5905500" cy="29464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294640"/>
                        </a:xfrm>
                        <a:prstGeom prst="rect">
                          <a:avLst/>
                        </a:prstGeom>
                        <a:ln w="6096">
                          <a:solidFill>
                            <a:srgbClr val="000000"/>
                          </a:solidFill>
                          <a:prstDash val="solid"/>
                        </a:ln>
                      </wps:spPr>
                      <wps:txbx>
                        <w:txbxContent>
                          <w:p w14:paraId="70534FF2" w14:textId="77777777" w:rsidR="00245AD5" w:rsidRDefault="00000000">
                            <w:pPr>
                              <w:pStyle w:val="GvdeMetni"/>
                              <w:tabs>
                                <w:tab w:val="left" w:pos="959"/>
                              </w:tabs>
                              <w:spacing w:before="18"/>
                              <w:ind w:left="107"/>
                            </w:pPr>
                            <w:r>
                              <w:rPr>
                                <w:color w:val="C00000"/>
                                <w:spacing w:val="-4"/>
                              </w:rPr>
                              <w:t>2.1.</w:t>
                            </w:r>
                            <w:r>
                              <w:rPr>
                                <w:color w:val="C00000"/>
                              </w:rPr>
                              <w:tab/>
                              <w:t>Lisans</w:t>
                            </w:r>
                            <w:r>
                              <w:rPr>
                                <w:color w:val="C00000"/>
                                <w:spacing w:val="-5"/>
                              </w:rPr>
                              <w:t xml:space="preserve"> </w:t>
                            </w:r>
                            <w:r>
                              <w:rPr>
                                <w:color w:val="C00000"/>
                              </w:rPr>
                              <w:t>Programı</w:t>
                            </w:r>
                            <w:r>
                              <w:rPr>
                                <w:color w:val="C00000"/>
                                <w:spacing w:val="-2"/>
                              </w:rPr>
                              <w:t xml:space="preserve"> </w:t>
                            </w:r>
                            <w:r>
                              <w:rPr>
                                <w:color w:val="C00000"/>
                              </w:rPr>
                              <w:t>için</w:t>
                            </w:r>
                            <w:r>
                              <w:rPr>
                                <w:color w:val="C00000"/>
                                <w:spacing w:val="-2"/>
                              </w:rPr>
                              <w:t xml:space="preserve"> </w:t>
                            </w:r>
                            <w:r>
                              <w:rPr>
                                <w:color w:val="C00000"/>
                              </w:rPr>
                              <w:t>Program</w:t>
                            </w:r>
                            <w:r>
                              <w:rPr>
                                <w:color w:val="C00000"/>
                                <w:spacing w:val="-2"/>
                              </w:rPr>
                              <w:t xml:space="preserve"> </w:t>
                            </w:r>
                            <w:r>
                              <w:rPr>
                                <w:color w:val="C00000"/>
                              </w:rPr>
                              <w:t>Eğitim</w:t>
                            </w:r>
                            <w:r>
                              <w:rPr>
                                <w:color w:val="C00000"/>
                                <w:spacing w:val="-2"/>
                              </w:rPr>
                              <w:t xml:space="preserve"> Amaçları</w:t>
                            </w:r>
                          </w:p>
                        </w:txbxContent>
                      </wps:txbx>
                      <wps:bodyPr wrap="square" lIns="0" tIns="0" rIns="0" bIns="0" rtlCol="0">
                        <a:noAutofit/>
                      </wps:bodyPr>
                    </wps:wsp>
                  </a:graphicData>
                </a:graphic>
              </wp:anchor>
            </w:drawing>
          </mc:Choice>
          <mc:Fallback>
            <w:pict>
              <v:shape w14:anchorId="6CE64834" id="Textbox 8" o:spid="_x0000_s1031" type="#_x0000_t202" style="position:absolute;margin-left:65.2pt;margin-top:19.9pt;width:465pt;height:23.2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" filled="f" strokeweight=".48pt">
                <v:path arrowok="t"/>
                <v:textbox inset="0,0,0,0">
                  <w:txbxContent>
                    <w:p w14:paraId="70534FF2" w14:textId="77777777" w:rsidR="00245AD5" w:rsidRDefault="00000000">
                      <w:pPr>
                        <w:pStyle w:val="GvdeMetni"/>
                        <w:tabs>
                          <w:tab w:val="left" w:pos="959"/>
                        </w:tabs>
                        <w:spacing w:before="18"/>
                        <w:ind w:left="107"/>
                      </w:pPr>
                      <w:r>
                        <w:rPr>
                          <w:color w:val="C00000"/>
                          <w:spacing w:val="-4"/>
                        </w:rPr>
                        <w:t>2.1.</w:t>
                      </w:r>
                      <w:r>
                        <w:rPr>
                          <w:color w:val="C00000"/>
                        </w:rPr>
                        <w:tab/>
                        <w:t>Lisans</w:t>
                      </w:r>
                      <w:r>
                        <w:rPr>
                          <w:color w:val="C00000"/>
                          <w:spacing w:val="-5"/>
                        </w:rPr>
                        <w:t xml:space="preserve"> </w:t>
                      </w:r>
                      <w:r>
                        <w:rPr>
                          <w:color w:val="C00000"/>
                        </w:rPr>
                        <w:t>Programı</w:t>
                      </w:r>
                      <w:r>
                        <w:rPr>
                          <w:color w:val="C00000"/>
                          <w:spacing w:val="-2"/>
                        </w:rPr>
                        <w:t xml:space="preserve"> </w:t>
                      </w:r>
                      <w:r>
                        <w:rPr>
                          <w:color w:val="C00000"/>
                        </w:rPr>
                        <w:t>için</w:t>
                      </w:r>
                      <w:r>
                        <w:rPr>
                          <w:color w:val="C00000"/>
                          <w:spacing w:val="-2"/>
                        </w:rPr>
                        <w:t xml:space="preserve"> </w:t>
                      </w:r>
                      <w:r>
                        <w:rPr>
                          <w:color w:val="C00000"/>
                        </w:rPr>
                        <w:t>Program</w:t>
                      </w:r>
                      <w:r>
                        <w:rPr>
                          <w:color w:val="C00000"/>
                          <w:spacing w:val="-2"/>
                        </w:rPr>
                        <w:t xml:space="preserve"> </w:t>
                      </w:r>
                      <w:r>
                        <w:rPr>
                          <w:color w:val="C00000"/>
                        </w:rPr>
                        <w:t>Eğitim</w:t>
                      </w:r>
                      <w:r>
                        <w:rPr>
                          <w:color w:val="C00000"/>
                          <w:spacing w:val="-2"/>
                        </w:rPr>
                        <w:t xml:space="preserve"> Amaçları</w:t>
                      </w:r>
                    </w:p>
                  </w:txbxContent>
                </v:textbox>
                <w10:wrap type="topAndBottom" anchorx="page"/>
              </v:shape>
            </w:pict>
          </mc:Fallback>
        </mc:AlternateContent>
      </w:r>
    </w:p>
    <w:p w14:paraId="0A613C53" w14:textId="036BB676" w:rsidR="00245AD5" w:rsidRDefault="007723CC">
      <w:pPr>
        <w:pStyle w:val="ListeParagraf"/>
        <w:numPr>
          <w:ilvl w:val="0"/>
          <w:numId w:val="3"/>
        </w:numPr>
        <w:tabs>
          <w:tab w:val="left" w:pos="707"/>
        </w:tabs>
        <w:spacing w:before="124"/>
        <w:ind w:hanging="566"/>
        <w:rPr>
          <w:sz w:val="24"/>
        </w:rPr>
      </w:pPr>
      <w:r>
        <w:rPr>
          <w:color w:val="44536A"/>
          <w:sz w:val="24"/>
        </w:rPr>
        <w:t>SBUİ</w:t>
      </w:r>
      <w:r>
        <w:rPr>
          <w:color w:val="44536A"/>
          <w:spacing w:val="-2"/>
          <w:sz w:val="24"/>
        </w:rPr>
        <w:t xml:space="preserve"> </w:t>
      </w:r>
      <w:r>
        <w:rPr>
          <w:color w:val="44536A"/>
          <w:sz w:val="24"/>
        </w:rPr>
        <w:t>Bölümü</w:t>
      </w:r>
      <w:r>
        <w:rPr>
          <w:color w:val="44536A"/>
          <w:spacing w:val="-1"/>
          <w:sz w:val="24"/>
        </w:rPr>
        <w:t xml:space="preserve"> </w:t>
      </w:r>
      <w:r>
        <w:rPr>
          <w:color w:val="44536A"/>
          <w:sz w:val="24"/>
        </w:rPr>
        <w:t>program</w:t>
      </w:r>
      <w:r>
        <w:rPr>
          <w:color w:val="44536A"/>
          <w:spacing w:val="-1"/>
          <w:sz w:val="24"/>
        </w:rPr>
        <w:t xml:space="preserve"> </w:t>
      </w:r>
      <w:r>
        <w:rPr>
          <w:color w:val="44536A"/>
          <w:sz w:val="24"/>
        </w:rPr>
        <w:t>eğitim</w:t>
      </w:r>
      <w:r>
        <w:rPr>
          <w:color w:val="44536A"/>
          <w:spacing w:val="-1"/>
          <w:sz w:val="24"/>
        </w:rPr>
        <w:t xml:space="preserve"> </w:t>
      </w:r>
      <w:r>
        <w:rPr>
          <w:color w:val="44536A"/>
          <w:sz w:val="24"/>
        </w:rPr>
        <w:t>amaçları</w:t>
      </w:r>
      <w:r>
        <w:rPr>
          <w:color w:val="44536A"/>
          <w:spacing w:val="-1"/>
          <w:sz w:val="24"/>
        </w:rPr>
        <w:t xml:space="preserve"> </w:t>
      </w:r>
      <w:r>
        <w:rPr>
          <w:color w:val="44536A"/>
          <w:sz w:val="24"/>
        </w:rPr>
        <w:t>şu</w:t>
      </w:r>
      <w:r>
        <w:rPr>
          <w:color w:val="44536A"/>
          <w:spacing w:val="-1"/>
          <w:sz w:val="24"/>
        </w:rPr>
        <w:t xml:space="preserve"> </w:t>
      </w:r>
      <w:r>
        <w:rPr>
          <w:color w:val="44536A"/>
          <w:sz w:val="24"/>
        </w:rPr>
        <w:t xml:space="preserve">şekilde </w:t>
      </w:r>
      <w:r>
        <w:rPr>
          <w:color w:val="44536A"/>
          <w:spacing w:val="-2"/>
          <w:sz w:val="24"/>
        </w:rPr>
        <w:t>sıralanmaktadır:</w:t>
      </w:r>
    </w:p>
    <w:p w14:paraId="626781CC" w14:textId="7BD1E308" w:rsidR="00245AD5" w:rsidRPr="00517C5F" w:rsidRDefault="00517C5F" w:rsidP="00517C5F">
      <w:pPr>
        <w:pStyle w:val="ListeParagraf"/>
        <w:numPr>
          <w:ilvl w:val="1"/>
          <w:numId w:val="3"/>
        </w:numPr>
        <w:tabs>
          <w:tab w:val="left" w:pos="419"/>
          <w:tab w:val="left" w:pos="707"/>
        </w:tabs>
        <w:spacing w:before="121" w:line="360" w:lineRule="auto"/>
        <w:ind w:right="429"/>
        <w:rPr>
          <w:sz w:val="24"/>
        </w:rPr>
      </w:pPr>
      <w:r>
        <w:rPr>
          <w:sz w:val="24"/>
        </w:rPr>
        <w:t>B</w:t>
      </w:r>
      <w:r w:rsidRPr="00517C5F">
        <w:rPr>
          <w:sz w:val="24"/>
        </w:rPr>
        <w:t>ir inceleme nesnesi</w:t>
      </w:r>
      <w:r>
        <w:rPr>
          <w:sz w:val="24"/>
        </w:rPr>
        <w:t xml:space="preserve"> </w:t>
      </w:r>
      <w:r w:rsidRPr="00517C5F">
        <w:rPr>
          <w:sz w:val="24"/>
        </w:rPr>
        <w:t>olan devleti odak noktasına koyarak devletin toplumla, diğer devletlerle, uluslararası örgütlerle,</w:t>
      </w:r>
      <w:r>
        <w:rPr>
          <w:sz w:val="24"/>
        </w:rPr>
        <w:t xml:space="preserve"> </w:t>
      </w:r>
      <w:r w:rsidRPr="00517C5F">
        <w:rPr>
          <w:sz w:val="24"/>
        </w:rPr>
        <w:t>kurumlarla ilişkilerini</w:t>
      </w:r>
      <w:r>
        <w:rPr>
          <w:sz w:val="24"/>
        </w:rPr>
        <w:t>n mezun öğrencilerce anlaşılmasını ve analiz edilebilmesini</w:t>
      </w:r>
      <w:r w:rsidRPr="00517C5F">
        <w:rPr>
          <w:sz w:val="24"/>
        </w:rPr>
        <w:t xml:space="preserve"> sağlamak.</w:t>
      </w:r>
    </w:p>
    <w:p w14:paraId="788E2B4B" w14:textId="77777777" w:rsidR="00517C5F" w:rsidRDefault="00517C5F" w:rsidP="00517C5F">
      <w:pPr>
        <w:pStyle w:val="ListeParagraf"/>
        <w:numPr>
          <w:ilvl w:val="1"/>
          <w:numId w:val="3"/>
        </w:numPr>
        <w:tabs>
          <w:tab w:val="left" w:pos="525"/>
          <w:tab w:val="left" w:pos="707"/>
        </w:tabs>
        <w:spacing w:line="360" w:lineRule="auto"/>
        <w:ind w:right="428"/>
        <w:rPr>
          <w:sz w:val="24"/>
        </w:rPr>
      </w:pPr>
      <w:r w:rsidRPr="00517C5F">
        <w:rPr>
          <w:sz w:val="24"/>
        </w:rPr>
        <w:t>Siyaset Bilimi ve Uluslararası İlişkiler Bölümü</w:t>
      </w:r>
      <w:r>
        <w:rPr>
          <w:sz w:val="24"/>
        </w:rPr>
        <w:t>’n</w:t>
      </w:r>
      <w:r w:rsidRPr="00517C5F">
        <w:rPr>
          <w:sz w:val="24"/>
        </w:rPr>
        <w:t>de verilen derslerin, hem geleneksel</w:t>
      </w:r>
      <w:r>
        <w:rPr>
          <w:sz w:val="24"/>
        </w:rPr>
        <w:t xml:space="preserve"> </w:t>
      </w:r>
      <w:r w:rsidRPr="00517C5F">
        <w:rPr>
          <w:sz w:val="24"/>
        </w:rPr>
        <w:t>ana akım kuramsal yaklaşımlara hem de eleştirel kuramlara yönelik olması sağlanmakta, böylelikle</w:t>
      </w:r>
      <w:r>
        <w:rPr>
          <w:sz w:val="24"/>
        </w:rPr>
        <w:t xml:space="preserve"> </w:t>
      </w:r>
      <w:r w:rsidRPr="00517C5F">
        <w:rPr>
          <w:sz w:val="24"/>
        </w:rPr>
        <w:t>öğrencilere farklı bakış açıları kazandırılması hedeflenmektedir.</w:t>
      </w:r>
    </w:p>
    <w:p w14:paraId="5979D704" w14:textId="3A7012CE" w:rsidR="00245AD5" w:rsidRPr="00517C5F" w:rsidRDefault="00000000" w:rsidP="00517C5F">
      <w:pPr>
        <w:pStyle w:val="ListeParagraf"/>
        <w:numPr>
          <w:ilvl w:val="1"/>
          <w:numId w:val="3"/>
        </w:numPr>
        <w:tabs>
          <w:tab w:val="left" w:pos="525"/>
          <w:tab w:val="left" w:pos="707"/>
        </w:tabs>
        <w:spacing w:line="360" w:lineRule="auto"/>
        <w:ind w:right="428"/>
        <w:rPr>
          <w:sz w:val="24"/>
        </w:rPr>
      </w:pPr>
      <w:r w:rsidRPr="00517C5F">
        <w:rPr>
          <w:sz w:val="24"/>
        </w:rPr>
        <w:t>Mezunların,</w:t>
      </w:r>
      <w:r w:rsidRPr="00517C5F">
        <w:rPr>
          <w:spacing w:val="80"/>
          <w:w w:val="150"/>
          <w:sz w:val="24"/>
        </w:rPr>
        <w:t xml:space="preserve"> </w:t>
      </w:r>
      <w:r w:rsidRPr="00517C5F">
        <w:rPr>
          <w:sz w:val="24"/>
        </w:rPr>
        <w:t>etik</w:t>
      </w:r>
      <w:r w:rsidRPr="00517C5F">
        <w:rPr>
          <w:spacing w:val="80"/>
          <w:w w:val="150"/>
          <w:sz w:val="24"/>
        </w:rPr>
        <w:t xml:space="preserve"> </w:t>
      </w:r>
      <w:r w:rsidRPr="00517C5F">
        <w:rPr>
          <w:sz w:val="24"/>
        </w:rPr>
        <w:t>değerlere</w:t>
      </w:r>
      <w:r w:rsidRPr="00517C5F">
        <w:rPr>
          <w:spacing w:val="80"/>
          <w:w w:val="150"/>
          <w:sz w:val="24"/>
        </w:rPr>
        <w:t xml:space="preserve"> </w:t>
      </w:r>
      <w:r w:rsidRPr="00517C5F">
        <w:rPr>
          <w:sz w:val="24"/>
        </w:rPr>
        <w:t>bağlı,</w:t>
      </w:r>
      <w:r w:rsidRPr="00517C5F">
        <w:rPr>
          <w:spacing w:val="80"/>
          <w:w w:val="150"/>
          <w:sz w:val="24"/>
        </w:rPr>
        <w:t xml:space="preserve"> </w:t>
      </w:r>
      <w:r w:rsidRPr="00517C5F">
        <w:rPr>
          <w:sz w:val="24"/>
        </w:rPr>
        <w:t>yenilikçi</w:t>
      </w:r>
      <w:r w:rsidRPr="00517C5F">
        <w:rPr>
          <w:spacing w:val="80"/>
          <w:w w:val="150"/>
          <w:sz w:val="24"/>
        </w:rPr>
        <w:t xml:space="preserve"> </w:t>
      </w:r>
      <w:r w:rsidRPr="00517C5F">
        <w:rPr>
          <w:sz w:val="24"/>
        </w:rPr>
        <w:t>ve</w:t>
      </w:r>
      <w:r w:rsidRPr="00517C5F">
        <w:rPr>
          <w:spacing w:val="80"/>
          <w:w w:val="150"/>
          <w:sz w:val="24"/>
        </w:rPr>
        <w:t xml:space="preserve"> </w:t>
      </w:r>
      <w:r w:rsidRPr="00517C5F">
        <w:rPr>
          <w:sz w:val="24"/>
        </w:rPr>
        <w:t>sürdürülebilir</w:t>
      </w:r>
      <w:r w:rsidRPr="00517C5F">
        <w:rPr>
          <w:spacing w:val="80"/>
          <w:w w:val="150"/>
          <w:sz w:val="24"/>
        </w:rPr>
        <w:t xml:space="preserve"> </w:t>
      </w:r>
      <w:r w:rsidRPr="00517C5F">
        <w:rPr>
          <w:sz w:val="24"/>
        </w:rPr>
        <w:t>çözümler</w:t>
      </w:r>
      <w:r w:rsidRPr="00517C5F">
        <w:rPr>
          <w:spacing w:val="80"/>
          <w:w w:val="150"/>
          <w:sz w:val="24"/>
        </w:rPr>
        <w:t xml:space="preserve"> </w:t>
      </w:r>
      <w:r w:rsidRPr="00517C5F">
        <w:rPr>
          <w:sz w:val="24"/>
        </w:rPr>
        <w:t>üretebilen profesyoneller olmalarını sağlamak.</w:t>
      </w:r>
    </w:p>
    <w:p w14:paraId="323A97BC" w14:textId="77777777" w:rsidR="00245AD5" w:rsidRDefault="00000000">
      <w:pPr>
        <w:pStyle w:val="GvdeMetni"/>
        <w:spacing w:before="7"/>
        <w:rPr>
          <w:sz w:val="8"/>
        </w:rPr>
      </w:pPr>
      <w:r>
        <w:rPr>
          <w:noProof/>
          <w:sz w:val="8"/>
        </w:rPr>
        <mc:AlternateContent>
          <mc:Choice Requires="wps">
            <w:drawing>
              <wp:anchor distT="0" distB="0" distL="0" distR="0" simplePos="0" relativeHeight="487589888" behindDoc="1" locked="0" layoutInCell="1" allowOverlap="1" wp14:anchorId="40163B2A" wp14:editId="2FE88809">
                <wp:simplePos x="0" y="0"/>
                <wp:positionH relativeFrom="page">
                  <wp:posOffset>827836</wp:posOffset>
                </wp:positionH>
                <wp:positionV relativeFrom="paragraph">
                  <wp:posOffset>81727</wp:posOffset>
                </wp:positionV>
                <wp:extent cx="5905500" cy="29464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294640"/>
                        </a:xfrm>
                        <a:prstGeom prst="rect">
                          <a:avLst/>
                        </a:prstGeom>
                        <a:ln w="6096">
                          <a:solidFill>
                            <a:srgbClr val="000000"/>
                          </a:solidFill>
                          <a:prstDash val="solid"/>
                        </a:ln>
                      </wps:spPr>
                      <wps:txbx>
                        <w:txbxContent>
                          <w:p w14:paraId="6F217333" w14:textId="77777777" w:rsidR="00245AD5" w:rsidRDefault="00000000">
                            <w:pPr>
                              <w:pStyle w:val="GvdeMetni"/>
                              <w:tabs>
                                <w:tab w:val="left" w:pos="959"/>
                              </w:tabs>
                              <w:spacing w:before="18"/>
                              <w:ind w:left="107"/>
                            </w:pPr>
                            <w:r>
                              <w:rPr>
                                <w:color w:val="C00000"/>
                                <w:spacing w:val="-4"/>
                              </w:rPr>
                              <w:t>2.2.</w:t>
                            </w:r>
                            <w:r>
                              <w:rPr>
                                <w:color w:val="C00000"/>
                              </w:rPr>
                              <w:tab/>
                              <w:t>Program</w:t>
                            </w:r>
                            <w:r>
                              <w:rPr>
                                <w:color w:val="C00000"/>
                                <w:spacing w:val="-3"/>
                              </w:rPr>
                              <w:t xml:space="preserve"> </w:t>
                            </w:r>
                            <w:r>
                              <w:rPr>
                                <w:color w:val="C00000"/>
                              </w:rPr>
                              <w:t>Eğitim</w:t>
                            </w:r>
                            <w:r>
                              <w:rPr>
                                <w:color w:val="C00000"/>
                                <w:spacing w:val="-1"/>
                              </w:rPr>
                              <w:t xml:space="preserve"> </w:t>
                            </w:r>
                            <w:r>
                              <w:rPr>
                                <w:color w:val="C00000"/>
                              </w:rPr>
                              <w:t>Amaçları,</w:t>
                            </w:r>
                            <w:r>
                              <w:rPr>
                                <w:color w:val="C00000"/>
                                <w:spacing w:val="-1"/>
                              </w:rPr>
                              <w:t xml:space="preserve"> </w:t>
                            </w:r>
                            <w:r>
                              <w:rPr>
                                <w:color w:val="C00000"/>
                              </w:rPr>
                              <w:t>Kurum,</w:t>
                            </w:r>
                            <w:r>
                              <w:rPr>
                                <w:color w:val="C00000"/>
                                <w:spacing w:val="-1"/>
                              </w:rPr>
                              <w:t xml:space="preserve"> </w:t>
                            </w:r>
                            <w:r>
                              <w:rPr>
                                <w:color w:val="C00000"/>
                              </w:rPr>
                              <w:t>Fakülte</w:t>
                            </w:r>
                            <w:r>
                              <w:rPr>
                                <w:color w:val="C00000"/>
                                <w:spacing w:val="-2"/>
                              </w:rPr>
                              <w:t xml:space="preserve"> </w:t>
                            </w:r>
                            <w:r>
                              <w:rPr>
                                <w:color w:val="C00000"/>
                              </w:rPr>
                              <w:t>ve</w:t>
                            </w:r>
                            <w:r>
                              <w:rPr>
                                <w:color w:val="C00000"/>
                                <w:spacing w:val="-2"/>
                              </w:rPr>
                              <w:t xml:space="preserve"> </w:t>
                            </w:r>
                            <w:r>
                              <w:rPr>
                                <w:color w:val="C00000"/>
                              </w:rPr>
                              <w:t xml:space="preserve">Bölümün </w:t>
                            </w:r>
                            <w:r>
                              <w:rPr>
                                <w:color w:val="C00000"/>
                                <w:spacing w:val="-2"/>
                              </w:rPr>
                              <w:t>misyonu</w:t>
                            </w:r>
                          </w:p>
                        </w:txbxContent>
                      </wps:txbx>
                      <wps:bodyPr wrap="square" lIns="0" tIns="0" rIns="0" bIns="0" rtlCol="0">
                        <a:noAutofit/>
                      </wps:bodyPr>
                    </wps:wsp>
                  </a:graphicData>
                </a:graphic>
              </wp:anchor>
            </w:drawing>
          </mc:Choice>
          <mc:Fallback>
            <w:pict>
              <v:shape w14:anchorId="40163B2A" id="Textbox 9" o:spid="_x0000_s1032" type="#_x0000_t202" style="position:absolute;margin-left:65.2pt;margin-top:6.45pt;width:465pt;height:23.2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" filled="f" strokeweight=".48pt">
                <v:path arrowok="t"/>
                <v:textbox inset="0,0,0,0">
                  <w:txbxContent>
                    <w:p w14:paraId="6F217333" w14:textId="77777777" w:rsidR="00245AD5" w:rsidRDefault="00000000">
                      <w:pPr>
                        <w:pStyle w:val="GvdeMetni"/>
                        <w:tabs>
                          <w:tab w:val="left" w:pos="959"/>
                        </w:tabs>
                        <w:spacing w:before="18"/>
                        <w:ind w:left="107"/>
                      </w:pPr>
                      <w:r>
                        <w:rPr>
                          <w:color w:val="C00000"/>
                          <w:spacing w:val="-4"/>
                        </w:rPr>
                        <w:t>2.2.</w:t>
                      </w:r>
                      <w:r>
                        <w:rPr>
                          <w:color w:val="C00000"/>
                        </w:rPr>
                        <w:tab/>
                        <w:t>Program</w:t>
                      </w:r>
                      <w:r>
                        <w:rPr>
                          <w:color w:val="C00000"/>
                          <w:spacing w:val="-3"/>
                        </w:rPr>
                        <w:t xml:space="preserve"> </w:t>
                      </w:r>
                      <w:r>
                        <w:rPr>
                          <w:color w:val="C00000"/>
                        </w:rPr>
                        <w:t>Eğitim</w:t>
                      </w:r>
                      <w:r>
                        <w:rPr>
                          <w:color w:val="C00000"/>
                          <w:spacing w:val="-1"/>
                        </w:rPr>
                        <w:t xml:space="preserve"> </w:t>
                      </w:r>
                      <w:r>
                        <w:rPr>
                          <w:color w:val="C00000"/>
                        </w:rPr>
                        <w:t>Amaçları,</w:t>
                      </w:r>
                      <w:r>
                        <w:rPr>
                          <w:color w:val="C00000"/>
                          <w:spacing w:val="-1"/>
                        </w:rPr>
                        <w:t xml:space="preserve"> </w:t>
                      </w:r>
                      <w:r>
                        <w:rPr>
                          <w:color w:val="C00000"/>
                        </w:rPr>
                        <w:t>Kurum,</w:t>
                      </w:r>
                      <w:r>
                        <w:rPr>
                          <w:color w:val="C00000"/>
                          <w:spacing w:val="-1"/>
                        </w:rPr>
                        <w:t xml:space="preserve"> </w:t>
                      </w:r>
                      <w:r>
                        <w:rPr>
                          <w:color w:val="C00000"/>
                        </w:rPr>
                        <w:t>Fakülte</w:t>
                      </w:r>
                      <w:r>
                        <w:rPr>
                          <w:color w:val="C00000"/>
                          <w:spacing w:val="-2"/>
                        </w:rPr>
                        <w:t xml:space="preserve"> </w:t>
                      </w:r>
                      <w:r>
                        <w:rPr>
                          <w:color w:val="C00000"/>
                        </w:rPr>
                        <w:t>ve</w:t>
                      </w:r>
                      <w:r>
                        <w:rPr>
                          <w:color w:val="C00000"/>
                          <w:spacing w:val="-2"/>
                        </w:rPr>
                        <w:t xml:space="preserve"> </w:t>
                      </w:r>
                      <w:r>
                        <w:rPr>
                          <w:color w:val="C00000"/>
                        </w:rPr>
                        <w:t xml:space="preserve">Bölümün </w:t>
                      </w:r>
                      <w:r>
                        <w:rPr>
                          <w:color w:val="C00000"/>
                          <w:spacing w:val="-2"/>
                        </w:rPr>
                        <w:t>misyonu</w:t>
                      </w:r>
                    </w:p>
                  </w:txbxContent>
                </v:textbox>
                <w10:wrap type="topAndBottom" anchorx="page"/>
              </v:shape>
            </w:pict>
          </mc:Fallback>
        </mc:AlternateContent>
      </w:r>
    </w:p>
    <w:p w14:paraId="0CDBD4A0" w14:textId="77777777" w:rsidR="00245AD5" w:rsidRDefault="00245AD5">
      <w:pPr>
        <w:pStyle w:val="GvdeMetni"/>
      </w:pPr>
    </w:p>
    <w:p w14:paraId="6878C2FB" w14:textId="77777777" w:rsidR="00245AD5" w:rsidRDefault="00245AD5">
      <w:pPr>
        <w:pStyle w:val="GvdeMetni"/>
        <w:spacing w:before="104"/>
      </w:pPr>
    </w:p>
    <w:p w14:paraId="7BDD149C" w14:textId="77777777" w:rsidR="00245AD5" w:rsidRDefault="00000000">
      <w:pPr>
        <w:pStyle w:val="ListeParagraf"/>
        <w:numPr>
          <w:ilvl w:val="2"/>
          <w:numId w:val="3"/>
        </w:numPr>
        <w:tabs>
          <w:tab w:val="left" w:pos="385"/>
        </w:tabs>
        <w:spacing w:before="0"/>
        <w:ind w:left="385" w:hanging="244"/>
        <w:rPr>
          <w:sz w:val="24"/>
        </w:rPr>
      </w:pPr>
      <w:r>
        <w:rPr>
          <w:color w:val="44536A"/>
          <w:sz w:val="24"/>
        </w:rPr>
        <w:t>Program</w:t>
      </w:r>
      <w:r>
        <w:rPr>
          <w:color w:val="44536A"/>
          <w:spacing w:val="-3"/>
          <w:sz w:val="24"/>
        </w:rPr>
        <w:t xml:space="preserve"> </w:t>
      </w:r>
      <w:r>
        <w:rPr>
          <w:color w:val="44536A"/>
          <w:sz w:val="24"/>
        </w:rPr>
        <w:t>eğitim amaçları,</w:t>
      </w:r>
      <w:r>
        <w:rPr>
          <w:color w:val="44536A"/>
          <w:spacing w:val="-1"/>
          <w:sz w:val="24"/>
        </w:rPr>
        <w:t xml:space="preserve"> </w:t>
      </w:r>
      <w:r>
        <w:rPr>
          <w:color w:val="44536A"/>
          <w:sz w:val="24"/>
        </w:rPr>
        <w:t>kurum,</w:t>
      </w:r>
      <w:r>
        <w:rPr>
          <w:color w:val="44536A"/>
          <w:spacing w:val="-1"/>
          <w:sz w:val="24"/>
        </w:rPr>
        <w:t xml:space="preserve"> </w:t>
      </w:r>
      <w:r>
        <w:rPr>
          <w:color w:val="44536A"/>
          <w:sz w:val="24"/>
        </w:rPr>
        <w:t>fakülte</w:t>
      </w:r>
      <w:r>
        <w:rPr>
          <w:color w:val="44536A"/>
          <w:spacing w:val="-1"/>
          <w:sz w:val="24"/>
        </w:rPr>
        <w:t xml:space="preserve"> </w:t>
      </w:r>
      <w:r>
        <w:rPr>
          <w:color w:val="44536A"/>
          <w:sz w:val="24"/>
        </w:rPr>
        <w:t>ve</w:t>
      </w:r>
      <w:r>
        <w:rPr>
          <w:color w:val="44536A"/>
          <w:spacing w:val="-1"/>
          <w:sz w:val="24"/>
        </w:rPr>
        <w:t xml:space="preserve"> </w:t>
      </w:r>
      <w:r>
        <w:rPr>
          <w:color w:val="44536A"/>
          <w:sz w:val="24"/>
        </w:rPr>
        <w:t>bölüm</w:t>
      </w:r>
      <w:r>
        <w:rPr>
          <w:color w:val="44536A"/>
          <w:spacing w:val="-1"/>
          <w:sz w:val="24"/>
        </w:rPr>
        <w:t xml:space="preserve"> </w:t>
      </w:r>
      <w:r>
        <w:rPr>
          <w:color w:val="44536A"/>
          <w:sz w:val="24"/>
        </w:rPr>
        <w:t>misyonu şu</w:t>
      </w:r>
      <w:r>
        <w:rPr>
          <w:color w:val="44536A"/>
          <w:spacing w:val="-1"/>
          <w:sz w:val="24"/>
        </w:rPr>
        <w:t xml:space="preserve"> </w:t>
      </w:r>
      <w:r>
        <w:rPr>
          <w:color w:val="44536A"/>
          <w:sz w:val="24"/>
        </w:rPr>
        <w:t>şekilde</w:t>
      </w:r>
      <w:r>
        <w:rPr>
          <w:color w:val="44536A"/>
          <w:spacing w:val="-1"/>
          <w:sz w:val="24"/>
        </w:rPr>
        <w:t xml:space="preserve"> </w:t>
      </w:r>
      <w:r>
        <w:rPr>
          <w:color w:val="44536A"/>
          <w:spacing w:val="-2"/>
          <w:sz w:val="24"/>
        </w:rPr>
        <w:t>sıralanmıştır:</w:t>
      </w:r>
    </w:p>
    <w:p w14:paraId="6B6CA76B" w14:textId="3A64A6C2" w:rsidR="00245AD5" w:rsidRPr="00885AF7" w:rsidRDefault="00000000" w:rsidP="00885AF7">
      <w:pPr>
        <w:pStyle w:val="ListeParagraf"/>
        <w:numPr>
          <w:ilvl w:val="3"/>
          <w:numId w:val="3"/>
        </w:numPr>
        <w:tabs>
          <w:tab w:val="left" w:pos="436"/>
          <w:tab w:val="left" w:pos="707"/>
        </w:tabs>
        <w:spacing w:before="260" w:line="360" w:lineRule="auto"/>
        <w:ind w:right="424"/>
        <w:jc w:val="both"/>
        <w:rPr>
          <w:sz w:val="24"/>
        </w:rPr>
      </w:pPr>
      <w:r>
        <w:rPr>
          <w:sz w:val="24"/>
        </w:rPr>
        <w:t xml:space="preserve">Bölüm Misyonu ile uyum: </w:t>
      </w:r>
      <w:r w:rsidR="00F64C94">
        <w:rPr>
          <w:sz w:val="24"/>
        </w:rPr>
        <w:t xml:space="preserve">Siyaset Bilimi ve Uluslararası </w:t>
      </w:r>
      <w:r>
        <w:rPr>
          <w:sz w:val="24"/>
        </w:rPr>
        <w:t xml:space="preserve">Bölümü’nün misyonu, </w:t>
      </w:r>
      <w:r w:rsidR="00885AF7" w:rsidRPr="00885AF7">
        <w:rPr>
          <w:sz w:val="24"/>
        </w:rPr>
        <w:t>Yeni Yüzyıl Üniversitesi Siyaset Bilimi ve Uluslararası ilişkiler bölümünün temel</w:t>
      </w:r>
      <w:r w:rsidR="00885AF7">
        <w:rPr>
          <w:sz w:val="24"/>
        </w:rPr>
        <w:t xml:space="preserve"> </w:t>
      </w:r>
      <w:r w:rsidR="00885AF7" w:rsidRPr="00885AF7">
        <w:rPr>
          <w:sz w:val="24"/>
        </w:rPr>
        <w:t xml:space="preserve">misyonu, </w:t>
      </w:r>
      <w:bookmarkStart w:id="0" w:name="_Hlk219379554"/>
      <w:r w:rsidR="00885AF7" w:rsidRPr="00885AF7">
        <w:rPr>
          <w:sz w:val="24"/>
        </w:rPr>
        <w:t>interdisipliner bir perspektiften bilgi edinme, bilgiyi kullanma ve analitik düşünme</w:t>
      </w:r>
      <w:r w:rsidR="00885AF7">
        <w:rPr>
          <w:sz w:val="24"/>
        </w:rPr>
        <w:t xml:space="preserve"> </w:t>
      </w:r>
      <w:r w:rsidR="00885AF7" w:rsidRPr="00885AF7">
        <w:rPr>
          <w:sz w:val="24"/>
        </w:rPr>
        <w:t>becerisini öğrencilere kazandırmaktır</w:t>
      </w:r>
      <w:bookmarkEnd w:id="0"/>
      <w:r w:rsidR="00885AF7" w:rsidRPr="00885AF7">
        <w:rPr>
          <w:sz w:val="24"/>
        </w:rPr>
        <w:t>. Siyaset bilimi, ekonomi ve hukuk alanında temel</w:t>
      </w:r>
      <w:r w:rsidR="00885AF7">
        <w:rPr>
          <w:sz w:val="24"/>
        </w:rPr>
        <w:t xml:space="preserve"> </w:t>
      </w:r>
      <w:r w:rsidR="00885AF7" w:rsidRPr="00885AF7">
        <w:rPr>
          <w:sz w:val="24"/>
        </w:rPr>
        <w:t>dersleri alan öğrencilerin, 3. ve 4. sınıftan itibaren seçmeli dersler yoluyla spesifik ilgi alanları</w:t>
      </w:r>
      <w:r w:rsidR="00885AF7">
        <w:rPr>
          <w:sz w:val="24"/>
        </w:rPr>
        <w:t xml:space="preserve"> </w:t>
      </w:r>
      <w:r w:rsidR="00885AF7" w:rsidRPr="00885AF7">
        <w:rPr>
          <w:sz w:val="24"/>
        </w:rPr>
        <w:t xml:space="preserve">doğrultusunda yetkinlik kazanması </w:t>
      </w:r>
      <w:r w:rsidR="00B819D1" w:rsidRPr="00885AF7">
        <w:rPr>
          <w:sz w:val="24"/>
        </w:rPr>
        <w:t>hedeflenmektedir.</w:t>
      </w:r>
      <w:r w:rsidR="00B819D1">
        <w:rPr>
          <w:spacing w:val="80"/>
          <w:sz w:val="24"/>
        </w:rPr>
        <w:t xml:space="preserve"> </w:t>
      </w:r>
      <w:r w:rsidRPr="00885AF7">
        <w:rPr>
          <w:sz w:val="24"/>
        </w:rPr>
        <w:t>Bu misyon, bölümün eğitim amaçları ile şu şekilde uyumludur:</w:t>
      </w:r>
    </w:p>
    <w:p w14:paraId="425FB2BA" w14:textId="34A3E4E8" w:rsidR="00245AD5" w:rsidRDefault="00000000" w:rsidP="00885AF7">
      <w:pPr>
        <w:pStyle w:val="GvdeMetni"/>
        <w:spacing w:before="119" w:line="360" w:lineRule="auto"/>
        <w:ind w:left="707" w:right="428" w:hanging="567"/>
        <w:jc w:val="both"/>
      </w:pPr>
      <w:r>
        <w:t xml:space="preserve">Kariyer Hedefleri: </w:t>
      </w:r>
      <w:r w:rsidR="00885AF7">
        <w:t xml:space="preserve">Ulusal ve uluslararası bilimsel nitelikte çalıştaylar düzenlemek, iş dünyası ile bölümümüz arasındaki </w:t>
      </w:r>
      <w:r w:rsidR="00B819D1">
        <w:t>iş birliği</w:t>
      </w:r>
      <w:r w:rsidR="00885AF7">
        <w:t xml:space="preserve"> alanlarını geliştirmek, uzaktan eğitim imkanlarımızı daha ileri seviyeye taşımak, staj imkanlarını arttırmak ve dijital gelişmeye uygun olarak yeni staj imkanlarını oluşturmak.</w:t>
      </w:r>
    </w:p>
    <w:p w14:paraId="6C5850F9" w14:textId="67E8BB88" w:rsidR="00245AD5" w:rsidRDefault="00000000">
      <w:pPr>
        <w:pStyle w:val="GvdeMetni"/>
        <w:spacing w:before="121" w:line="360" w:lineRule="auto"/>
        <w:ind w:left="707" w:right="422" w:hanging="567"/>
        <w:jc w:val="both"/>
      </w:pPr>
      <w:r>
        <w:t xml:space="preserve">Çalışma Alanları: Bölüm misyonu, öğrencilerin iktisat, </w:t>
      </w:r>
      <w:r w:rsidR="00885AF7">
        <w:t>tarih</w:t>
      </w:r>
      <w:r>
        <w:t>,</w:t>
      </w:r>
      <w:r w:rsidR="00885AF7">
        <w:t xml:space="preserve"> felsefe,</w:t>
      </w:r>
      <w:r>
        <w:t xml:space="preserve"> hukuk ve siyaset bilimi gibi farklı disiplinlerde bilgi sahibi olmalarını amaçlarken, program eğitim amaçları da mezunların </w:t>
      </w:r>
      <w:r w:rsidR="00885AF7">
        <w:t xml:space="preserve">bürokrasi ve siyasetin farklı kademeleri, </w:t>
      </w:r>
      <w:r w:rsidR="00B819D1">
        <w:t>uluslararası özel sektör firmaları</w:t>
      </w:r>
      <w:r w:rsidR="00885AF7">
        <w:t xml:space="preserve"> ile düşünce kuruluşları</w:t>
      </w:r>
      <w:r>
        <w:t xml:space="preserve"> çalışabilmelerini sağlamaktadır. Bu, öğrencilerin çok yönlü ve esnek bireyler olarak yetişmelerine katkıda bulunur.</w:t>
      </w:r>
    </w:p>
    <w:p w14:paraId="694C5E36" w14:textId="43F14089" w:rsidR="00245AD5" w:rsidRDefault="00000000" w:rsidP="00655A71">
      <w:pPr>
        <w:pStyle w:val="GvdeMetni"/>
        <w:spacing w:before="121" w:line="360" w:lineRule="auto"/>
        <w:ind w:left="567" w:hanging="567"/>
        <w:jc w:val="both"/>
        <w:sectPr w:rsidR="00245AD5">
          <w:pgSz w:w="11910" w:h="16840"/>
          <w:pgMar w:top="1400" w:right="992" w:bottom="1080" w:left="1275" w:header="0" w:footer="892" w:gutter="0"/>
          <w:cols w:space="720"/>
        </w:sectPr>
      </w:pPr>
      <w:r>
        <w:lastRenderedPageBreak/>
        <w:t xml:space="preserve">Roller: Bölüm misyonu, </w:t>
      </w:r>
      <w:r w:rsidR="00B819D1" w:rsidRPr="00B819D1">
        <w:t>interdisipliner bir perspektiften bilgi edinme, bilgiyi kullanma ve analitik düşünme becerisini öğrencilere kazandırma</w:t>
      </w:r>
      <w:r w:rsidR="00B819D1">
        <w:t>yı</w:t>
      </w:r>
      <w:r w:rsidR="00B819D1" w:rsidRPr="00B819D1">
        <w:t xml:space="preserve"> </w:t>
      </w:r>
      <w:r>
        <w:t>vurgularken, program eğitim amaçları da mezun</w:t>
      </w:r>
      <w:r w:rsidR="00B819D1">
        <w:t xml:space="preserve"> öğrencilere ilgi alanlarına göre</w:t>
      </w:r>
      <w:r>
        <w:rPr>
          <w:spacing w:val="39"/>
        </w:rPr>
        <w:t xml:space="preserve"> </w:t>
      </w:r>
      <w:r w:rsidR="00B819D1">
        <w:t xml:space="preserve">başta Dışişleri Bakanlığı olmak üzere, diplomatik kurum ve misyonlarda diplomat; kamu sektöründe başta kaymakam olmak üzere mülki amir ve çeşitli kademelerde uzman; yargı alanında idari yargı hâkimi; Uluslararası örgütlerde yönetici ya da uzman; uluslararası şirketlerde yönetici; medyada iç yada dış politika uzmanı ya da akademisyen </w:t>
      </w:r>
      <w:r w:rsidR="00655A71">
        <w:t>olarak kariyer yapabilmeleri</w:t>
      </w:r>
      <w:r w:rsidR="00B819D1">
        <w:t xml:space="preserve"> adına</w:t>
      </w:r>
      <w:r w:rsidR="00655A71">
        <w:t>,</w:t>
      </w:r>
      <w:r w:rsidR="00B819D1">
        <w:t xml:space="preserve"> kendileri ilgi </w:t>
      </w:r>
      <w:r w:rsidR="00B819D1" w:rsidRPr="00655A71">
        <w:t>alanları</w:t>
      </w:r>
      <w:r w:rsidR="00655A71">
        <w:t xml:space="preserve"> </w:t>
      </w:r>
      <w:r w:rsidR="00655A71" w:rsidRPr="00655A71">
        <w:t>doğrultusunda</w:t>
      </w:r>
      <w:r w:rsidR="00655A71">
        <w:t xml:space="preserve"> </w:t>
      </w:r>
      <w:r w:rsidR="00655A71" w:rsidRPr="00655A71">
        <w:t>yeterlilik</w:t>
      </w:r>
      <w:r w:rsidR="00655A71">
        <w:t xml:space="preserve"> </w:t>
      </w:r>
      <w:r w:rsidR="00655A71" w:rsidRPr="00655A71">
        <w:t>kazandırabilmek</w:t>
      </w:r>
      <w:r w:rsidR="00655A71">
        <w:t>, iş dünyasında etkin roller üstlenmelerini sağlamaktır.</w:t>
      </w:r>
      <w:r w:rsidR="00B819D1" w:rsidRPr="00655A71">
        <w:t xml:space="preserve"> </w:t>
      </w:r>
    </w:p>
    <w:p w14:paraId="3F8DC1A6" w14:textId="77777777" w:rsidR="00245AD5" w:rsidRDefault="00000000">
      <w:pPr>
        <w:pStyle w:val="GvdeMetni"/>
        <w:spacing w:before="115" w:line="360" w:lineRule="auto"/>
        <w:ind w:left="707" w:right="424" w:hanging="567"/>
        <w:jc w:val="both"/>
      </w:pPr>
      <w:r>
        <w:lastRenderedPageBreak/>
        <w:t>Mesleki Beklentiler: Bölüm misyonu, öğrencilerin kapsamlı bir donanıma sahip olmalarını ve farklı disiplinlerde bilgi sahibi olmalarını vurgularken, program eğitim amaçları da mezunların etik değerlere bağlı, yenilikçi ve sürdürülebilir çözümler üretebilen profesyoneller olmalarını sağlamaktadır. Bu, öğrencilerin mesleki sorumluluk bilinci ile hareket etmelerini teşvik eder.</w:t>
      </w:r>
    </w:p>
    <w:p w14:paraId="3C4ACE3A" w14:textId="77777777" w:rsidR="00245AD5" w:rsidRDefault="00000000">
      <w:pPr>
        <w:pStyle w:val="ListeParagraf"/>
        <w:numPr>
          <w:ilvl w:val="3"/>
          <w:numId w:val="3"/>
        </w:numPr>
        <w:tabs>
          <w:tab w:val="left" w:pos="400"/>
        </w:tabs>
        <w:spacing w:before="122"/>
        <w:ind w:left="400" w:hanging="259"/>
        <w:jc w:val="both"/>
        <w:rPr>
          <w:sz w:val="24"/>
        </w:rPr>
      </w:pPr>
      <w:r>
        <w:rPr>
          <w:sz w:val="24"/>
        </w:rPr>
        <w:t>Fakülte</w:t>
      </w:r>
      <w:r>
        <w:rPr>
          <w:spacing w:val="-3"/>
          <w:sz w:val="24"/>
        </w:rPr>
        <w:t xml:space="preserve"> </w:t>
      </w:r>
      <w:r>
        <w:rPr>
          <w:sz w:val="24"/>
        </w:rPr>
        <w:t>Misyonu</w:t>
      </w:r>
      <w:r>
        <w:rPr>
          <w:spacing w:val="-3"/>
          <w:sz w:val="24"/>
        </w:rPr>
        <w:t xml:space="preserve"> </w:t>
      </w:r>
      <w:r>
        <w:rPr>
          <w:sz w:val="24"/>
        </w:rPr>
        <w:t>ile</w:t>
      </w:r>
      <w:r>
        <w:rPr>
          <w:spacing w:val="-2"/>
          <w:sz w:val="24"/>
        </w:rPr>
        <w:t xml:space="preserve"> Uyum:</w:t>
      </w:r>
    </w:p>
    <w:p w14:paraId="1CD66781" w14:textId="02793852" w:rsidR="00245AD5" w:rsidRDefault="00000000">
      <w:pPr>
        <w:pStyle w:val="GvdeMetni"/>
        <w:spacing w:before="257" w:line="360" w:lineRule="auto"/>
        <w:ind w:left="707" w:right="425" w:hanging="567"/>
        <w:jc w:val="both"/>
      </w:pPr>
      <w:r>
        <w:t xml:space="preserve">İstanbul Yeni Yüzyıl Üniversitesi İktisadi ve İdari Bilimler Fakültesi’nin misyonu, hızla değişen ekonomik ve siyasal koşulları kavrayıp, liderlik özellikleri gösterebilecek bireyleri topluma kazandırmaktır. Bu misyon, fakültenin öncelikli hedefleri ile uyumlu olarak, </w:t>
      </w:r>
      <w:r w:rsidR="00655A71">
        <w:t xml:space="preserve">Siyaset Bilimi ve </w:t>
      </w:r>
      <w:r>
        <w:t>Uluslararası Bölümü’nün program eğitim amaçları ile şu şekilde örtüşmektedir:</w:t>
      </w:r>
    </w:p>
    <w:p w14:paraId="684D90EF" w14:textId="05E64634" w:rsidR="00245AD5" w:rsidRDefault="00000000">
      <w:pPr>
        <w:pStyle w:val="GvdeMetni"/>
        <w:spacing w:before="122" w:line="360" w:lineRule="auto"/>
        <w:ind w:left="707" w:right="426" w:hanging="567"/>
        <w:jc w:val="both"/>
      </w:pPr>
      <w:r>
        <w:t xml:space="preserve">Kariyer Hedefleri: </w:t>
      </w:r>
      <w:bookmarkStart w:id="1" w:name="_Hlk219380958"/>
      <w:r>
        <w:t>Fakültenin, kendine güvenen ve liderlik özellikleri gösterebilecek bireyler yetiştirme hedefi, bölümün mezunlarının</w:t>
      </w:r>
      <w:r w:rsidR="00655A71">
        <w:t xml:space="preserve"> Diplomatik kurum ve kamu</w:t>
      </w:r>
      <w:r>
        <w:t xml:space="preserve"> sektöründe liderlik pozisyonlarına ulaşmalarını sağlama amacı ile uyumludur.</w:t>
      </w:r>
    </w:p>
    <w:bookmarkEnd w:id="1"/>
    <w:p w14:paraId="02BE0F33" w14:textId="27422AB9" w:rsidR="00245AD5" w:rsidRDefault="00000000">
      <w:pPr>
        <w:pStyle w:val="GvdeMetni"/>
        <w:spacing w:before="118" w:line="360" w:lineRule="auto"/>
        <w:ind w:left="707" w:right="426" w:hanging="567"/>
        <w:jc w:val="both"/>
      </w:pPr>
      <w:r>
        <w:t xml:space="preserve">Çalışma Alanları: </w:t>
      </w:r>
      <w:bookmarkStart w:id="2" w:name="_Hlk219380982"/>
      <w:r>
        <w:t xml:space="preserve">Fakültenin, güncel gelişmeleri izleyen ve analiz eden bireyler yetiştirme hedefi, bölümün mezunlarının </w:t>
      </w:r>
      <w:r w:rsidR="00C10007">
        <w:t>diplomatik kurum, kamu sektörü ya da uluslararası sektörün farklı kademelerinde</w:t>
      </w:r>
      <w:r>
        <w:t xml:space="preserve"> çalışabilmelerini sağlama amacı ile örtüşmektedir.</w:t>
      </w:r>
    </w:p>
    <w:bookmarkEnd w:id="2"/>
    <w:p w14:paraId="5059B9FE" w14:textId="44CC92AC" w:rsidR="00245AD5" w:rsidRDefault="00000000">
      <w:pPr>
        <w:pStyle w:val="GvdeMetni"/>
        <w:spacing w:before="122" w:line="360" w:lineRule="auto"/>
        <w:ind w:left="707" w:right="428" w:hanging="567"/>
        <w:jc w:val="both"/>
      </w:pPr>
      <w:r>
        <w:t xml:space="preserve">Roller: </w:t>
      </w:r>
      <w:bookmarkStart w:id="3" w:name="_Hlk219380995"/>
      <w:r>
        <w:t>Fakültenin, mezunlarının iş hayatlarına attıkları ilk adımlarında onları destekleyecek bilgi birikimini sağlama hedefi,</w:t>
      </w:r>
      <w:r w:rsidR="00C10007">
        <w:t xml:space="preserve"> yeni strateji ve politikalar geliştirme, yeni ilişkiler kurma ve müzakere</w:t>
      </w:r>
      <w:r>
        <w:rPr>
          <w:spacing w:val="-2"/>
        </w:rPr>
        <w:t xml:space="preserve"> </w:t>
      </w:r>
      <w:r>
        <w:t>gibi</w:t>
      </w:r>
      <w:r>
        <w:rPr>
          <w:spacing w:val="-1"/>
        </w:rPr>
        <w:t xml:space="preserve"> </w:t>
      </w:r>
      <w:r>
        <w:t>rolleri</w:t>
      </w:r>
      <w:r>
        <w:rPr>
          <w:spacing w:val="-2"/>
        </w:rPr>
        <w:t xml:space="preserve"> </w:t>
      </w:r>
      <w:r>
        <w:t>üstlenmelerini sağlama amacı ile uyumludur.</w:t>
      </w:r>
    </w:p>
    <w:bookmarkEnd w:id="3"/>
    <w:p w14:paraId="1D413466" w14:textId="77777777" w:rsidR="00245AD5" w:rsidRDefault="00000000">
      <w:pPr>
        <w:pStyle w:val="GvdeMetni"/>
        <w:spacing w:before="120" w:line="360" w:lineRule="auto"/>
        <w:ind w:left="707" w:right="427" w:hanging="567"/>
        <w:jc w:val="both"/>
      </w:pPr>
      <w:r>
        <w:t>Mesleki Beklentiler: Fakültenin, öğrencilerin iş hayatına yönelik İngilizce dersleri ile donanımlı bireyler yetiştirme hedefi, bölümün mezunlarının etik değerlere bağlı, yenilikçi ve sürdürülebilir çözümler üretebilen profesyoneller olmalarını sağlama amacı ile örtüşmektedir.</w:t>
      </w:r>
    </w:p>
    <w:p w14:paraId="6983DF7B" w14:textId="77777777" w:rsidR="00245AD5" w:rsidRDefault="00000000">
      <w:pPr>
        <w:pStyle w:val="ListeParagraf"/>
        <w:numPr>
          <w:ilvl w:val="3"/>
          <w:numId w:val="3"/>
        </w:numPr>
        <w:tabs>
          <w:tab w:val="left" w:pos="400"/>
        </w:tabs>
        <w:spacing w:before="121"/>
        <w:ind w:left="400" w:hanging="259"/>
        <w:jc w:val="both"/>
        <w:rPr>
          <w:sz w:val="24"/>
        </w:rPr>
      </w:pPr>
      <w:r>
        <w:rPr>
          <w:sz w:val="24"/>
        </w:rPr>
        <w:t>Kurum</w:t>
      </w:r>
      <w:r>
        <w:rPr>
          <w:spacing w:val="-1"/>
          <w:sz w:val="24"/>
        </w:rPr>
        <w:t xml:space="preserve"> </w:t>
      </w:r>
      <w:r>
        <w:rPr>
          <w:sz w:val="24"/>
        </w:rPr>
        <w:t>Misyonu</w:t>
      </w:r>
      <w:r>
        <w:rPr>
          <w:spacing w:val="-1"/>
          <w:sz w:val="24"/>
        </w:rPr>
        <w:t xml:space="preserve"> </w:t>
      </w:r>
      <w:r>
        <w:rPr>
          <w:sz w:val="24"/>
        </w:rPr>
        <w:t>ile</w:t>
      </w:r>
      <w:r>
        <w:rPr>
          <w:spacing w:val="-1"/>
          <w:sz w:val="24"/>
        </w:rPr>
        <w:t xml:space="preserve"> </w:t>
      </w:r>
      <w:r>
        <w:rPr>
          <w:spacing w:val="-2"/>
          <w:sz w:val="24"/>
        </w:rPr>
        <w:t>Uyum:</w:t>
      </w:r>
    </w:p>
    <w:p w14:paraId="032154E5" w14:textId="77777777" w:rsidR="00245AD5" w:rsidRDefault="00000000">
      <w:pPr>
        <w:pStyle w:val="GvdeMetni"/>
        <w:spacing w:before="257" w:line="360" w:lineRule="auto"/>
        <w:ind w:left="707" w:right="427" w:hanging="567"/>
        <w:jc w:val="both"/>
      </w:pPr>
      <w:r>
        <w:t xml:space="preserve">İstanbul Yeni Yüzyıl Üniversitesi’nin misyonu, toplumun ihtiyacı olan bilim insanlarını ülkeye kazandırmak ve bilgili, çağdaş, donanımlı, deneyimli, topluma yararlı, </w:t>
      </w:r>
      <w:proofErr w:type="gramStart"/>
      <w:r>
        <w:t>araştırmacı</w:t>
      </w:r>
      <w:r>
        <w:rPr>
          <w:spacing w:val="68"/>
        </w:rPr>
        <w:t xml:space="preserve">  </w:t>
      </w:r>
      <w:r>
        <w:t>gençler</w:t>
      </w:r>
      <w:proofErr w:type="gramEnd"/>
      <w:r>
        <w:rPr>
          <w:spacing w:val="67"/>
        </w:rPr>
        <w:t xml:space="preserve">  </w:t>
      </w:r>
      <w:proofErr w:type="gramStart"/>
      <w:r>
        <w:t>yetiştirmeyi</w:t>
      </w:r>
      <w:r>
        <w:rPr>
          <w:spacing w:val="68"/>
        </w:rPr>
        <w:t xml:space="preserve">  </w:t>
      </w:r>
      <w:r>
        <w:t>hedeflemektedir</w:t>
      </w:r>
      <w:proofErr w:type="gramEnd"/>
      <w:r>
        <w:t>.</w:t>
      </w:r>
      <w:r>
        <w:rPr>
          <w:spacing w:val="67"/>
        </w:rPr>
        <w:t xml:space="preserve">  </w:t>
      </w:r>
      <w:proofErr w:type="gramStart"/>
      <w:r>
        <w:t>Bu</w:t>
      </w:r>
      <w:r>
        <w:rPr>
          <w:spacing w:val="68"/>
        </w:rPr>
        <w:t xml:space="preserve">  </w:t>
      </w:r>
      <w:r>
        <w:t>misyon</w:t>
      </w:r>
      <w:proofErr w:type="gramEnd"/>
      <w:r>
        <w:rPr>
          <w:spacing w:val="67"/>
        </w:rPr>
        <w:t xml:space="preserve">  </w:t>
      </w:r>
      <w:r>
        <w:rPr>
          <w:spacing w:val="-2"/>
        </w:rPr>
        <w:t>doğrultusunda,</w:t>
      </w:r>
    </w:p>
    <w:p w14:paraId="30C27530" w14:textId="77777777" w:rsidR="00245AD5" w:rsidRDefault="00245AD5">
      <w:pPr>
        <w:pStyle w:val="GvdeMetni"/>
        <w:spacing w:line="360" w:lineRule="auto"/>
        <w:jc w:val="both"/>
        <w:sectPr w:rsidR="00245AD5">
          <w:pgSz w:w="11910" w:h="16840"/>
          <w:pgMar w:top="1320" w:right="992" w:bottom="1080" w:left="1275" w:header="0" w:footer="892" w:gutter="0"/>
          <w:cols w:space="720"/>
        </w:sectPr>
      </w:pPr>
    </w:p>
    <w:p w14:paraId="2F167B6C" w14:textId="4B6C29B7" w:rsidR="00245AD5" w:rsidRDefault="00C10007">
      <w:pPr>
        <w:pStyle w:val="GvdeMetni"/>
        <w:spacing w:before="76" w:line="362" w:lineRule="auto"/>
        <w:ind w:left="707" w:right="427"/>
        <w:jc w:val="both"/>
      </w:pPr>
      <w:r>
        <w:lastRenderedPageBreak/>
        <w:t xml:space="preserve">Siyaset Bilimi ve Uluslararası Bölümü’nün program eğitim amaçları da </w:t>
      </w:r>
      <w:r>
        <w:rPr>
          <w:spacing w:val="-2"/>
        </w:rPr>
        <w:t>şekillendirilmiştir.</w:t>
      </w:r>
    </w:p>
    <w:p w14:paraId="2657938A" w14:textId="77777777" w:rsidR="00C10007" w:rsidRDefault="00000000" w:rsidP="00C10007">
      <w:pPr>
        <w:pStyle w:val="GvdeMetni"/>
        <w:spacing w:before="115" w:line="360" w:lineRule="auto"/>
        <w:ind w:left="707" w:right="427" w:hanging="567"/>
        <w:jc w:val="both"/>
      </w:pPr>
      <w:r>
        <w:t xml:space="preserve">Kariyer Hedefleri: </w:t>
      </w:r>
      <w:r w:rsidR="00C10007" w:rsidRPr="00C10007">
        <w:t>Fakültenin, kendine güvenen ve liderlik özellikleri gösterebilecek bireyler yetiştirme hedefi, bölümün mezunlarının Diplomatik kurum ve kamu sektöründe liderlik pozisyonlarına ulaşmalarını sağlama amacı ile uyumludur.</w:t>
      </w:r>
      <w:r w:rsidR="00C10007">
        <w:t xml:space="preserve"> </w:t>
      </w:r>
    </w:p>
    <w:p w14:paraId="6D10EFF0" w14:textId="77777777" w:rsidR="00C10007" w:rsidRDefault="00000000" w:rsidP="00C10007">
      <w:pPr>
        <w:pStyle w:val="GvdeMetni"/>
        <w:spacing w:before="115" w:line="360" w:lineRule="auto"/>
        <w:ind w:left="707" w:right="427" w:hanging="567"/>
        <w:jc w:val="both"/>
      </w:pPr>
      <w:r>
        <w:t xml:space="preserve">Çalışma Alanları: </w:t>
      </w:r>
      <w:r w:rsidR="00C10007" w:rsidRPr="00C10007">
        <w:t>Fakültenin, güncel gelişmeleri izleyen ve analiz eden bireyler yetiştirme hedefi, bölümün mezunlarının diplomatik kurum, kamu sektörü ya da uluslararası sektörün farklı kademelerinde çalışabilmelerini sağlama amacı ile örtüşmektedir.</w:t>
      </w:r>
    </w:p>
    <w:p w14:paraId="439301CF" w14:textId="77777777" w:rsidR="00C10007" w:rsidRDefault="00000000" w:rsidP="00C10007">
      <w:pPr>
        <w:pStyle w:val="GvdeMetni"/>
        <w:spacing w:before="115" w:line="360" w:lineRule="auto"/>
        <w:ind w:left="707" w:right="427" w:hanging="567"/>
        <w:jc w:val="both"/>
      </w:pPr>
      <w:r>
        <w:t xml:space="preserve">Roller: </w:t>
      </w:r>
      <w:r w:rsidR="00C10007" w:rsidRPr="00C10007">
        <w:t>Fakültenin, mezunlarının iş hayatlarına attıkları ilk adımlarında onları destekleyecek bilgi birikimini sağlama hedefi, yeni strateji ve politikalar geliştirme, yeni ilişkiler kurma ve müzakere gibi rolleri üstlenmelerini sağlama amacı ile uyumludur.</w:t>
      </w:r>
    </w:p>
    <w:p w14:paraId="19B449E4" w14:textId="55D766E3" w:rsidR="00245AD5" w:rsidRDefault="00000000" w:rsidP="00C10007">
      <w:pPr>
        <w:pStyle w:val="GvdeMetni"/>
        <w:spacing w:before="115" w:line="360" w:lineRule="auto"/>
        <w:ind w:left="707" w:right="427" w:hanging="567"/>
        <w:jc w:val="both"/>
      </w:pPr>
      <w:r>
        <w:t xml:space="preserve">Mesleki Beklentiler: Mezunların, etik değerlere bağlı, yenilikçi ve sürdürülebilir çözümler üretebilen profesyoneller olmalarını sağlamak, üniversitenin Atatürk ilke ve inkılâplarına bağlı, topluma yararlı bireyler yetiştirme misyonu ile doğrudan ilişkilidir. Bu amaç, öğrencilerin etik ve mesleki sorumluluk bilinci ile hareket etmelerini teşvik </w:t>
      </w:r>
      <w:r>
        <w:rPr>
          <w:spacing w:val="-2"/>
        </w:rPr>
        <w:t>eder.</w:t>
      </w:r>
    </w:p>
    <w:p w14:paraId="34836F12" w14:textId="077C7EBD" w:rsidR="00245AD5" w:rsidRDefault="00000000">
      <w:pPr>
        <w:pStyle w:val="GvdeMetni"/>
        <w:spacing w:before="122" w:line="360" w:lineRule="auto"/>
        <w:ind w:left="707" w:right="424" w:hanging="567"/>
        <w:jc w:val="both"/>
      </w:pPr>
      <w:r>
        <w:t xml:space="preserve">Üniversitemizin, </w:t>
      </w:r>
      <w:r w:rsidR="00C10007">
        <w:t>SBUİ</w:t>
      </w:r>
      <w:r>
        <w:t xml:space="preserve"> bölümünün müfredatı her eğitim- öğretim yılının başında düzenli</w:t>
      </w:r>
      <w:r>
        <w:rPr>
          <w:spacing w:val="40"/>
        </w:rPr>
        <w:t xml:space="preserve"> </w:t>
      </w:r>
      <w:r>
        <w:t>olarak gözden geçirilerek güncellenmektedir. Özellikle seçmeli ders sayısının arttırılmasına önem verilerek öğrencilerin farklı alanlar konusunda bilgi düzeylerinin arttırılması amaçlanmaktadır.</w:t>
      </w:r>
    </w:p>
    <w:p w14:paraId="3148C4B4" w14:textId="77777777" w:rsidR="00245AD5" w:rsidRDefault="00000000">
      <w:pPr>
        <w:pStyle w:val="GvdeMetni"/>
        <w:spacing w:before="7"/>
        <w:rPr>
          <w:sz w:val="8"/>
        </w:rPr>
      </w:pPr>
      <w:r>
        <w:rPr>
          <w:noProof/>
          <w:sz w:val="8"/>
        </w:rPr>
        <mc:AlternateContent>
          <mc:Choice Requires="wpg">
            <w:drawing>
              <wp:anchor distT="0" distB="0" distL="0" distR="0" simplePos="0" relativeHeight="487590400" behindDoc="1" locked="0" layoutInCell="1" allowOverlap="1" wp14:anchorId="06B78994" wp14:editId="4A25B11B">
                <wp:simplePos x="0" y="0"/>
                <wp:positionH relativeFrom="page">
                  <wp:posOffset>824788</wp:posOffset>
                </wp:positionH>
                <wp:positionV relativeFrom="paragraph">
                  <wp:posOffset>78669</wp:posOffset>
                </wp:positionV>
                <wp:extent cx="5911850" cy="56134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1850" cy="561340"/>
                          <a:chOff x="0" y="0"/>
                          <a:chExt cx="5911850" cy="561340"/>
                        </a:xfrm>
                      </wpg:grpSpPr>
                      <wps:wsp>
                        <wps:cNvPr id="11" name="Graphic 11"/>
                        <wps:cNvSpPr/>
                        <wps:spPr>
                          <a:xfrm>
                            <a:off x="0" y="0"/>
                            <a:ext cx="5911850" cy="561340"/>
                          </a:xfrm>
                          <a:custGeom>
                            <a:avLst/>
                            <a:gdLst/>
                            <a:ahLst/>
                            <a:cxnLst/>
                            <a:rect l="l" t="t" r="r" b="b"/>
                            <a:pathLst>
                              <a:path w="5911850" h="561340">
                                <a:moveTo>
                                  <a:pt x="5911291" y="554748"/>
                                </a:moveTo>
                                <a:lnTo>
                                  <a:pt x="5905246" y="554748"/>
                                </a:lnTo>
                                <a:lnTo>
                                  <a:pt x="6096" y="554748"/>
                                </a:lnTo>
                                <a:lnTo>
                                  <a:pt x="0" y="554748"/>
                                </a:lnTo>
                                <a:lnTo>
                                  <a:pt x="0" y="560832"/>
                                </a:lnTo>
                                <a:lnTo>
                                  <a:pt x="6096" y="560832"/>
                                </a:lnTo>
                                <a:lnTo>
                                  <a:pt x="5905195" y="560832"/>
                                </a:lnTo>
                                <a:lnTo>
                                  <a:pt x="5911291" y="560832"/>
                                </a:lnTo>
                                <a:lnTo>
                                  <a:pt x="5911291" y="554748"/>
                                </a:lnTo>
                                <a:close/>
                              </a:path>
                              <a:path w="5911850" h="561340">
                                <a:moveTo>
                                  <a:pt x="5911291" y="0"/>
                                </a:moveTo>
                                <a:lnTo>
                                  <a:pt x="5905246" y="0"/>
                                </a:lnTo>
                                <a:lnTo>
                                  <a:pt x="6096" y="0"/>
                                </a:lnTo>
                                <a:lnTo>
                                  <a:pt x="0" y="0"/>
                                </a:lnTo>
                                <a:lnTo>
                                  <a:pt x="0" y="6096"/>
                                </a:lnTo>
                                <a:lnTo>
                                  <a:pt x="0" y="280416"/>
                                </a:lnTo>
                                <a:lnTo>
                                  <a:pt x="0" y="554736"/>
                                </a:lnTo>
                                <a:lnTo>
                                  <a:pt x="6096" y="554736"/>
                                </a:lnTo>
                                <a:lnTo>
                                  <a:pt x="6096" y="280416"/>
                                </a:lnTo>
                                <a:lnTo>
                                  <a:pt x="6096" y="6096"/>
                                </a:lnTo>
                                <a:lnTo>
                                  <a:pt x="5905195" y="6096"/>
                                </a:lnTo>
                                <a:lnTo>
                                  <a:pt x="5905195" y="280416"/>
                                </a:lnTo>
                                <a:lnTo>
                                  <a:pt x="5905195" y="554736"/>
                                </a:lnTo>
                                <a:lnTo>
                                  <a:pt x="5911291" y="554736"/>
                                </a:lnTo>
                                <a:lnTo>
                                  <a:pt x="5911291" y="280416"/>
                                </a:lnTo>
                                <a:lnTo>
                                  <a:pt x="5911291" y="6096"/>
                                </a:lnTo>
                                <a:lnTo>
                                  <a:pt x="5911291" y="0"/>
                                </a:lnTo>
                                <a:close/>
                              </a:path>
                            </a:pathLst>
                          </a:custGeom>
                          <a:solidFill>
                            <a:srgbClr val="000000"/>
                          </a:solidFill>
                        </wps:spPr>
                        <wps:bodyPr wrap="square" lIns="0" tIns="0" rIns="0" bIns="0" rtlCol="0">
                          <a:prstTxWarp prst="textNoShape">
                            <a:avLst/>
                          </a:prstTxWarp>
                          <a:noAutofit/>
                        </wps:bodyPr>
                      </wps:wsp>
                      <wps:wsp>
                        <wps:cNvPr id="12" name="Textbox 12"/>
                        <wps:cNvSpPr txBox="1"/>
                        <wps:spPr>
                          <a:xfrm>
                            <a:off x="74676" y="24214"/>
                            <a:ext cx="241300" cy="168910"/>
                          </a:xfrm>
                          <a:prstGeom prst="rect">
                            <a:avLst/>
                          </a:prstGeom>
                        </wps:spPr>
                        <wps:txbx>
                          <w:txbxContent>
                            <w:p w14:paraId="3E4B0360" w14:textId="77777777" w:rsidR="00245AD5" w:rsidRDefault="00000000">
                              <w:pPr>
                                <w:spacing w:line="266" w:lineRule="exact"/>
                                <w:rPr>
                                  <w:sz w:val="24"/>
                                </w:rPr>
                              </w:pPr>
                              <w:r>
                                <w:rPr>
                                  <w:color w:val="C00000"/>
                                  <w:spacing w:val="-4"/>
                                  <w:sz w:val="24"/>
                                </w:rPr>
                                <w:t>2.3.</w:t>
                              </w:r>
                            </w:p>
                          </w:txbxContent>
                        </wps:txbx>
                        <wps:bodyPr wrap="square" lIns="0" tIns="0" rIns="0" bIns="0" rtlCol="0">
                          <a:noAutofit/>
                        </wps:bodyPr>
                      </wps:wsp>
                      <wps:wsp>
                        <wps:cNvPr id="13" name="Textbox 13"/>
                        <wps:cNvSpPr txBox="1"/>
                        <wps:spPr>
                          <a:xfrm>
                            <a:off x="615645" y="24214"/>
                            <a:ext cx="5231130" cy="431165"/>
                          </a:xfrm>
                          <a:prstGeom prst="rect">
                            <a:avLst/>
                          </a:prstGeom>
                        </wps:spPr>
                        <wps:txbx>
                          <w:txbxContent>
                            <w:p w14:paraId="02B30BF4" w14:textId="77777777" w:rsidR="00245AD5" w:rsidRDefault="00000000">
                              <w:pPr>
                                <w:spacing w:line="266" w:lineRule="exact"/>
                                <w:rPr>
                                  <w:sz w:val="24"/>
                                </w:rPr>
                              </w:pPr>
                              <w:r>
                                <w:rPr>
                                  <w:color w:val="C00000"/>
                                  <w:sz w:val="24"/>
                                </w:rPr>
                                <w:t>Program</w:t>
                              </w:r>
                              <w:r>
                                <w:rPr>
                                  <w:color w:val="C00000"/>
                                  <w:spacing w:val="5"/>
                                  <w:sz w:val="24"/>
                                </w:rPr>
                                <w:t xml:space="preserve"> </w:t>
                              </w:r>
                              <w:r>
                                <w:rPr>
                                  <w:color w:val="C00000"/>
                                  <w:sz w:val="24"/>
                                </w:rPr>
                                <w:t>Eğitim</w:t>
                              </w:r>
                              <w:r>
                                <w:rPr>
                                  <w:color w:val="C00000"/>
                                  <w:spacing w:val="5"/>
                                  <w:sz w:val="24"/>
                                </w:rPr>
                                <w:t xml:space="preserve"> </w:t>
                              </w:r>
                              <w:r>
                                <w:rPr>
                                  <w:color w:val="C00000"/>
                                  <w:sz w:val="24"/>
                                </w:rPr>
                                <w:t>Amaçlarına</w:t>
                              </w:r>
                              <w:r>
                                <w:rPr>
                                  <w:color w:val="C00000"/>
                                  <w:spacing w:val="5"/>
                                  <w:sz w:val="24"/>
                                </w:rPr>
                                <w:t xml:space="preserve"> </w:t>
                              </w:r>
                              <w:r>
                                <w:rPr>
                                  <w:color w:val="C00000"/>
                                  <w:sz w:val="24"/>
                                </w:rPr>
                                <w:t>ulaşıldığını</w:t>
                              </w:r>
                              <w:r>
                                <w:rPr>
                                  <w:color w:val="C00000"/>
                                  <w:spacing w:val="3"/>
                                  <w:sz w:val="24"/>
                                </w:rPr>
                                <w:t xml:space="preserve"> </w:t>
                              </w:r>
                              <w:r>
                                <w:rPr>
                                  <w:color w:val="C00000"/>
                                  <w:sz w:val="24"/>
                                </w:rPr>
                                <w:t>belirlemek</w:t>
                              </w:r>
                              <w:r>
                                <w:rPr>
                                  <w:color w:val="C00000"/>
                                  <w:spacing w:val="5"/>
                                  <w:sz w:val="24"/>
                                </w:rPr>
                                <w:t xml:space="preserve"> </w:t>
                              </w:r>
                              <w:r>
                                <w:rPr>
                                  <w:color w:val="C00000"/>
                                  <w:sz w:val="24"/>
                                </w:rPr>
                                <w:t>ve</w:t>
                              </w:r>
                              <w:r>
                                <w:rPr>
                                  <w:color w:val="C00000"/>
                                  <w:spacing w:val="4"/>
                                  <w:sz w:val="24"/>
                                </w:rPr>
                                <w:t xml:space="preserve"> </w:t>
                              </w:r>
                              <w:r>
                                <w:rPr>
                                  <w:color w:val="C00000"/>
                                  <w:sz w:val="24"/>
                                </w:rPr>
                                <w:t>belgelemek</w:t>
                              </w:r>
                              <w:r>
                                <w:rPr>
                                  <w:color w:val="C00000"/>
                                  <w:spacing w:val="5"/>
                                  <w:sz w:val="24"/>
                                </w:rPr>
                                <w:t xml:space="preserve"> </w:t>
                              </w:r>
                              <w:r>
                                <w:rPr>
                                  <w:color w:val="C00000"/>
                                  <w:sz w:val="24"/>
                                </w:rPr>
                                <w:t>için</w:t>
                              </w:r>
                              <w:r>
                                <w:rPr>
                                  <w:color w:val="C00000"/>
                                  <w:spacing w:val="4"/>
                                  <w:sz w:val="24"/>
                                </w:rPr>
                                <w:t xml:space="preserve"> </w:t>
                              </w:r>
                              <w:r>
                                <w:rPr>
                                  <w:color w:val="C00000"/>
                                  <w:sz w:val="24"/>
                                </w:rPr>
                                <w:t>kullanılan</w:t>
                              </w:r>
                              <w:r>
                                <w:rPr>
                                  <w:color w:val="C00000"/>
                                  <w:spacing w:val="5"/>
                                  <w:sz w:val="24"/>
                                </w:rPr>
                                <w:t xml:space="preserve"> </w:t>
                              </w:r>
                              <w:r>
                                <w:rPr>
                                  <w:color w:val="C00000"/>
                                  <w:spacing w:val="-5"/>
                                  <w:sz w:val="24"/>
                                </w:rPr>
                                <w:t>bir</w:t>
                              </w:r>
                            </w:p>
                            <w:p w14:paraId="29DE4B5C" w14:textId="77777777" w:rsidR="00245AD5" w:rsidRDefault="00000000">
                              <w:pPr>
                                <w:spacing w:before="137"/>
                                <w:rPr>
                                  <w:sz w:val="24"/>
                                </w:rPr>
                              </w:pPr>
                              <w:proofErr w:type="gramStart"/>
                              <w:r>
                                <w:rPr>
                                  <w:color w:val="C00000"/>
                                  <w:sz w:val="24"/>
                                </w:rPr>
                                <w:t>ölçme</w:t>
                              </w:r>
                              <w:proofErr w:type="gramEnd"/>
                              <w:r>
                                <w:rPr>
                                  <w:color w:val="C00000"/>
                                  <w:spacing w:val="-2"/>
                                  <w:sz w:val="24"/>
                                </w:rPr>
                                <w:t xml:space="preserve"> </w:t>
                              </w:r>
                              <w:r>
                                <w:rPr>
                                  <w:color w:val="C00000"/>
                                  <w:sz w:val="24"/>
                                </w:rPr>
                                <w:t>ve</w:t>
                              </w:r>
                              <w:r>
                                <w:rPr>
                                  <w:color w:val="C00000"/>
                                  <w:spacing w:val="-2"/>
                                  <w:sz w:val="24"/>
                                </w:rPr>
                                <w:t xml:space="preserve"> </w:t>
                              </w:r>
                              <w:r>
                                <w:rPr>
                                  <w:color w:val="C00000"/>
                                  <w:sz w:val="24"/>
                                </w:rPr>
                                <w:t>değerlendirme</w:t>
                              </w:r>
                              <w:r>
                                <w:rPr>
                                  <w:color w:val="C00000"/>
                                  <w:spacing w:val="1"/>
                                  <w:sz w:val="24"/>
                                </w:rPr>
                                <w:t xml:space="preserve"> </w:t>
                              </w:r>
                              <w:r>
                                <w:rPr>
                                  <w:color w:val="C00000"/>
                                  <w:spacing w:val="-2"/>
                                  <w:sz w:val="24"/>
                                </w:rPr>
                                <w:t>sistemi</w:t>
                              </w:r>
                            </w:p>
                          </w:txbxContent>
                        </wps:txbx>
                        <wps:bodyPr wrap="square" lIns="0" tIns="0" rIns="0" bIns="0" rtlCol="0">
                          <a:noAutofit/>
                        </wps:bodyPr>
                      </wps:wsp>
                    </wpg:wgp>
                  </a:graphicData>
                </a:graphic>
              </wp:anchor>
            </w:drawing>
          </mc:Choice>
          <mc:Fallback>
            <w:pict>
              <v:group w14:anchorId="06B78994" id="Group 10" o:spid="_x0000_s1033" style="position:absolute;margin-left:64.95pt;margin-top:6.2pt;width:465.5pt;height:44.2pt;z-index:-15726080;mso-wrap-distance-left:0;mso-wrap-distance-right:0;mso-position-horizontal-relative:page;mso-position-vertical-relative:text" coordsize="59118,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">
                <v:shape id="Graphic 11" o:spid="_x0000_s1034" style="position:absolute;width:59118;height:5613;visibility:visible;mso-wrap-style:square;v-text-anchor:top" coordsize="5911850,56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" path="m5911291,554748r-6045,l6096,554748r-6096,l,560832r6096,l5905195,560832r6096,l5911291,554748xem5911291,r-6045,l6096,,,,,6096,,280416,,554736r6096,l6096,280416r,-274320l5905195,6096r,274320l5905195,554736r6096,l5911291,280416r,-274320l5911291,xe" fillcolor="black" stroked="f">
                  <v:path arrowok="t"/>
                </v:shape>
                <v:shape id="Textbox 12" o:spid="_x0000_s1035" type="#_x0000_t202" style="position:absolute;left:746;top:242;width:241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3E4B0360" w14:textId="77777777" w:rsidR="00245AD5" w:rsidRDefault="00000000">
                        <w:pPr>
                          <w:spacing w:line="266" w:lineRule="exact"/>
                          <w:rPr>
                            <w:sz w:val="24"/>
                          </w:rPr>
                        </w:pPr>
                        <w:r>
                          <w:rPr>
                            <w:color w:val="C00000"/>
                            <w:spacing w:val="-4"/>
                            <w:sz w:val="24"/>
                          </w:rPr>
                          <w:t>2.3.</w:t>
                        </w:r>
                      </w:p>
                    </w:txbxContent>
                  </v:textbox>
                </v:shape>
                <v:shape id="Textbox 13" o:spid="_x0000_s1036" type="#_x0000_t202" style="position:absolute;left:6156;top:242;width:52311;height:4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02B30BF4" w14:textId="77777777" w:rsidR="00245AD5" w:rsidRDefault="00000000">
                        <w:pPr>
                          <w:spacing w:line="266" w:lineRule="exact"/>
                          <w:rPr>
                            <w:sz w:val="24"/>
                          </w:rPr>
                        </w:pPr>
                        <w:r>
                          <w:rPr>
                            <w:color w:val="C00000"/>
                            <w:sz w:val="24"/>
                          </w:rPr>
                          <w:t>Program</w:t>
                        </w:r>
                        <w:r>
                          <w:rPr>
                            <w:color w:val="C00000"/>
                            <w:spacing w:val="5"/>
                            <w:sz w:val="24"/>
                          </w:rPr>
                          <w:t xml:space="preserve"> </w:t>
                        </w:r>
                        <w:r>
                          <w:rPr>
                            <w:color w:val="C00000"/>
                            <w:sz w:val="24"/>
                          </w:rPr>
                          <w:t>Eğitim</w:t>
                        </w:r>
                        <w:r>
                          <w:rPr>
                            <w:color w:val="C00000"/>
                            <w:spacing w:val="5"/>
                            <w:sz w:val="24"/>
                          </w:rPr>
                          <w:t xml:space="preserve"> </w:t>
                        </w:r>
                        <w:r>
                          <w:rPr>
                            <w:color w:val="C00000"/>
                            <w:sz w:val="24"/>
                          </w:rPr>
                          <w:t>Amaçlarına</w:t>
                        </w:r>
                        <w:r>
                          <w:rPr>
                            <w:color w:val="C00000"/>
                            <w:spacing w:val="5"/>
                            <w:sz w:val="24"/>
                          </w:rPr>
                          <w:t xml:space="preserve"> </w:t>
                        </w:r>
                        <w:r>
                          <w:rPr>
                            <w:color w:val="C00000"/>
                            <w:sz w:val="24"/>
                          </w:rPr>
                          <w:t>ulaşıldığını</w:t>
                        </w:r>
                        <w:r>
                          <w:rPr>
                            <w:color w:val="C00000"/>
                            <w:spacing w:val="3"/>
                            <w:sz w:val="24"/>
                          </w:rPr>
                          <w:t xml:space="preserve"> </w:t>
                        </w:r>
                        <w:r>
                          <w:rPr>
                            <w:color w:val="C00000"/>
                            <w:sz w:val="24"/>
                          </w:rPr>
                          <w:t>belirlemek</w:t>
                        </w:r>
                        <w:r>
                          <w:rPr>
                            <w:color w:val="C00000"/>
                            <w:spacing w:val="5"/>
                            <w:sz w:val="24"/>
                          </w:rPr>
                          <w:t xml:space="preserve"> </w:t>
                        </w:r>
                        <w:r>
                          <w:rPr>
                            <w:color w:val="C00000"/>
                            <w:sz w:val="24"/>
                          </w:rPr>
                          <w:t>ve</w:t>
                        </w:r>
                        <w:r>
                          <w:rPr>
                            <w:color w:val="C00000"/>
                            <w:spacing w:val="4"/>
                            <w:sz w:val="24"/>
                          </w:rPr>
                          <w:t xml:space="preserve"> </w:t>
                        </w:r>
                        <w:r>
                          <w:rPr>
                            <w:color w:val="C00000"/>
                            <w:sz w:val="24"/>
                          </w:rPr>
                          <w:t>belgelemek</w:t>
                        </w:r>
                        <w:r>
                          <w:rPr>
                            <w:color w:val="C00000"/>
                            <w:spacing w:val="5"/>
                            <w:sz w:val="24"/>
                          </w:rPr>
                          <w:t xml:space="preserve"> </w:t>
                        </w:r>
                        <w:r>
                          <w:rPr>
                            <w:color w:val="C00000"/>
                            <w:sz w:val="24"/>
                          </w:rPr>
                          <w:t>için</w:t>
                        </w:r>
                        <w:r>
                          <w:rPr>
                            <w:color w:val="C00000"/>
                            <w:spacing w:val="4"/>
                            <w:sz w:val="24"/>
                          </w:rPr>
                          <w:t xml:space="preserve"> </w:t>
                        </w:r>
                        <w:r>
                          <w:rPr>
                            <w:color w:val="C00000"/>
                            <w:sz w:val="24"/>
                          </w:rPr>
                          <w:t>kullanılan</w:t>
                        </w:r>
                        <w:r>
                          <w:rPr>
                            <w:color w:val="C00000"/>
                            <w:spacing w:val="5"/>
                            <w:sz w:val="24"/>
                          </w:rPr>
                          <w:t xml:space="preserve"> </w:t>
                        </w:r>
                        <w:r>
                          <w:rPr>
                            <w:color w:val="C00000"/>
                            <w:spacing w:val="-5"/>
                            <w:sz w:val="24"/>
                          </w:rPr>
                          <w:t>bir</w:t>
                        </w:r>
                      </w:p>
                      <w:p w14:paraId="29DE4B5C" w14:textId="77777777" w:rsidR="00245AD5" w:rsidRDefault="00000000">
                        <w:pPr>
                          <w:spacing w:before="137"/>
                          <w:rPr>
                            <w:sz w:val="24"/>
                          </w:rPr>
                        </w:pPr>
                        <w:proofErr w:type="gramStart"/>
                        <w:r>
                          <w:rPr>
                            <w:color w:val="C00000"/>
                            <w:sz w:val="24"/>
                          </w:rPr>
                          <w:t>ölçme</w:t>
                        </w:r>
                        <w:proofErr w:type="gramEnd"/>
                        <w:r>
                          <w:rPr>
                            <w:color w:val="C00000"/>
                            <w:spacing w:val="-2"/>
                            <w:sz w:val="24"/>
                          </w:rPr>
                          <w:t xml:space="preserve"> </w:t>
                        </w:r>
                        <w:r>
                          <w:rPr>
                            <w:color w:val="C00000"/>
                            <w:sz w:val="24"/>
                          </w:rPr>
                          <w:t>ve</w:t>
                        </w:r>
                        <w:r>
                          <w:rPr>
                            <w:color w:val="C00000"/>
                            <w:spacing w:val="-2"/>
                            <w:sz w:val="24"/>
                          </w:rPr>
                          <w:t xml:space="preserve"> </w:t>
                        </w:r>
                        <w:r>
                          <w:rPr>
                            <w:color w:val="C00000"/>
                            <w:sz w:val="24"/>
                          </w:rPr>
                          <w:t>değerlendirme</w:t>
                        </w:r>
                        <w:r>
                          <w:rPr>
                            <w:color w:val="C00000"/>
                            <w:spacing w:val="1"/>
                            <w:sz w:val="24"/>
                          </w:rPr>
                          <w:t xml:space="preserve"> </w:t>
                        </w:r>
                        <w:r>
                          <w:rPr>
                            <w:color w:val="C00000"/>
                            <w:spacing w:val="-2"/>
                            <w:sz w:val="24"/>
                          </w:rPr>
                          <w:t>sistemi</w:t>
                        </w:r>
                      </w:p>
                    </w:txbxContent>
                  </v:textbox>
                </v:shape>
                <w10:wrap type="topAndBottom" anchorx="page"/>
              </v:group>
            </w:pict>
          </mc:Fallback>
        </mc:AlternateContent>
      </w:r>
    </w:p>
    <w:p w14:paraId="4FAF0BF3" w14:textId="77777777" w:rsidR="00245AD5" w:rsidRDefault="00000000">
      <w:pPr>
        <w:pStyle w:val="ListeParagraf"/>
        <w:numPr>
          <w:ilvl w:val="4"/>
          <w:numId w:val="3"/>
        </w:numPr>
        <w:tabs>
          <w:tab w:val="left" w:pos="705"/>
          <w:tab w:val="left" w:pos="707"/>
        </w:tabs>
        <w:spacing w:before="121" w:line="360" w:lineRule="auto"/>
        <w:ind w:right="423"/>
        <w:jc w:val="both"/>
        <w:rPr>
          <w:sz w:val="24"/>
        </w:rPr>
      </w:pPr>
      <w:r>
        <w:rPr>
          <w:color w:val="44536A"/>
          <w:sz w:val="24"/>
        </w:rPr>
        <w:t>Program Eğitim Amaçlarına ulaşıldığını belirlemek ve belgelemek için akademik yıl sonunda öğrenciler çevrim-içi bir anket uygulanmaktadır.</w:t>
      </w:r>
    </w:p>
    <w:p w14:paraId="096A4BF6" w14:textId="77777777" w:rsidR="00245AD5" w:rsidRDefault="00000000">
      <w:pPr>
        <w:pStyle w:val="GvdeMetni"/>
        <w:spacing w:before="121" w:line="360" w:lineRule="auto"/>
        <w:ind w:left="707" w:right="424" w:firstLine="93"/>
        <w:jc w:val="both"/>
      </w:pPr>
      <w:r>
        <w:t xml:space="preserve">2023-2024 yılından itibaren anket uygulamasına başlanmıştır ancak ankete katılımın arttırılması gerekmektedir. Katılım düzeyinin arttırılması için önlemler alınmaya </w:t>
      </w:r>
      <w:r>
        <w:rPr>
          <w:spacing w:val="-2"/>
        </w:rPr>
        <w:t>çalışılmaktadır.</w:t>
      </w:r>
    </w:p>
    <w:p w14:paraId="4DF0D84F" w14:textId="77777777" w:rsidR="00245AD5" w:rsidRDefault="00245AD5">
      <w:pPr>
        <w:pStyle w:val="GvdeMetni"/>
        <w:spacing w:line="360" w:lineRule="auto"/>
        <w:jc w:val="both"/>
        <w:sectPr w:rsidR="00245AD5">
          <w:pgSz w:w="11910" w:h="16840"/>
          <w:pgMar w:top="1320" w:right="992" w:bottom="1080" w:left="1275" w:header="0" w:footer="892" w:gutter="0"/>
          <w:cols w:space="720"/>
        </w:sectPr>
      </w:pPr>
    </w:p>
    <w:p w14:paraId="2BA73487" w14:textId="77777777" w:rsidR="00245AD5" w:rsidRDefault="00000000">
      <w:pPr>
        <w:pStyle w:val="ListeParagraf"/>
        <w:numPr>
          <w:ilvl w:val="4"/>
          <w:numId w:val="3"/>
        </w:numPr>
        <w:tabs>
          <w:tab w:val="left" w:pos="707"/>
        </w:tabs>
        <w:spacing w:before="72" w:line="360" w:lineRule="auto"/>
        <w:ind w:right="428"/>
        <w:rPr>
          <w:sz w:val="24"/>
        </w:rPr>
      </w:pPr>
      <w:r>
        <w:rPr>
          <w:color w:val="44536A"/>
          <w:sz w:val="24"/>
        </w:rPr>
        <w:lastRenderedPageBreak/>
        <w:t>Lisans</w:t>
      </w:r>
      <w:r>
        <w:rPr>
          <w:color w:val="44536A"/>
          <w:spacing w:val="40"/>
          <w:sz w:val="24"/>
        </w:rPr>
        <w:t xml:space="preserve"> </w:t>
      </w:r>
      <w:r>
        <w:rPr>
          <w:color w:val="44536A"/>
          <w:sz w:val="24"/>
        </w:rPr>
        <w:t>Programı,</w:t>
      </w:r>
      <w:r>
        <w:rPr>
          <w:color w:val="44536A"/>
          <w:spacing w:val="40"/>
          <w:sz w:val="24"/>
        </w:rPr>
        <w:t xml:space="preserve"> </w:t>
      </w:r>
      <w:r>
        <w:rPr>
          <w:color w:val="44536A"/>
          <w:sz w:val="24"/>
        </w:rPr>
        <w:t>Program</w:t>
      </w:r>
      <w:r>
        <w:rPr>
          <w:color w:val="44536A"/>
          <w:spacing w:val="40"/>
          <w:sz w:val="24"/>
        </w:rPr>
        <w:t xml:space="preserve"> </w:t>
      </w:r>
      <w:r>
        <w:rPr>
          <w:color w:val="44536A"/>
          <w:sz w:val="24"/>
        </w:rPr>
        <w:t>Eğitim</w:t>
      </w:r>
      <w:r>
        <w:rPr>
          <w:color w:val="44536A"/>
          <w:spacing w:val="40"/>
          <w:sz w:val="24"/>
        </w:rPr>
        <w:t xml:space="preserve"> </w:t>
      </w:r>
      <w:r>
        <w:rPr>
          <w:color w:val="44536A"/>
          <w:sz w:val="24"/>
        </w:rPr>
        <w:t>Amaçlarıyla</w:t>
      </w:r>
      <w:r>
        <w:rPr>
          <w:color w:val="44536A"/>
          <w:spacing w:val="40"/>
          <w:sz w:val="24"/>
        </w:rPr>
        <w:t xml:space="preserve"> </w:t>
      </w:r>
      <w:r>
        <w:rPr>
          <w:color w:val="44536A"/>
          <w:sz w:val="24"/>
        </w:rPr>
        <w:t>uyumlu</w:t>
      </w:r>
      <w:r>
        <w:rPr>
          <w:color w:val="44536A"/>
          <w:spacing w:val="40"/>
          <w:sz w:val="24"/>
        </w:rPr>
        <w:t xml:space="preserve"> </w:t>
      </w:r>
      <w:r>
        <w:rPr>
          <w:color w:val="44536A"/>
          <w:sz w:val="24"/>
        </w:rPr>
        <w:t>olmak</w:t>
      </w:r>
      <w:r>
        <w:rPr>
          <w:color w:val="44536A"/>
          <w:spacing w:val="40"/>
          <w:sz w:val="24"/>
        </w:rPr>
        <w:t xml:space="preserve"> </w:t>
      </w:r>
      <w:r>
        <w:rPr>
          <w:color w:val="44536A"/>
          <w:sz w:val="24"/>
        </w:rPr>
        <w:t>koşuluyla</w:t>
      </w:r>
      <w:r>
        <w:rPr>
          <w:color w:val="44536A"/>
          <w:spacing w:val="40"/>
          <w:sz w:val="24"/>
        </w:rPr>
        <w:t xml:space="preserve"> </w:t>
      </w:r>
      <w:r>
        <w:rPr>
          <w:color w:val="44536A"/>
          <w:sz w:val="24"/>
        </w:rPr>
        <w:t>kendilerine özgü Program Öğrenme Çıktılarıyla tanımlanmaktadır.</w:t>
      </w:r>
    </w:p>
    <w:p w14:paraId="4896F31D" w14:textId="722A1378" w:rsidR="00245AD5" w:rsidRDefault="00C10007">
      <w:pPr>
        <w:pStyle w:val="ListeParagraf"/>
        <w:numPr>
          <w:ilvl w:val="5"/>
          <w:numId w:val="3"/>
        </w:numPr>
        <w:tabs>
          <w:tab w:val="left" w:pos="400"/>
        </w:tabs>
        <w:ind w:left="400" w:hanging="259"/>
        <w:rPr>
          <w:sz w:val="24"/>
        </w:rPr>
      </w:pPr>
      <w:r>
        <w:rPr>
          <w:sz w:val="24"/>
        </w:rPr>
        <w:t>Siyaset Bilimi ve Uluslararası İlişkiler</w:t>
      </w:r>
      <w:r>
        <w:rPr>
          <w:spacing w:val="-1"/>
          <w:sz w:val="24"/>
        </w:rPr>
        <w:t xml:space="preserve"> </w:t>
      </w:r>
      <w:r>
        <w:rPr>
          <w:sz w:val="24"/>
        </w:rPr>
        <w:t>alanında</w:t>
      </w:r>
      <w:r>
        <w:rPr>
          <w:spacing w:val="-1"/>
          <w:sz w:val="24"/>
        </w:rPr>
        <w:t xml:space="preserve"> </w:t>
      </w:r>
      <w:r>
        <w:rPr>
          <w:sz w:val="24"/>
        </w:rPr>
        <w:t>edinilen</w:t>
      </w:r>
      <w:r>
        <w:rPr>
          <w:spacing w:val="-1"/>
          <w:sz w:val="24"/>
        </w:rPr>
        <w:t xml:space="preserve"> </w:t>
      </w:r>
      <w:r>
        <w:rPr>
          <w:sz w:val="24"/>
        </w:rPr>
        <w:t>kuramsal bilgileri</w:t>
      </w:r>
      <w:r>
        <w:rPr>
          <w:spacing w:val="-1"/>
          <w:sz w:val="24"/>
        </w:rPr>
        <w:t xml:space="preserve"> </w:t>
      </w:r>
      <w:r>
        <w:rPr>
          <w:spacing w:val="-2"/>
          <w:sz w:val="24"/>
        </w:rPr>
        <w:t>kullanabilmek</w:t>
      </w:r>
    </w:p>
    <w:p w14:paraId="61F971BB" w14:textId="2670546F" w:rsidR="00245AD5" w:rsidRDefault="00C10007">
      <w:pPr>
        <w:pStyle w:val="ListeParagraf"/>
        <w:numPr>
          <w:ilvl w:val="5"/>
          <w:numId w:val="3"/>
        </w:numPr>
        <w:tabs>
          <w:tab w:val="left" w:pos="510"/>
          <w:tab w:val="left" w:pos="707"/>
        </w:tabs>
        <w:spacing w:before="257" w:line="360" w:lineRule="auto"/>
        <w:ind w:left="707" w:right="430" w:hanging="567"/>
        <w:rPr>
          <w:sz w:val="24"/>
        </w:rPr>
      </w:pPr>
      <w:r w:rsidRPr="00C10007">
        <w:rPr>
          <w:sz w:val="24"/>
        </w:rPr>
        <w:t>1)</w:t>
      </w:r>
      <w:r w:rsidRPr="00C10007">
        <w:rPr>
          <w:sz w:val="24"/>
        </w:rPr>
        <w:tab/>
        <w:t>Siyaset Bilimi ve Uluslararası İlişkiler</w:t>
      </w:r>
      <w:r>
        <w:rPr>
          <w:spacing w:val="80"/>
          <w:sz w:val="24"/>
        </w:rPr>
        <w:t xml:space="preserve"> </w:t>
      </w:r>
      <w:r>
        <w:rPr>
          <w:sz w:val="24"/>
        </w:rPr>
        <w:t>alanlarındaki</w:t>
      </w:r>
      <w:r>
        <w:rPr>
          <w:spacing w:val="80"/>
          <w:sz w:val="24"/>
        </w:rPr>
        <w:t xml:space="preserve"> </w:t>
      </w:r>
      <w:r>
        <w:rPr>
          <w:sz w:val="24"/>
        </w:rPr>
        <w:t>kavram</w:t>
      </w:r>
      <w:r>
        <w:rPr>
          <w:spacing w:val="80"/>
          <w:sz w:val="24"/>
        </w:rPr>
        <w:t xml:space="preserve"> </w:t>
      </w:r>
      <w:r>
        <w:rPr>
          <w:sz w:val="24"/>
        </w:rPr>
        <w:t>ve</w:t>
      </w:r>
      <w:r>
        <w:rPr>
          <w:spacing w:val="80"/>
          <w:sz w:val="24"/>
        </w:rPr>
        <w:t xml:space="preserve"> </w:t>
      </w:r>
      <w:r>
        <w:rPr>
          <w:sz w:val="24"/>
        </w:rPr>
        <w:t>kuramları</w:t>
      </w:r>
      <w:r>
        <w:rPr>
          <w:spacing w:val="80"/>
          <w:sz w:val="24"/>
        </w:rPr>
        <w:t xml:space="preserve"> </w:t>
      </w:r>
      <w:r>
        <w:rPr>
          <w:sz w:val="24"/>
        </w:rPr>
        <w:t>inceleyebilmek,</w:t>
      </w:r>
      <w:r>
        <w:rPr>
          <w:spacing w:val="80"/>
          <w:sz w:val="24"/>
        </w:rPr>
        <w:t xml:space="preserve"> </w:t>
      </w:r>
      <w:r>
        <w:rPr>
          <w:sz w:val="24"/>
        </w:rPr>
        <w:t>ilgili</w:t>
      </w:r>
      <w:r>
        <w:rPr>
          <w:spacing w:val="80"/>
          <w:sz w:val="24"/>
        </w:rPr>
        <w:t xml:space="preserve"> </w:t>
      </w:r>
      <w:r>
        <w:rPr>
          <w:sz w:val="24"/>
        </w:rPr>
        <w:t>verileri</w:t>
      </w:r>
      <w:r>
        <w:rPr>
          <w:spacing w:val="40"/>
          <w:sz w:val="24"/>
        </w:rPr>
        <w:t xml:space="preserve"> </w:t>
      </w:r>
      <w:r>
        <w:rPr>
          <w:sz w:val="24"/>
        </w:rPr>
        <w:t>toplayabilmek yorumlayabilmek ve değerlendirebilmek.</w:t>
      </w:r>
    </w:p>
    <w:p w14:paraId="398CF6BD" w14:textId="77777777" w:rsidR="00245AD5" w:rsidRDefault="00000000">
      <w:pPr>
        <w:pStyle w:val="ListeParagraf"/>
        <w:numPr>
          <w:ilvl w:val="5"/>
          <w:numId w:val="3"/>
        </w:numPr>
        <w:tabs>
          <w:tab w:val="left" w:pos="424"/>
          <w:tab w:val="left" w:pos="707"/>
        </w:tabs>
        <w:spacing w:line="360" w:lineRule="auto"/>
        <w:ind w:left="707" w:right="424" w:hanging="567"/>
        <w:rPr>
          <w:sz w:val="24"/>
        </w:rPr>
      </w:pPr>
      <w:r>
        <w:rPr>
          <w:sz w:val="24"/>
        </w:rPr>
        <w:t>Uygulamada karşılaşılan ve öngörülemeyen sorunları çözmek için bireysel ve grup üyesi</w:t>
      </w:r>
      <w:r>
        <w:rPr>
          <w:spacing w:val="40"/>
          <w:sz w:val="24"/>
        </w:rPr>
        <w:t xml:space="preserve"> </w:t>
      </w:r>
      <w:r>
        <w:rPr>
          <w:sz w:val="24"/>
        </w:rPr>
        <w:t>olarak sorumluluk alabilmek.</w:t>
      </w:r>
    </w:p>
    <w:p w14:paraId="6FE28866" w14:textId="77777777" w:rsidR="00245AD5" w:rsidRDefault="00000000">
      <w:pPr>
        <w:pStyle w:val="ListeParagraf"/>
        <w:numPr>
          <w:ilvl w:val="5"/>
          <w:numId w:val="3"/>
        </w:numPr>
        <w:tabs>
          <w:tab w:val="left" w:pos="400"/>
        </w:tabs>
        <w:spacing w:before="121"/>
        <w:ind w:left="400" w:hanging="259"/>
        <w:rPr>
          <w:sz w:val="24"/>
        </w:rPr>
      </w:pPr>
      <w:r>
        <w:rPr>
          <w:sz w:val="24"/>
        </w:rPr>
        <w:t>Bölgesel</w:t>
      </w:r>
      <w:r>
        <w:rPr>
          <w:spacing w:val="-2"/>
          <w:sz w:val="24"/>
        </w:rPr>
        <w:t xml:space="preserve"> </w:t>
      </w:r>
      <w:r>
        <w:rPr>
          <w:sz w:val="24"/>
        </w:rPr>
        <w:t>ve</w:t>
      </w:r>
      <w:r>
        <w:rPr>
          <w:spacing w:val="-1"/>
          <w:sz w:val="24"/>
        </w:rPr>
        <w:t xml:space="preserve"> </w:t>
      </w:r>
      <w:r>
        <w:rPr>
          <w:sz w:val="24"/>
        </w:rPr>
        <w:t>küresel</w:t>
      </w:r>
      <w:r>
        <w:rPr>
          <w:spacing w:val="-2"/>
          <w:sz w:val="24"/>
        </w:rPr>
        <w:t xml:space="preserve"> </w:t>
      </w:r>
      <w:r>
        <w:rPr>
          <w:sz w:val="24"/>
        </w:rPr>
        <w:t>konuları/sorunları</w:t>
      </w:r>
      <w:r>
        <w:rPr>
          <w:spacing w:val="-1"/>
          <w:sz w:val="24"/>
        </w:rPr>
        <w:t xml:space="preserve"> </w:t>
      </w:r>
      <w:r>
        <w:rPr>
          <w:spacing w:val="-2"/>
          <w:sz w:val="24"/>
        </w:rPr>
        <w:t>tanımlayabilmek</w:t>
      </w:r>
    </w:p>
    <w:p w14:paraId="6097A5CB" w14:textId="760E2ED8" w:rsidR="00245AD5" w:rsidRDefault="00C10007">
      <w:pPr>
        <w:pStyle w:val="ListeParagraf"/>
        <w:numPr>
          <w:ilvl w:val="5"/>
          <w:numId w:val="3"/>
        </w:numPr>
        <w:tabs>
          <w:tab w:val="left" w:pos="441"/>
          <w:tab w:val="left" w:pos="707"/>
        </w:tabs>
        <w:spacing w:before="259" w:line="360" w:lineRule="auto"/>
        <w:ind w:left="707" w:right="429" w:hanging="567"/>
        <w:rPr>
          <w:sz w:val="24"/>
        </w:rPr>
      </w:pPr>
      <w:r w:rsidRPr="00C10007">
        <w:rPr>
          <w:sz w:val="24"/>
        </w:rPr>
        <w:t>1)</w:t>
      </w:r>
      <w:r w:rsidRPr="00C10007">
        <w:rPr>
          <w:sz w:val="24"/>
        </w:rPr>
        <w:tab/>
        <w:t>Siyaset Bilimi ve Uluslararası İlişkiler</w:t>
      </w:r>
      <w:r>
        <w:rPr>
          <w:spacing w:val="40"/>
          <w:sz w:val="24"/>
        </w:rPr>
        <w:t xml:space="preserve"> </w:t>
      </w:r>
      <w:r>
        <w:rPr>
          <w:sz w:val="24"/>
        </w:rPr>
        <w:t>alanlarında</w:t>
      </w:r>
      <w:r>
        <w:rPr>
          <w:spacing w:val="40"/>
          <w:sz w:val="24"/>
        </w:rPr>
        <w:t xml:space="preserve"> </w:t>
      </w:r>
      <w:r>
        <w:rPr>
          <w:sz w:val="24"/>
        </w:rPr>
        <w:t>edinilen</w:t>
      </w:r>
      <w:r>
        <w:rPr>
          <w:spacing w:val="38"/>
          <w:sz w:val="24"/>
        </w:rPr>
        <w:t xml:space="preserve"> </w:t>
      </w:r>
      <w:r>
        <w:rPr>
          <w:sz w:val="24"/>
        </w:rPr>
        <w:t>bilgi</w:t>
      </w:r>
      <w:r>
        <w:rPr>
          <w:spacing w:val="40"/>
          <w:sz w:val="24"/>
        </w:rPr>
        <w:t xml:space="preserve"> </w:t>
      </w:r>
      <w:r>
        <w:rPr>
          <w:sz w:val="24"/>
        </w:rPr>
        <w:t>ve</w:t>
      </w:r>
      <w:r>
        <w:rPr>
          <w:spacing w:val="38"/>
          <w:sz w:val="24"/>
        </w:rPr>
        <w:t xml:space="preserve"> </w:t>
      </w:r>
      <w:r>
        <w:rPr>
          <w:sz w:val="24"/>
        </w:rPr>
        <w:t>becerileri</w:t>
      </w:r>
      <w:r>
        <w:rPr>
          <w:spacing w:val="40"/>
          <w:sz w:val="24"/>
        </w:rPr>
        <w:t xml:space="preserve"> </w:t>
      </w:r>
      <w:r>
        <w:rPr>
          <w:sz w:val="24"/>
        </w:rPr>
        <w:t>değerlendirebilmek,</w:t>
      </w:r>
      <w:r>
        <w:rPr>
          <w:spacing w:val="38"/>
          <w:sz w:val="24"/>
        </w:rPr>
        <w:t xml:space="preserve"> </w:t>
      </w:r>
      <w:r>
        <w:rPr>
          <w:sz w:val="24"/>
        </w:rPr>
        <w:t>öğrenme gereksinimlerini belirleyebilmek.</w:t>
      </w:r>
    </w:p>
    <w:p w14:paraId="50F626A6" w14:textId="17E5F4B8" w:rsidR="00245AD5" w:rsidRDefault="00C10007">
      <w:pPr>
        <w:pStyle w:val="ListeParagraf"/>
        <w:numPr>
          <w:ilvl w:val="5"/>
          <w:numId w:val="3"/>
        </w:numPr>
        <w:tabs>
          <w:tab w:val="left" w:pos="424"/>
          <w:tab w:val="left" w:pos="707"/>
        </w:tabs>
        <w:spacing w:line="360" w:lineRule="auto"/>
        <w:ind w:left="707" w:right="431" w:hanging="567"/>
        <w:jc w:val="both"/>
        <w:rPr>
          <w:sz w:val="24"/>
        </w:rPr>
      </w:pPr>
      <w:r w:rsidRPr="00C10007">
        <w:rPr>
          <w:sz w:val="24"/>
        </w:rPr>
        <w:t>1)</w:t>
      </w:r>
      <w:r w:rsidRPr="00C10007">
        <w:rPr>
          <w:sz w:val="24"/>
        </w:rPr>
        <w:tab/>
      </w:r>
      <w:r>
        <w:rPr>
          <w:sz w:val="24"/>
        </w:rPr>
        <w:t>Ulus devlet ve Uluslararası Örgütlerin tabi olduğu hukuki çerçevelerin farkında olmak</w:t>
      </w:r>
      <w:r w:rsidR="00F30077">
        <w:rPr>
          <w:sz w:val="24"/>
        </w:rPr>
        <w:t>,</w:t>
      </w:r>
      <w:r>
        <w:rPr>
          <w:sz w:val="24"/>
        </w:rPr>
        <w:t xml:space="preserve"> devletlerin iç </w:t>
      </w:r>
      <w:r w:rsidR="00F30077">
        <w:rPr>
          <w:sz w:val="24"/>
        </w:rPr>
        <w:t>politika ve</w:t>
      </w:r>
      <w:r>
        <w:rPr>
          <w:sz w:val="24"/>
        </w:rPr>
        <w:t xml:space="preserve"> uluslararası sistem</w:t>
      </w:r>
      <w:r w:rsidR="00F30077">
        <w:rPr>
          <w:sz w:val="24"/>
        </w:rPr>
        <w:t xml:space="preserve">de bu hukuka ne ölçüde uygun davrandığını, bu hukuki çerçevede meydana gelen değişimleri takip edebilmek. </w:t>
      </w:r>
    </w:p>
    <w:p w14:paraId="0E357C88" w14:textId="5B4F4B26" w:rsidR="00245AD5" w:rsidRDefault="00F30077">
      <w:pPr>
        <w:pStyle w:val="ListeParagraf"/>
        <w:numPr>
          <w:ilvl w:val="5"/>
          <w:numId w:val="3"/>
        </w:numPr>
        <w:tabs>
          <w:tab w:val="left" w:pos="450"/>
          <w:tab w:val="left" w:pos="707"/>
        </w:tabs>
        <w:spacing w:line="360" w:lineRule="auto"/>
        <w:ind w:left="707" w:right="426" w:hanging="567"/>
        <w:jc w:val="both"/>
        <w:rPr>
          <w:sz w:val="24"/>
        </w:rPr>
      </w:pPr>
      <w:r>
        <w:rPr>
          <w:sz w:val="24"/>
        </w:rPr>
        <w:t xml:space="preserve">Siyaset Bilimi ve Uluslararası İlişkiler etkileyen diğer disiplinlerden (hukuk, ekonomi sosyoloji, felsefe, psikoloji vs.) yararlanabilmek ve bu disiplinlere ilişkin temel bilgilere sahip </w:t>
      </w:r>
      <w:r>
        <w:rPr>
          <w:spacing w:val="-2"/>
          <w:sz w:val="24"/>
        </w:rPr>
        <w:t>olmak</w:t>
      </w:r>
    </w:p>
    <w:p w14:paraId="34F73929" w14:textId="77777777" w:rsidR="00245AD5" w:rsidRDefault="00000000">
      <w:pPr>
        <w:pStyle w:val="ListeParagraf"/>
        <w:numPr>
          <w:ilvl w:val="5"/>
          <w:numId w:val="3"/>
        </w:numPr>
        <w:tabs>
          <w:tab w:val="left" w:pos="626"/>
          <w:tab w:val="left" w:pos="707"/>
        </w:tabs>
        <w:spacing w:before="122" w:line="360" w:lineRule="auto"/>
        <w:ind w:left="707" w:right="424" w:hanging="567"/>
        <w:jc w:val="both"/>
        <w:rPr>
          <w:sz w:val="24"/>
        </w:rPr>
      </w:pPr>
      <w:r>
        <w:rPr>
          <w:sz w:val="24"/>
        </w:rPr>
        <w:t>Bir yabancı dili kullanarak uluslararası ilişkilerle ilgili bilgileri izleyebilmek ve meslektaşları ile iletişim kurabilmek</w:t>
      </w:r>
    </w:p>
    <w:p w14:paraId="0B58A5E0" w14:textId="77777777" w:rsidR="00245AD5" w:rsidRDefault="00000000">
      <w:pPr>
        <w:pStyle w:val="ListeParagraf"/>
        <w:numPr>
          <w:ilvl w:val="5"/>
          <w:numId w:val="3"/>
        </w:numPr>
        <w:tabs>
          <w:tab w:val="left" w:pos="549"/>
          <w:tab w:val="left" w:pos="707"/>
        </w:tabs>
        <w:spacing w:line="360" w:lineRule="auto"/>
        <w:ind w:left="707" w:right="427" w:hanging="567"/>
        <w:jc w:val="both"/>
        <w:rPr>
          <w:sz w:val="24"/>
        </w:rPr>
      </w:pPr>
      <w:r>
        <w:rPr>
          <w:sz w:val="24"/>
        </w:rPr>
        <w:t>Takım çalışmasının başarıya olan katkısının farkında olmak takım çalışmalarında farklı tecrübelere sahip bireylerin katkılarını değerlendirmek takım çalışmalarına liderlik etmek veya verimli katkılarda bulunabilmek</w:t>
      </w:r>
    </w:p>
    <w:p w14:paraId="62E03CE4" w14:textId="13D3BDE1" w:rsidR="00245AD5" w:rsidRDefault="00F30077">
      <w:pPr>
        <w:pStyle w:val="ListeParagraf"/>
        <w:numPr>
          <w:ilvl w:val="5"/>
          <w:numId w:val="3"/>
        </w:numPr>
        <w:tabs>
          <w:tab w:val="left" w:pos="520"/>
          <w:tab w:val="left" w:pos="707"/>
        </w:tabs>
        <w:spacing w:before="119" w:line="360" w:lineRule="auto"/>
        <w:ind w:left="707" w:right="430" w:hanging="567"/>
        <w:jc w:val="both"/>
        <w:rPr>
          <w:sz w:val="24"/>
        </w:rPr>
      </w:pPr>
      <w:r w:rsidRPr="00F30077">
        <w:rPr>
          <w:sz w:val="24"/>
        </w:rPr>
        <w:t xml:space="preserve">Siyaset Bilimi ve Uluslararası İlişkiler </w:t>
      </w:r>
      <w:r>
        <w:rPr>
          <w:sz w:val="24"/>
        </w:rPr>
        <w:t>ile</w:t>
      </w:r>
      <w:r>
        <w:rPr>
          <w:spacing w:val="-2"/>
          <w:sz w:val="24"/>
        </w:rPr>
        <w:t xml:space="preserve"> </w:t>
      </w:r>
      <w:r>
        <w:rPr>
          <w:sz w:val="24"/>
        </w:rPr>
        <w:t>ilgili</w:t>
      </w:r>
      <w:r>
        <w:rPr>
          <w:spacing w:val="-1"/>
          <w:sz w:val="24"/>
        </w:rPr>
        <w:t xml:space="preserve"> </w:t>
      </w:r>
      <w:r>
        <w:rPr>
          <w:sz w:val="24"/>
        </w:rPr>
        <w:t>veri</w:t>
      </w:r>
      <w:r>
        <w:rPr>
          <w:spacing w:val="-2"/>
          <w:sz w:val="24"/>
        </w:rPr>
        <w:t xml:space="preserve"> </w:t>
      </w:r>
      <w:r>
        <w:rPr>
          <w:sz w:val="24"/>
        </w:rPr>
        <w:t>toplama</w:t>
      </w:r>
      <w:r>
        <w:rPr>
          <w:spacing w:val="-2"/>
          <w:sz w:val="24"/>
        </w:rPr>
        <w:t xml:space="preserve"> </w:t>
      </w:r>
      <w:r>
        <w:rPr>
          <w:sz w:val="24"/>
        </w:rPr>
        <w:t>yorumlama</w:t>
      </w:r>
      <w:r>
        <w:rPr>
          <w:spacing w:val="-2"/>
          <w:sz w:val="24"/>
        </w:rPr>
        <w:t xml:space="preserve"> </w:t>
      </w:r>
      <w:r>
        <w:rPr>
          <w:sz w:val="24"/>
        </w:rPr>
        <w:t>yayma</w:t>
      </w:r>
      <w:r>
        <w:rPr>
          <w:spacing w:val="-2"/>
          <w:sz w:val="24"/>
        </w:rPr>
        <w:t xml:space="preserve"> </w:t>
      </w:r>
      <w:r>
        <w:rPr>
          <w:sz w:val="24"/>
        </w:rPr>
        <w:t>ve</w:t>
      </w:r>
      <w:r>
        <w:rPr>
          <w:spacing w:val="-2"/>
          <w:sz w:val="24"/>
        </w:rPr>
        <w:t xml:space="preserve"> </w:t>
      </w:r>
      <w:r>
        <w:rPr>
          <w:sz w:val="24"/>
        </w:rPr>
        <w:t>uygulama</w:t>
      </w:r>
      <w:r>
        <w:rPr>
          <w:spacing w:val="-2"/>
          <w:sz w:val="24"/>
        </w:rPr>
        <w:t xml:space="preserve"> </w:t>
      </w:r>
      <w:r>
        <w:rPr>
          <w:sz w:val="24"/>
        </w:rPr>
        <w:t>sürecinde</w:t>
      </w:r>
      <w:r>
        <w:rPr>
          <w:spacing w:val="-2"/>
          <w:sz w:val="24"/>
        </w:rPr>
        <w:t xml:space="preserve"> </w:t>
      </w:r>
      <w:r>
        <w:rPr>
          <w:sz w:val="24"/>
        </w:rPr>
        <w:t>ahlaki sosyal ve bilimsel değerlere sahip olmak</w:t>
      </w:r>
    </w:p>
    <w:p w14:paraId="4F8CF1B6" w14:textId="77777777" w:rsidR="00245AD5" w:rsidRDefault="00000000">
      <w:pPr>
        <w:pStyle w:val="ListeParagraf"/>
        <w:numPr>
          <w:ilvl w:val="5"/>
          <w:numId w:val="3"/>
        </w:numPr>
        <w:tabs>
          <w:tab w:val="left" w:pos="617"/>
        </w:tabs>
        <w:spacing w:line="360" w:lineRule="auto"/>
        <w:ind w:left="141" w:right="427" w:firstLine="0"/>
        <w:jc w:val="both"/>
        <w:rPr>
          <w:sz w:val="24"/>
        </w:rPr>
      </w:pPr>
      <w:r>
        <w:rPr>
          <w:sz w:val="24"/>
        </w:rPr>
        <w:t>Edindiği bilgi beceri ve yetkinlikleri hayat boyu bireysel ve toplumsal amaçları doğrultusunda kullanmak</w:t>
      </w:r>
    </w:p>
    <w:p w14:paraId="6D21A8C2" w14:textId="77777777" w:rsidR="00245AD5" w:rsidRDefault="00245AD5">
      <w:pPr>
        <w:pStyle w:val="ListeParagraf"/>
        <w:spacing w:line="360" w:lineRule="auto"/>
        <w:jc w:val="both"/>
        <w:rPr>
          <w:sz w:val="24"/>
        </w:rPr>
        <w:sectPr w:rsidR="00245AD5">
          <w:pgSz w:w="11910" w:h="16840"/>
          <w:pgMar w:top="1860" w:right="992" w:bottom="1080" w:left="1275" w:header="0" w:footer="892" w:gutter="0"/>
          <w:cols w:space="720"/>
        </w:sectPr>
      </w:pPr>
    </w:p>
    <w:p w14:paraId="3F540BEB" w14:textId="77777777" w:rsidR="00245AD5" w:rsidRDefault="00000000">
      <w:pPr>
        <w:pStyle w:val="ListeParagraf"/>
        <w:numPr>
          <w:ilvl w:val="4"/>
          <w:numId w:val="3"/>
        </w:numPr>
        <w:tabs>
          <w:tab w:val="left" w:pos="705"/>
          <w:tab w:val="left" w:pos="707"/>
        </w:tabs>
        <w:spacing w:before="76" w:line="362" w:lineRule="auto"/>
        <w:ind w:right="422"/>
        <w:jc w:val="both"/>
        <w:rPr>
          <w:sz w:val="24"/>
        </w:rPr>
      </w:pPr>
      <w:r>
        <w:rPr>
          <w:color w:val="44536A"/>
          <w:sz w:val="24"/>
        </w:rPr>
        <w:lastRenderedPageBreak/>
        <w:t>Program Öğrenme Çıktılarının sağlandığını belirlemek ve belgelemek için kullanılan ölçme ve değerlendirme sistemi</w:t>
      </w:r>
    </w:p>
    <w:p w14:paraId="165A1083" w14:textId="77777777" w:rsidR="00245AD5" w:rsidRDefault="00000000">
      <w:pPr>
        <w:pStyle w:val="GvdeMetni"/>
        <w:spacing w:before="115" w:line="360" w:lineRule="auto"/>
        <w:ind w:left="707" w:right="425" w:firstLine="33"/>
        <w:jc w:val="both"/>
      </w:pPr>
      <w:r>
        <w:t>Ders izlencelerinde dersin öğrenme çıktıları ile programın öğrenme çıktıları arasındaki bağlantı</w:t>
      </w:r>
      <w:r>
        <w:rPr>
          <w:spacing w:val="-4"/>
        </w:rPr>
        <w:t xml:space="preserve"> </w:t>
      </w:r>
      <w:r>
        <w:t>1-5</w:t>
      </w:r>
      <w:r>
        <w:rPr>
          <w:spacing w:val="-2"/>
        </w:rPr>
        <w:t xml:space="preserve"> </w:t>
      </w:r>
      <w:r>
        <w:t>arasındaki</w:t>
      </w:r>
      <w:r>
        <w:rPr>
          <w:spacing w:val="-2"/>
        </w:rPr>
        <w:t xml:space="preserve"> </w:t>
      </w:r>
      <w:r>
        <w:t>puanlama</w:t>
      </w:r>
      <w:r>
        <w:rPr>
          <w:spacing w:val="-5"/>
        </w:rPr>
        <w:t xml:space="preserve"> </w:t>
      </w:r>
      <w:r>
        <w:t>sistemi</w:t>
      </w:r>
      <w:r>
        <w:rPr>
          <w:spacing w:val="-4"/>
        </w:rPr>
        <w:t xml:space="preserve"> </w:t>
      </w:r>
      <w:r>
        <w:t>ile</w:t>
      </w:r>
      <w:r>
        <w:rPr>
          <w:spacing w:val="-4"/>
        </w:rPr>
        <w:t xml:space="preserve"> </w:t>
      </w:r>
      <w:r>
        <w:t>değerlendirilmektedir.</w:t>
      </w:r>
      <w:r>
        <w:rPr>
          <w:spacing w:val="-3"/>
        </w:rPr>
        <w:t xml:space="preserve"> </w:t>
      </w:r>
      <w:r>
        <w:t>Öğrenme</w:t>
      </w:r>
      <w:r>
        <w:rPr>
          <w:spacing w:val="-4"/>
        </w:rPr>
        <w:t xml:space="preserve"> </w:t>
      </w:r>
      <w:r>
        <w:t>çıktılarının sağlanıp sağlanmadığını takip edebilmek için daha etkin bir ölçme ve değerlendirme sistemi oluşturulmaya çalışılmaktadır.</w:t>
      </w:r>
    </w:p>
    <w:p w14:paraId="183838C6" w14:textId="77777777" w:rsidR="00245AD5" w:rsidRDefault="00000000">
      <w:pPr>
        <w:pStyle w:val="GvdeMetni"/>
        <w:spacing w:before="7"/>
        <w:rPr>
          <w:sz w:val="8"/>
        </w:rPr>
      </w:pPr>
      <w:r>
        <w:rPr>
          <w:noProof/>
          <w:sz w:val="8"/>
        </w:rPr>
        <mc:AlternateContent>
          <mc:Choice Requires="wps">
            <w:drawing>
              <wp:anchor distT="0" distB="0" distL="0" distR="0" simplePos="0" relativeHeight="487590912" behindDoc="1" locked="0" layoutInCell="1" allowOverlap="1" wp14:anchorId="23083772" wp14:editId="0D43D3B4">
                <wp:simplePos x="0" y="0"/>
                <wp:positionH relativeFrom="page">
                  <wp:posOffset>827836</wp:posOffset>
                </wp:positionH>
                <wp:positionV relativeFrom="paragraph">
                  <wp:posOffset>81845</wp:posOffset>
                </wp:positionV>
                <wp:extent cx="5905500" cy="29464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294640"/>
                        </a:xfrm>
                        <a:prstGeom prst="rect">
                          <a:avLst/>
                        </a:prstGeom>
                        <a:ln w="6096">
                          <a:solidFill>
                            <a:srgbClr val="000000"/>
                          </a:solidFill>
                          <a:prstDash val="solid"/>
                        </a:ln>
                      </wps:spPr>
                      <wps:txbx>
                        <w:txbxContent>
                          <w:p w14:paraId="5887FC67" w14:textId="77777777" w:rsidR="00245AD5" w:rsidRDefault="00000000">
                            <w:pPr>
                              <w:tabs>
                                <w:tab w:val="left" w:pos="959"/>
                              </w:tabs>
                              <w:spacing w:before="18"/>
                              <w:ind w:left="107"/>
                              <w:rPr>
                                <w:b/>
                                <w:sz w:val="24"/>
                              </w:rPr>
                            </w:pPr>
                            <w:r>
                              <w:rPr>
                                <w:b/>
                                <w:color w:val="C00000"/>
                                <w:spacing w:val="-10"/>
                                <w:sz w:val="24"/>
                              </w:rPr>
                              <w:t>4</w:t>
                            </w:r>
                            <w:r>
                              <w:rPr>
                                <w:b/>
                                <w:color w:val="C00000"/>
                                <w:sz w:val="24"/>
                              </w:rPr>
                              <w:tab/>
                              <w:t>Program</w:t>
                            </w:r>
                            <w:r>
                              <w:rPr>
                                <w:b/>
                                <w:color w:val="C00000"/>
                                <w:spacing w:val="-2"/>
                                <w:sz w:val="24"/>
                              </w:rPr>
                              <w:t xml:space="preserve"> </w:t>
                            </w:r>
                            <w:r>
                              <w:rPr>
                                <w:b/>
                                <w:color w:val="C00000"/>
                                <w:sz w:val="24"/>
                              </w:rPr>
                              <w:t>Öğretim</w:t>
                            </w:r>
                            <w:r>
                              <w:rPr>
                                <w:b/>
                                <w:color w:val="C00000"/>
                                <w:spacing w:val="-1"/>
                                <w:sz w:val="24"/>
                              </w:rPr>
                              <w:t xml:space="preserve"> </w:t>
                            </w:r>
                            <w:r>
                              <w:rPr>
                                <w:b/>
                                <w:color w:val="C00000"/>
                                <w:spacing w:val="-4"/>
                                <w:sz w:val="24"/>
                              </w:rPr>
                              <w:t>Planı</w:t>
                            </w:r>
                          </w:p>
                        </w:txbxContent>
                      </wps:txbx>
                      <wps:bodyPr wrap="square" lIns="0" tIns="0" rIns="0" bIns="0" rtlCol="0">
                        <a:noAutofit/>
                      </wps:bodyPr>
                    </wps:wsp>
                  </a:graphicData>
                </a:graphic>
              </wp:anchor>
            </w:drawing>
          </mc:Choice>
          <mc:Fallback>
            <w:pict>
              <v:shape w14:anchorId="23083772" id="Textbox 14" o:spid="_x0000_s1037" type="#_x0000_t202" style="position:absolute;margin-left:65.2pt;margin-top:6.45pt;width:465pt;height:23.2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" filled="f" strokeweight=".48pt">
                <v:path arrowok="t"/>
                <v:textbox inset="0,0,0,0">
                  <w:txbxContent>
                    <w:p w14:paraId="5887FC67" w14:textId="77777777" w:rsidR="00245AD5" w:rsidRDefault="00000000">
                      <w:pPr>
                        <w:tabs>
                          <w:tab w:val="left" w:pos="959"/>
                        </w:tabs>
                        <w:spacing w:before="18"/>
                        <w:ind w:left="107"/>
                        <w:rPr>
                          <w:b/>
                          <w:sz w:val="24"/>
                        </w:rPr>
                      </w:pPr>
                      <w:r>
                        <w:rPr>
                          <w:b/>
                          <w:color w:val="C00000"/>
                          <w:spacing w:val="-10"/>
                          <w:sz w:val="24"/>
                        </w:rPr>
                        <w:t>4</w:t>
                      </w:r>
                      <w:r>
                        <w:rPr>
                          <w:b/>
                          <w:color w:val="C00000"/>
                          <w:sz w:val="24"/>
                        </w:rPr>
                        <w:tab/>
                        <w:t>Program</w:t>
                      </w:r>
                      <w:r>
                        <w:rPr>
                          <w:b/>
                          <w:color w:val="C00000"/>
                          <w:spacing w:val="-2"/>
                          <w:sz w:val="24"/>
                        </w:rPr>
                        <w:t xml:space="preserve"> </w:t>
                      </w:r>
                      <w:r>
                        <w:rPr>
                          <w:b/>
                          <w:color w:val="C00000"/>
                          <w:sz w:val="24"/>
                        </w:rPr>
                        <w:t>Öğretim</w:t>
                      </w:r>
                      <w:r>
                        <w:rPr>
                          <w:b/>
                          <w:color w:val="C00000"/>
                          <w:spacing w:val="-1"/>
                          <w:sz w:val="24"/>
                        </w:rPr>
                        <w:t xml:space="preserve"> </w:t>
                      </w:r>
                      <w:r>
                        <w:rPr>
                          <w:b/>
                          <w:color w:val="C00000"/>
                          <w:spacing w:val="-4"/>
                          <w:sz w:val="24"/>
                        </w:rPr>
                        <w:t>Planı</w:t>
                      </w:r>
                    </w:p>
                  </w:txbxContent>
                </v:textbox>
                <w10:wrap type="topAndBottom" anchorx="page"/>
              </v:shape>
            </w:pict>
          </mc:Fallback>
        </mc:AlternateContent>
      </w:r>
    </w:p>
    <w:p w14:paraId="3FE6CCD6" w14:textId="77777777" w:rsidR="00245AD5" w:rsidRDefault="00000000">
      <w:pPr>
        <w:pStyle w:val="ListeParagraf"/>
        <w:numPr>
          <w:ilvl w:val="0"/>
          <w:numId w:val="2"/>
        </w:numPr>
        <w:tabs>
          <w:tab w:val="left" w:pos="707"/>
        </w:tabs>
        <w:spacing w:before="124" w:line="360" w:lineRule="auto"/>
        <w:ind w:right="425"/>
        <w:rPr>
          <w:sz w:val="24"/>
        </w:rPr>
      </w:pPr>
      <w:r>
        <w:rPr>
          <w:color w:val="44536A"/>
          <w:sz w:val="24"/>
        </w:rPr>
        <w:t>Program</w:t>
      </w:r>
      <w:r>
        <w:rPr>
          <w:color w:val="44536A"/>
          <w:spacing w:val="40"/>
          <w:sz w:val="24"/>
        </w:rPr>
        <w:t xml:space="preserve"> </w:t>
      </w:r>
      <w:r>
        <w:rPr>
          <w:color w:val="44536A"/>
          <w:sz w:val="24"/>
        </w:rPr>
        <w:t>Eğitim</w:t>
      </w:r>
      <w:r>
        <w:rPr>
          <w:color w:val="44536A"/>
          <w:spacing w:val="40"/>
          <w:sz w:val="24"/>
        </w:rPr>
        <w:t xml:space="preserve"> </w:t>
      </w:r>
      <w:r>
        <w:rPr>
          <w:color w:val="44536A"/>
          <w:sz w:val="24"/>
        </w:rPr>
        <w:t>Amaçlarını</w:t>
      </w:r>
      <w:r>
        <w:rPr>
          <w:color w:val="44536A"/>
          <w:spacing w:val="40"/>
          <w:sz w:val="24"/>
        </w:rPr>
        <w:t xml:space="preserve"> </w:t>
      </w:r>
      <w:r>
        <w:rPr>
          <w:color w:val="44536A"/>
          <w:sz w:val="24"/>
        </w:rPr>
        <w:t>ve</w:t>
      </w:r>
      <w:r>
        <w:rPr>
          <w:color w:val="44536A"/>
          <w:spacing w:val="40"/>
          <w:sz w:val="24"/>
        </w:rPr>
        <w:t xml:space="preserve"> </w:t>
      </w:r>
      <w:r>
        <w:rPr>
          <w:color w:val="44536A"/>
          <w:sz w:val="24"/>
        </w:rPr>
        <w:t>Program</w:t>
      </w:r>
      <w:r>
        <w:rPr>
          <w:color w:val="44536A"/>
          <w:spacing w:val="40"/>
          <w:sz w:val="24"/>
        </w:rPr>
        <w:t xml:space="preserve"> </w:t>
      </w:r>
      <w:r>
        <w:rPr>
          <w:color w:val="44536A"/>
          <w:sz w:val="24"/>
        </w:rPr>
        <w:t>Öğrenme</w:t>
      </w:r>
      <w:r>
        <w:rPr>
          <w:color w:val="44536A"/>
          <w:spacing w:val="40"/>
          <w:sz w:val="24"/>
        </w:rPr>
        <w:t xml:space="preserve"> </w:t>
      </w:r>
      <w:r>
        <w:rPr>
          <w:color w:val="44536A"/>
          <w:sz w:val="24"/>
        </w:rPr>
        <w:t>Çıktılarını</w:t>
      </w:r>
      <w:r>
        <w:rPr>
          <w:color w:val="44536A"/>
          <w:spacing w:val="40"/>
          <w:sz w:val="24"/>
        </w:rPr>
        <w:t xml:space="preserve"> </w:t>
      </w:r>
      <w:r>
        <w:rPr>
          <w:color w:val="44536A"/>
          <w:sz w:val="24"/>
        </w:rPr>
        <w:t>sağlayan</w:t>
      </w:r>
      <w:r>
        <w:rPr>
          <w:color w:val="44536A"/>
          <w:spacing w:val="40"/>
          <w:sz w:val="24"/>
        </w:rPr>
        <w:t xml:space="preserve"> </w:t>
      </w:r>
      <w:r>
        <w:rPr>
          <w:color w:val="44536A"/>
          <w:sz w:val="24"/>
        </w:rPr>
        <w:t>bir</w:t>
      </w:r>
      <w:r>
        <w:rPr>
          <w:color w:val="44536A"/>
          <w:spacing w:val="40"/>
          <w:sz w:val="24"/>
        </w:rPr>
        <w:t xml:space="preserve"> </w:t>
      </w:r>
      <w:r>
        <w:rPr>
          <w:color w:val="44536A"/>
          <w:sz w:val="24"/>
        </w:rPr>
        <w:t>Program Öğretim Planını (müfredatı).</w:t>
      </w:r>
    </w:p>
    <w:p w14:paraId="144CFD78" w14:textId="77777777" w:rsidR="00245AD5" w:rsidRDefault="00000000">
      <w:pPr>
        <w:pStyle w:val="GvdeMetni"/>
        <w:spacing w:before="120"/>
        <w:ind w:left="141"/>
      </w:pPr>
      <w:r>
        <w:t>Bölümün</w:t>
      </w:r>
      <w:r>
        <w:rPr>
          <w:spacing w:val="-2"/>
        </w:rPr>
        <w:t xml:space="preserve"> </w:t>
      </w:r>
      <w:r>
        <w:t>güncel</w:t>
      </w:r>
      <w:r>
        <w:rPr>
          <w:spacing w:val="-1"/>
        </w:rPr>
        <w:t xml:space="preserve"> </w:t>
      </w:r>
      <w:r>
        <w:t>müfredatı</w:t>
      </w:r>
      <w:r>
        <w:rPr>
          <w:spacing w:val="-1"/>
        </w:rPr>
        <w:t xml:space="preserve"> </w:t>
      </w:r>
      <w:r>
        <w:t>aşağıda</w:t>
      </w:r>
      <w:r>
        <w:rPr>
          <w:spacing w:val="-1"/>
        </w:rPr>
        <w:t xml:space="preserve"> </w:t>
      </w:r>
      <w:r>
        <w:t>tabloda</w:t>
      </w:r>
      <w:r>
        <w:rPr>
          <w:spacing w:val="-1"/>
        </w:rPr>
        <w:t xml:space="preserve"> </w:t>
      </w:r>
      <w:r>
        <w:t>yer</w:t>
      </w:r>
      <w:r>
        <w:rPr>
          <w:spacing w:val="-1"/>
        </w:rPr>
        <w:t xml:space="preserve"> </w:t>
      </w:r>
      <w:r>
        <w:rPr>
          <w:spacing w:val="-2"/>
        </w:rPr>
        <w:t>almaktadır.</w:t>
      </w:r>
    </w:p>
    <w:p w14:paraId="68A4A242" w14:textId="77777777" w:rsidR="00245AD5" w:rsidRDefault="00245AD5">
      <w:pPr>
        <w:pStyle w:val="GvdeMetni"/>
        <w:sectPr w:rsidR="00245AD5">
          <w:pgSz w:w="11910" w:h="16840"/>
          <w:pgMar w:top="1320" w:right="992" w:bottom="1080" w:left="1275" w:header="0" w:footer="892" w:gutter="0"/>
          <w:cols w:space="720"/>
        </w:sectPr>
      </w:pPr>
    </w:p>
    <w:p w14:paraId="0EF1AAA0" w14:textId="536EA8F2" w:rsidR="00245AD5" w:rsidRDefault="00245AD5">
      <w:pPr>
        <w:pStyle w:val="GvdeMetni"/>
        <w:spacing w:before="4"/>
        <w:rPr>
          <w:sz w:val="17"/>
        </w:rPr>
      </w:pPr>
    </w:p>
    <w:p w14:paraId="682B7E22" w14:textId="4D824A83" w:rsidR="00245AD5" w:rsidRDefault="003648DC">
      <w:pPr>
        <w:pStyle w:val="GvdeMetni"/>
        <w:rPr>
          <w:sz w:val="17"/>
        </w:rPr>
        <w:sectPr w:rsidR="00245AD5">
          <w:pgSz w:w="11910" w:h="16840"/>
          <w:pgMar w:top="1400" w:right="992" w:bottom="1080" w:left="1275" w:header="0" w:footer="892" w:gutter="0"/>
          <w:cols w:space="720"/>
        </w:sectPr>
      </w:pPr>
      <w:r w:rsidRPr="003648DC">
        <w:rPr>
          <w:noProof/>
        </w:rPr>
        <w:drawing>
          <wp:inline distT="0" distB="0" distL="0" distR="0" wp14:anchorId="275861D0" wp14:editId="1E257ECA">
            <wp:extent cx="6123305" cy="8066405"/>
            <wp:effectExtent l="0" t="0" r="0" b="0"/>
            <wp:docPr id="1912790268"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3305" cy="8066405"/>
                    </a:xfrm>
                    <a:prstGeom prst="rect">
                      <a:avLst/>
                    </a:prstGeom>
                    <a:noFill/>
                    <a:ln>
                      <a:noFill/>
                    </a:ln>
                  </pic:spPr>
                </pic:pic>
              </a:graphicData>
            </a:graphic>
          </wp:inline>
        </w:drawing>
      </w:r>
    </w:p>
    <w:p w14:paraId="6792DF87" w14:textId="77777777" w:rsidR="00245AD5" w:rsidRDefault="00000000">
      <w:pPr>
        <w:pStyle w:val="ListeParagraf"/>
        <w:numPr>
          <w:ilvl w:val="0"/>
          <w:numId w:val="2"/>
        </w:numPr>
        <w:tabs>
          <w:tab w:val="left" w:pos="707"/>
        </w:tabs>
        <w:spacing w:before="72"/>
        <w:ind w:hanging="566"/>
        <w:rPr>
          <w:sz w:val="24"/>
        </w:rPr>
      </w:pPr>
      <w:r>
        <w:rPr>
          <w:color w:val="44536A"/>
          <w:sz w:val="24"/>
        </w:rPr>
        <w:lastRenderedPageBreak/>
        <w:t>Program</w:t>
      </w:r>
      <w:r>
        <w:rPr>
          <w:color w:val="44536A"/>
          <w:spacing w:val="-4"/>
          <w:sz w:val="24"/>
        </w:rPr>
        <w:t xml:space="preserve"> </w:t>
      </w:r>
      <w:r>
        <w:rPr>
          <w:color w:val="44536A"/>
          <w:sz w:val="24"/>
        </w:rPr>
        <w:t>Öğretim</w:t>
      </w:r>
      <w:r>
        <w:rPr>
          <w:color w:val="44536A"/>
          <w:spacing w:val="-2"/>
          <w:sz w:val="24"/>
        </w:rPr>
        <w:t xml:space="preserve"> </w:t>
      </w:r>
      <w:r>
        <w:rPr>
          <w:color w:val="44536A"/>
          <w:sz w:val="24"/>
        </w:rPr>
        <w:t>Planı,</w:t>
      </w:r>
      <w:r>
        <w:rPr>
          <w:color w:val="44536A"/>
          <w:spacing w:val="-2"/>
          <w:sz w:val="24"/>
        </w:rPr>
        <w:t xml:space="preserve"> </w:t>
      </w:r>
      <w:r>
        <w:rPr>
          <w:color w:val="44536A"/>
          <w:sz w:val="24"/>
        </w:rPr>
        <w:t>Programa</w:t>
      </w:r>
      <w:r>
        <w:rPr>
          <w:color w:val="44536A"/>
          <w:spacing w:val="-2"/>
          <w:sz w:val="24"/>
        </w:rPr>
        <w:t xml:space="preserve"> </w:t>
      </w:r>
      <w:r>
        <w:rPr>
          <w:color w:val="44536A"/>
          <w:sz w:val="24"/>
        </w:rPr>
        <w:t>Özgü Ölçütleri</w:t>
      </w:r>
      <w:r>
        <w:rPr>
          <w:color w:val="44536A"/>
          <w:spacing w:val="3"/>
          <w:sz w:val="24"/>
        </w:rPr>
        <w:t xml:space="preserve"> </w:t>
      </w:r>
      <w:r>
        <w:rPr>
          <w:color w:val="44536A"/>
          <w:spacing w:val="-2"/>
          <w:sz w:val="24"/>
        </w:rPr>
        <w:t>karşılar.</w:t>
      </w:r>
    </w:p>
    <w:p w14:paraId="08961D95" w14:textId="0CBF2AAA" w:rsidR="00245AD5" w:rsidRDefault="003648DC">
      <w:pPr>
        <w:pStyle w:val="GvdeMetni"/>
        <w:spacing w:before="257" w:line="360" w:lineRule="auto"/>
        <w:ind w:left="141" w:right="429" w:firstLine="60"/>
        <w:jc w:val="both"/>
      </w:pPr>
      <w:r>
        <w:t>SBUİ programı içerisinde dersler eğitim öğretim dönemleri boyunca öğrencilerin ilgisine ve değişen dünya koşullarına göre güncellenmekte, müfredata yeni dersler eklenmektedir.</w:t>
      </w:r>
    </w:p>
    <w:p w14:paraId="01F980F3" w14:textId="77777777" w:rsidR="00245AD5" w:rsidRDefault="00000000">
      <w:pPr>
        <w:pStyle w:val="ListeParagraf"/>
        <w:numPr>
          <w:ilvl w:val="0"/>
          <w:numId w:val="2"/>
        </w:numPr>
        <w:tabs>
          <w:tab w:val="left" w:pos="705"/>
          <w:tab w:val="left" w:pos="707"/>
        </w:tabs>
        <w:spacing w:line="360" w:lineRule="auto"/>
        <w:ind w:right="424"/>
        <w:jc w:val="both"/>
        <w:rPr>
          <w:sz w:val="24"/>
        </w:rPr>
      </w:pPr>
      <w:r>
        <w:rPr>
          <w:color w:val="44536A"/>
          <w:sz w:val="24"/>
        </w:rPr>
        <w:t>Program Öğretim Planının uygulanmasını ve sürekli gelişimini sağlayacak nasıl bir öğretim sisteminin kurulması ve işletilmesi</w:t>
      </w:r>
    </w:p>
    <w:p w14:paraId="5BD49702" w14:textId="53FB7416" w:rsidR="00245AD5" w:rsidRDefault="00000000">
      <w:pPr>
        <w:pStyle w:val="GvdeMetni"/>
        <w:spacing w:before="120" w:line="360" w:lineRule="auto"/>
        <w:ind w:left="707" w:right="424" w:firstLine="33"/>
        <w:jc w:val="both"/>
      </w:pPr>
      <w:r>
        <w:t>Üniversitemizin,</w:t>
      </w:r>
      <w:r>
        <w:rPr>
          <w:spacing w:val="-1"/>
        </w:rPr>
        <w:t xml:space="preserve"> </w:t>
      </w:r>
      <w:r w:rsidR="003648DC">
        <w:t>SBUİ</w:t>
      </w:r>
      <w:r>
        <w:rPr>
          <w:spacing w:val="-2"/>
        </w:rPr>
        <w:t xml:space="preserve"> </w:t>
      </w:r>
      <w:r>
        <w:t>bölümünün</w:t>
      </w:r>
      <w:r>
        <w:rPr>
          <w:spacing w:val="-1"/>
        </w:rPr>
        <w:t xml:space="preserve"> </w:t>
      </w:r>
      <w:r>
        <w:t>müfredatı</w:t>
      </w:r>
      <w:r>
        <w:rPr>
          <w:spacing w:val="-1"/>
        </w:rPr>
        <w:t xml:space="preserve"> </w:t>
      </w:r>
      <w:r>
        <w:t>her</w:t>
      </w:r>
      <w:r>
        <w:rPr>
          <w:spacing w:val="-2"/>
        </w:rPr>
        <w:t xml:space="preserve"> </w:t>
      </w:r>
      <w:r>
        <w:t>eğitim-</w:t>
      </w:r>
      <w:r>
        <w:rPr>
          <w:spacing w:val="-2"/>
        </w:rPr>
        <w:t xml:space="preserve"> </w:t>
      </w:r>
      <w:r>
        <w:t>öğretim</w:t>
      </w:r>
      <w:r>
        <w:rPr>
          <w:spacing w:val="-1"/>
        </w:rPr>
        <w:t xml:space="preserve"> </w:t>
      </w:r>
      <w:r>
        <w:t>yılının</w:t>
      </w:r>
      <w:r>
        <w:rPr>
          <w:spacing w:val="-1"/>
        </w:rPr>
        <w:t xml:space="preserve"> </w:t>
      </w:r>
      <w:r>
        <w:t>başında</w:t>
      </w:r>
      <w:r>
        <w:rPr>
          <w:spacing w:val="-2"/>
        </w:rPr>
        <w:t xml:space="preserve"> </w:t>
      </w:r>
      <w:r>
        <w:t>düzenli olarak gözden geçirilerek güncellenmektedir. Özellikle seçmeli ders sayısının arttırılmasına önem verilerek öğrencilerin farklı alanlar konusunda bilgi düzeylerinin arttırılması amaçlanmaktadır. Öğrencilere ilgi alanlarına göre esneklik sağlamak amacıyla alan içi seçmeli ders sayısı arttırılmıştır.</w:t>
      </w:r>
    </w:p>
    <w:p w14:paraId="05B2126E" w14:textId="77777777" w:rsidR="00245AD5" w:rsidRDefault="00000000">
      <w:pPr>
        <w:pStyle w:val="GvdeMetni"/>
        <w:spacing w:before="9"/>
        <w:rPr>
          <w:sz w:val="8"/>
        </w:rPr>
      </w:pPr>
      <w:r>
        <w:rPr>
          <w:noProof/>
          <w:sz w:val="8"/>
        </w:rPr>
        <mc:AlternateContent>
          <mc:Choice Requires="wps">
            <w:drawing>
              <wp:anchor distT="0" distB="0" distL="0" distR="0" simplePos="0" relativeHeight="487591936" behindDoc="1" locked="0" layoutInCell="1" allowOverlap="1" wp14:anchorId="665C49D6" wp14:editId="7D897AB1">
                <wp:simplePos x="0" y="0"/>
                <wp:positionH relativeFrom="page">
                  <wp:posOffset>827836</wp:posOffset>
                </wp:positionH>
                <wp:positionV relativeFrom="paragraph">
                  <wp:posOffset>82765</wp:posOffset>
                </wp:positionV>
                <wp:extent cx="5905500" cy="29273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292735"/>
                        </a:xfrm>
                        <a:prstGeom prst="rect">
                          <a:avLst/>
                        </a:prstGeom>
                        <a:ln w="6096">
                          <a:solidFill>
                            <a:srgbClr val="000000"/>
                          </a:solidFill>
                          <a:prstDash val="solid"/>
                        </a:ln>
                      </wps:spPr>
                      <wps:txbx>
                        <w:txbxContent>
                          <w:p w14:paraId="1617B337" w14:textId="77777777" w:rsidR="00245AD5" w:rsidRDefault="00000000">
                            <w:pPr>
                              <w:pStyle w:val="GvdeMetni"/>
                              <w:tabs>
                                <w:tab w:val="left" w:pos="887"/>
                              </w:tabs>
                              <w:spacing w:before="18"/>
                              <w:ind w:left="107"/>
                            </w:pPr>
                            <w:r>
                              <w:rPr>
                                <w:color w:val="C00000"/>
                                <w:spacing w:val="-4"/>
                              </w:rPr>
                              <w:t>4.4.</w:t>
                            </w:r>
                            <w:r>
                              <w:rPr>
                                <w:color w:val="C00000"/>
                              </w:rPr>
                              <w:tab/>
                              <w:t>Program</w:t>
                            </w:r>
                            <w:r>
                              <w:rPr>
                                <w:color w:val="C00000"/>
                                <w:spacing w:val="-1"/>
                              </w:rPr>
                              <w:t xml:space="preserve"> </w:t>
                            </w:r>
                            <w:r>
                              <w:rPr>
                                <w:color w:val="C00000"/>
                              </w:rPr>
                              <w:t>Öğretim</w:t>
                            </w:r>
                            <w:r>
                              <w:rPr>
                                <w:color w:val="C00000"/>
                                <w:spacing w:val="-1"/>
                              </w:rPr>
                              <w:t xml:space="preserve"> </w:t>
                            </w:r>
                            <w:r>
                              <w:rPr>
                                <w:color w:val="C00000"/>
                                <w:spacing w:val="-2"/>
                              </w:rPr>
                              <w:t>Planı</w:t>
                            </w:r>
                          </w:p>
                        </w:txbxContent>
                      </wps:txbx>
                      <wps:bodyPr wrap="square" lIns="0" tIns="0" rIns="0" bIns="0" rtlCol="0">
                        <a:noAutofit/>
                      </wps:bodyPr>
                    </wps:wsp>
                  </a:graphicData>
                </a:graphic>
              </wp:anchor>
            </w:drawing>
          </mc:Choice>
          <mc:Fallback>
            <w:pict>
              <v:shape w14:anchorId="665C49D6" id="Textbox 16" o:spid="_x0000_s1038" type="#_x0000_t202" style="position:absolute;margin-left:65.2pt;margin-top:6.5pt;width:465pt;height:23.0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" filled="f" strokeweight=".48pt">
                <v:path arrowok="t"/>
                <v:textbox inset="0,0,0,0">
                  <w:txbxContent>
                    <w:p w14:paraId="1617B337" w14:textId="77777777" w:rsidR="00245AD5" w:rsidRDefault="00000000">
                      <w:pPr>
                        <w:pStyle w:val="GvdeMetni"/>
                        <w:tabs>
                          <w:tab w:val="left" w:pos="887"/>
                        </w:tabs>
                        <w:spacing w:before="18"/>
                        <w:ind w:left="107"/>
                      </w:pPr>
                      <w:r>
                        <w:rPr>
                          <w:color w:val="C00000"/>
                          <w:spacing w:val="-4"/>
                        </w:rPr>
                        <w:t>4.4.</w:t>
                      </w:r>
                      <w:r>
                        <w:rPr>
                          <w:color w:val="C00000"/>
                        </w:rPr>
                        <w:tab/>
                        <w:t>Program</w:t>
                      </w:r>
                      <w:r>
                        <w:rPr>
                          <w:color w:val="C00000"/>
                          <w:spacing w:val="-1"/>
                        </w:rPr>
                        <w:t xml:space="preserve"> </w:t>
                      </w:r>
                      <w:r>
                        <w:rPr>
                          <w:color w:val="C00000"/>
                        </w:rPr>
                        <w:t>Öğretim</w:t>
                      </w:r>
                      <w:r>
                        <w:rPr>
                          <w:color w:val="C00000"/>
                          <w:spacing w:val="-1"/>
                        </w:rPr>
                        <w:t xml:space="preserve"> </w:t>
                      </w:r>
                      <w:r>
                        <w:rPr>
                          <w:color w:val="C00000"/>
                          <w:spacing w:val="-2"/>
                        </w:rPr>
                        <w:t>Planı</w:t>
                      </w:r>
                    </w:p>
                  </w:txbxContent>
                </v:textbox>
                <w10:wrap type="topAndBottom" anchorx="page"/>
              </v:shape>
            </w:pict>
          </mc:Fallback>
        </mc:AlternateContent>
      </w:r>
    </w:p>
    <w:p w14:paraId="1B79C341" w14:textId="77777777" w:rsidR="00245AD5" w:rsidRDefault="00000000">
      <w:pPr>
        <w:pStyle w:val="ListeParagraf"/>
        <w:numPr>
          <w:ilvl w:val="0"/>
          <w:numId w:val="1"/>
        </w:numPr>
        <w:tabs>
          <w:tab w:val="left" w:pos="707"/>
        </w:tabs>
        <w:spacing w:before="124"/>
        <w:ind w:hanging="566"/>
        <w:jc w:val="left"/>
        <w:rPr>
          <w:sz w:val="24"/>
        </w:rPr>
      </w:pPr>
      <w:r>
        <w:rPr>
          <w:color w:val="44536A"/>
          <w:sz w:val="24"/>
        </w:rPr>
        <w:t>Program</w:t>
      </w:r>
      <w:r>
        <w:rPr>
          <w:color w:val="44536A"/>
          <w:spacing w:val="-4"/>
          <w:sz w:val="24"/>
        </w:rPr>
        <w:t xml:space="preserve"> </w:t>
      </w:r>
      <w:r>
        <w:rPr>
          <w:color w:val="44536A"/>
          <w:sz w:val="24"/>
        </w:rPr>
        <w:t>Öğretim</w:t>
      </w:r>
      <w:r>
        <w:rPr>
          <w:color w:val="44536A"/>
          <w:spacing w:val="-2"/>
          <w:sz w:val="24"/>
        </w:rPr>
        <w:t xml:space="preserve"> </w:t>
      </w:r>
      <w:r>
        <w:rPr>
          <w:color w:val="44536A"/>
          <w:sz w:val="24"/>
        </w:rPr>
        <w:t>Planı,</w:t>
      </w:r>
      <w:r>
        <w:rPr>
          <w:color w:val="44536A"/>
          <w:spacing w:val="-2"/>
          <w:sz w:val="24"/>
        </w:rPr>
        <w:t xml:space="preserve"> </w:t>
      </w:r>
      <w:r>
        <w:rPr>
          <w:color w:val="44536A"/>
          <w:sz w:val="24"/>
        </w:rPr>
        <w:t>Lisans</w:t>
      </w:r>
      <w:r>
        <w:rPr>
          <w:color w:val="44536A"/>
          <w:spacing w:val="-3"/>
          <w:sz w:val="24"/>
        </w:rPr>
        <w:t xml:space="preserve"> </w:t>
      </w:r>
      <w:r>
        <w:rPr>
          <w:color w:val="44536A"/>
          <w:sz w:val="24"/>
        </w:rPr>
        <w:t>Programı</w:t>
      </w:r>
      <w:r>
        <w:rPr>
          <w:color w:val="44536A"/>
          <w:spacing w:val="-2"/>
          <w:sz w:val="24"/>
        </w:rPr>
        <w:t xml:space="preserve"> </w:t>
      </w:r>
      <w:r>
        <w:rPr>
          <w:color w:val="44536A"/>
          <w:sz w:val="24"/>
        </w:rPr>
        <w:t>temel</w:t>
      </w:r>
      <w:r>
        <w:rPr>
          <w:color w:val="44536A"/>
          <w:spacing w:val="1"/>
          <w:sz w:val="24"/>
        </w:rPr>
        <w:t xml:space="preserve"> </w:t>
      </w:r>
      <w:r>
        <w:rPr>
          <w:color w:val="44536A"/>
          <w:sz w:val="24"/>
        </w:rPr>
        <w:t>alan</w:t>
      </w:r>
      <w:r>
        <w:rPr>
          <w:color w:val="44536A"/>
          <w:spacing w:val="-2"/>
          <w:sz w:val="24"/>
        </w:rPr>
        <w:t xml:space="preserve"> </w:t>
      </w:r>
      <w:r>
        <w:rPr>
          <w:color w:val="44536A"/>
          <w:sz w:val="24"/>
        </w:rPr>
        <w:t>dersler</w:t>
      </w:r>
      <w:r>
        <w:rPr>
          <w:color w:val="44536A"/>
          <w:spacing w:val="-1"/>
          <w:sz w:val="24"/>
        </w:rPr>
        <w:t xml:space="preserve"> </w:t>
      </w:r>
      <w:r>
        <w:rPr>
          <w:color w:val="44536A"/>
          <w:sz w:val="24"/>
        </w:rPr>
        <w:t>aşağıda</w:t>
      </w:r>
      <w:r>
        <w:rPr>
          <w:color w:val="44536A"/>
          <w:spacing w:val="-1"/>
          <w:sz w:val="24"/>
        </w:rPr>
        <w:t xml:space="preserve"> </w:t>
      </w:r>
      <w:r>
        <w:rPr>
          <w:color w:val="44536A"/>
          <w:spacing w:val="-2"/>
          <w:sz w:val="24"/>
        </w:rPr>
        <w:t>belirtilmiştir.</w:t>
      </w:r>
    </w:p>
    <w:p w14:paraId="29445E6B" w14:textId="77777777" w:rsidR="00245AD5" w:rsidRDefault="00245AD5">
      <w:pPr>
        <w:pStyle w:val="GvdeMetni"/>
        <w:spacing w:before="30"/>
        <w:rPr>
          <w:sz w:val="20"/>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8"/>
        <w:gridCol w:w="3682"/>
        <w:gridCol w:w="2340"/>
        <w:gridCol w:w="1358"/>
        <w:gridCol w:w="768"/>
      </w:tblGrid>
      <w:tr w:rsidR="00245AD5" w14:paraId="3FCA655A" w14:textId="77777777">
        <w:trPr>
          <w:trHeight w:val="419"/>
        </w:trPr>
        <w:tc>
          <w:tcPr>
            <w:tcW w:w="9326" w:type="dxa"/>
            <w:gridSpan w:val="5"/>
          </w:tcPr>
          <w:p w14:paraId="3EE7057D" w14:textId="77777777" w:rsidR="00245AD5" w:rsidRDefault="00000000">
            <w:pPr>
              <w:pStyle w:val="TableParagraph"/>
              <w:spacing w:before="1"/>
              <w:ind w:left="10" w:right="2"/>
              <w:jc w:val="center"/>
              <w:rPr>
                <w:sz w:val="24"/>
              </w:rPr>
            </w:pPr>
            <w:r>
              <w:rPr>
                <w:sz w:val="24"/>
              </w:rPr>
              <w:t>TEMEL</w:t>
            </w:r>
            <w:r>
              <w:rPr>
                <w:spacing w:val="-2"/>
                <w:sz w:val="24"/>
              </w:rPr>
              <w:t xml:space="preserve"> </w:t>
            </w:r>
            <w:r>
              <w:rPr>
                <w:sz w:val="24"/>
              </w:rPr>
              <w:t>ALAN</w:t>
            </w:r>
            <w:r>
              <w:rPr>
                <w:spacing w:val="-2"/>
                <w:sz w:val="24"/>
              </w:rPr>
              <w:t xml:space="preserve"> DERSLERİ</w:t>
            </w:r>
          </w:p>
        </w:tc>
      </w:tr>
      <w:tr w:rsidR="00245AD5" w14:paraId="454DCF2A" w14:textId="77777777">
        <w:trPr>
          <w:trHeight w:val="1243"/>
        </w:trPr>
        <w:tc>
          <w:tcPr>
            <w:tcW w:w="1178" w:type="dxa"/>
          </w:tcPr>
          <w:p w14:paraId="529EF879" w14:textId="77777777" w:rsidR="00245AD5" w:rsidRDefault="00245AD5">
            <w:pPr>
              <w:pStyle w:val="TableParagraph"/>
              <w:spacing w:before="138"/>
              <w:rPr>
                <w:sz w:val="24"/>
              </w:rPr>
            </w:pPr>
          </w:p>
          <w:p w14:paraId="37AF1E70" w14:textId="77777777" w:rsidR="00245AD5" w:rsidRDefault="00000000">
            <w:pPr>
              <w:pStyle w:val="TableParagraph"/>
              <w:ind w:left="90"/>
              <w:rPr>
                <w:sz w:val="24"/>
              </w:rPr>
            </w:pPr>
            <w:r>
              <w:rPr>
                <w:sz w:val="24"/>
              </w:rPr>
              <w:t>Ders</w:t>
            </w:r>
            <w:r>
              <w:rPr>
                <w:spacing w:val="-2"/>
                <w:sz w:val="24"/>
              </w:rPr>
              <w:t xml:space="preserve"> </w:t>
            </w:r>
            <w:r>
              <w:rPr>
                <w:spacing w:val="-4"/>
                <w:sz w:val="24"/>
              </w:rPr>
              <w:t>kodu</w:t>
            </w:r>
          </w:p>
        </w:tc>
        <w:tc>
          <w:tcPr>
            <w:tcW w:w="3682" w:type="dxa"/>
          </w:tcPr>
          <w:p w14:paraId="542F786B" w14:textId="77777777" w:rsidR="00245AD5" w:rsidRDefault="00245AD5">
            <w:pPr>
              <w:pStyle w:val="TableParagraph"/>
              <w:spacing w:before="138"/>
              <w:rPr>
                <w:sz w:val="24"/>
              </w:rPr>
            </w:pPr>
          </w:p>
          <w:p w14:paraId="3C2B7085" w14:textId="77777777" w:rsidR="00245AD5" w:rsidRDefault="00000000">
            <w:pPr>
              <w:pStyle w:val="TableParagraph"/>
              <w:ind w:left="8"/>
              <w:jc w:val="center"/>
              <w:rPr>
                <w:sz w:val="24"/>
              </w:rPr>
            </w:pPr>
            <w:r>
              <w:rPr>
                <w:sz w:val="24"/>
              </w:rPr>
              <w:t>Ders</w:t>
            </w:r>
            <w:r>
              <w:rPr>
                <w:spacing w:val="-4"/>
                <w:sz w:val="24"/>
              </w:rPr>
              <w:t xml:space="preserve"> </w:t>
            </w:r>
            <w:r>
              <w:rPr>
                <w:spacing w:val="-5"/>
                <w:sz w:val="24"/>
              </w:rPr>
              <w:t>Adı</w:t>
            </w:r>
          </w:p>
        </w:tc>
        <w:tc>
          <w:tcPr>
            <w:tcW w:w="2340" w:type="dxa"/>
          </w:tcPr>
          <w:p w14:paraId="69887B60" w14:textId="77777777" w:rsidR="00245AD5" w:rsidRDefault="00000000">
            <w:pPr>
              <w:pStyle w:val="TableParagraph"/>
              <w:spacing w:before="205" w:line="360" w:lineRule="auto"/>
              <w:ind w:left="636" w:hanging="10"/>
              <w:rPr>
                <w:sz w:val="24"/>
              </w:rPr>
            </w:pPr>
            <w:r>
              <w:rPr>
                <w:spacing w:val="-2"/>
                <w:sz w:val="24"/>
              </w:rPr>
              <w:t>Zorunlu(Z)/ Seçmeli(S)</w:t>
            </w:r>
          </w:p>
        </w:tc>
        <w:tc>
          <w:tcPr>
            <w:tcW w:w="1358" w:type="dxa"/>
          </w:tcPr>
          <w:p w14:paraId="33F202A5" w14:textId="77777777" w:rsidR="00245AD5" w:rsidRDefault="00000000">
            <w:pPr>
              <w:pStyle w:val="TableParagraph"/>
              <w:spacing w:line="360" w:lineRule="auto"/>
              <w:ind w:left="121" w:right="105"/>
              <w:jc w:val="center"/>
              <w:rPr>
                <w:sz w:val="24"/>
              </w:rPr>
            </w:pPr>
            <w:proofErr w:type="spellStart"/>
            <w:r>
              <w:rPr>
                <w:spacing w:val="-2"/>
                <w:sz w:val="24"/>
              </w:rPr>
              <w:t>Yüzyüze</w:t>
            </w:r>
            <w:proofErr w:type="spellEnd"/>
            <w:r>
              <w:rPr>
                <w:spacing w:val="-2"/>
                <w:sz w:val="24"/>
              </w:rPr>
              <w:t xml:space="preserve"> </w:t>
            </w:r>
            <w:r>
              <w:rPr>
                <w:spacing w:val="-4"/>
                <w:sz w:val="24"/>
              </w:rPr>
              <w:t>(Y)</w:t>
            </w:r>
          </w:p>
          <w:p w14:paraId="665C3594" w14:textId="77777777" w:rsidR="00245AD5" w:rsidRDefault="00000000">
            <w:pPr>
              <w:pStyle w:val="TableParagraph"/>
              <w:ind w:left="9"/>
              <w:jc w:val="center"/>
              <w:rPr>
                <w:sz w:val="24"/>
              </w:rPr>
            </w:pPr>
            <w:r>
              <w:rPr>
                <w:sz w:val="24"/>
              </w:rPr>
              <w:t>Uzaktan</w:t>
            </w:r>
            <w:r>
              <w:rPr>
                <w:spacing w:val="-3"/>
                <w:sz w:val="24"/>
              </w:rPr>
              <w:t xml:space="preserve"> </w:t>
            </w:r>
            <w:r>
              <w:rPr>
                <w:spacing w:val="-5"/>
                <w:sz w:val="24"/>
              </w:rPr>
              <w:t>(U)</w:t>
            </w:r>
          </w:p>
        </w:tc>
        <w:tc>
          <w:tcPr>
            <w:tcW w:w="768" w:type="dxa"/>
          </w:tcPr>
          <w:p w14:paraId="7A804D19" w14:textId="77777777" w:rsidR="00245AD5" w:rsidRDefault="00245AD5">
            <w:pPr>
              <w:pStyle w:val="TableParagraph"/>
              <w:spacing w:before="138"/>
              <w:rPr>
                <w:sz w:val="24"/>
              </w:rPr>
            </w:pPr>
          </w:p>
          <w:p w14:paraId="271AAC39" w14:textId="77777777" w:rsidR="00245AD5" w:rsidRDefault="00000000">
            <w:pPr>
              <w:pStyle w:val="TableParagraph"/>
              <w:ind w:left="15"/>
              <w:jc w:val="center"/>
              <w:rPr>
                <w:sz w:val="24"/>
              </w:rPr>
            </w:pPr>
            <w:r>
              <w:rPr>
                <w:spacing w:val="-4"/>
                <w:sz w:val="24"/>
              </w:rPr>
              <w:t>AKTS</w:t>
            </w:r>
          </w:p>
        </w:tc>
      </w:tr>
      <w:tr w:rsidR="00245AD5" w14:paraId="64CD923B" w14:textId="77777777">
        <w:trPr>
          <w:trHeight w:val="412"/>
        </w:trPr>
        <w:tc>
          <w:tcPr>
            <w:tcW w:w="1178" w:type="dxa"/>
          </w:tcPr>
          <w:p w14:paraId="55114A89" w14:textId="094F49E9" w:rsidR="00245AD5" w:rsidRDefault="00000000">
            <w:pPr>
              <w:pStyle w:val="TableParagraph"/>
              <w:spacing w:line="275" w:lineRule="exact"/>
              <w:ind w:left="69"/>
              <w:rPr>
                <w:sz w:val="24"/>
              </w:rPr>
            </w:pPr>
            <w:r>
              <w:rPr>
                <w:spacing w:val="-2"/>
                <w:sz w:val="24"/>
              </w:rPr>
              <w:t>UL</w:t>
            </w:r>
            <w:r w:rsidR="0076104A">
              <w:rPr>
                <w:spacing w:val="-2"/>
                <w:sz w:val="24"/>
              </w:rPr>
              <w:t>I101</w:t>
            </w:r>
          </w:p>
        </w:tc>
        <w:tc>
          <w:tcPr>
            <w:tcW w:w="3682" w:type="dxa"/>
          </w:tcPr>
          <w:p w14:paraId="1365402A" w14:textId="697584F1" w:rsidR="00245AD5" w:rsidRDefault="0076104A">
            <w:pPr>
              <w:pStyle w:val="TableParagraph"/>
              <w:spacing w:line="275" w:lineRule="exact"/>
              <w:ind w:left="72"/>
              <w:rPr>
                <w:sz w:val="24"/>
              </w:rPr>
            </w:pPr>
            <w:r w:rsidRPr="0076104A">
              <w:rPr>
                <w:sz w:val="24"/>
              </w:rPr>
              <w:t>Uluslararası İlişkilere Giriş I</w:t>
            </w:r>
          </w:p>
        </w:tc>
        <w:tc>
          <w:tcPr>
            <w:tcW w:w="2340" w:type="dxa"/>
          </w:tcPr>
          <w:p w14:paraId="2E5B4F4B" w14:textId="77777777" w:rsidR="00245AD5" w:rsidRDefault="00000000">
            <w:pPr>
              <w:pStyle w:val="TableParagraph"/>
              <w:spacing w:line="275" w:lineRule="exact"/>
              <w:ind w:left="70"/>
              <w:rPr>
                <w:sz w:val="24"/>
              </w:rPr>
            </w:pPr>
            <w:r>
              <w:rPr>
                <w:spacing w:val="-10"/>
                <w:sz w:val="24"/>
              </w:rPr>
              <w:t>Z</w:t>
            </w:r>
          </w:p>
        </w:tc>
        <w:tc>
          <w:tcPr>
            <w:tcW w:w="1358" w:type="dxa"/>
          </w:tcPr>
          <w:p w14:paraId="7FFDC762" w14:textId="77777777" w:rsidR="00245AD5" w:rsidRDefault="00000000">
            <w:pPr>
              <w:pStyle w:val="TableParagraph"/>
              <w:spacing w:line="275" w:lineRule="exact"/>
              <w:ind w:left="70"/>
              <w:rPr>
                <w:sz w:val="24"/>
              </w:rPr>
            </w:pPr>
            <w:r>
              <w:rPr>
                <w:spacing w:val="-10"/>
                <w:sz w:val="24"/>
              </w:rPr>
              <w:t>Y</w:t>
            </w:r>
          </w:p>
        </w:tc>
        <w:tc>
          <w:tcPr>
            <w:tcW w:w="768" w:type="dxa"/>
          </w:tcPr>
          <w:p w14:paraId="45D70452" w14:textId="77777777" w:rsidR="00245AD5" w:rsidRDefault="00000000">
            <w:pPr>
              <w:pStyle w:val="TableParagraph"/>
              <w:spacing w:line="275" w:lineRule="exact"/>
              <w:ind w:left="15" w:right="1"/>
              <w:jc w:val="center"/>
              <w:rPr>
                <w:sz w:val="24"/>
              </w:rPr>
            </w:pPr>
            <w:r>
              <w:rPr>
                <w:spacing w:val="-10"/>
                <w:sz w:val="24"/>
              </w:rPr>
              <w:t>5</w:t>
            </w:r>
          </w:p>
        </w:tc>
      </w:tr>
      <w:tr w:rsidR="00245AD5" w14:paraId="03E89BDA" w14:textId="77777777">
        <w:trPr>
          <w:trHeight w:val="414"/>
        </w:trPr>
        <w:tc>
          <w:tcPr>
            <w:tcW w:w="1178" w:type="dxa"/>
          </w:tcPr>
          <w:p w14:paraId="3D6FD679" w14:textId="2AF57679" w:rsidR="00245AD5" w:rsidRDefault="00000000">
            <w:pPr>
              <w:pStyle w:val="TableParagraph"/>
              <w:spacing w:line="275" w:lineRule="exact"/>
              <w:ind w:left="69"/>
              <w:rPr>
                <w:sz w:val="24"/>
              </w:rPr>
            </w:pPr>
            <w:r>
              <w:rPr>
                <w:spacing w:val="-2"/>
                <w:sz w:val="24"/>
              </w:rPr>
              <w:t>UL</w:t>
            </w:r>
            <w:r w:rsidR="0076104A">
              <w:rPr>
                <w:spacing w:val="-2"/>
                <w:sz w:val="24"/>
              </w:rPr>
              <w:t>I</w:t>
            </w:r>
            <w:r>
              <w:rPr>
                <w:spacing w:val="-2"/>
                <w:sz w:val="24"/>
              </w:rPr>
              <w:t>10</w:t>
            </w:r>
            <w:r w:rsidR="0076104A">
              <w:rPr>
                <w:spacing w:val="-2"/>
                <w:sz w:val="24"/>
              </w:rPr>
              <w:t>2</w:t>
            </w:r>
          </w:p>
        </w:tc>
        <w:tc>
          <w:tcPr>
            <w:tcW w:w="3682" w:type="dxa"/>
          </w:tcPr>
          <w:p w14:paraId="0683AF29" w14:textId="763541E7" w:rsidR="00245AD5" w:rsidRDefault="0076104A">
            <w:pPr>
              <w:pStyle w:val="TableParagraph"/>
              <w:spacing w:line="275" w:lineRule="exact"/>
              <w:ind w:left="72"/>
              <w:rPr>
                <w:sz w:val="24"/>
              </w:rPr>
            </w:pPr>
            <w:r w:rsidRPr="0076104A">
              <w:rPr>
                <w:sz w:val="24"/>
              </w:rPr>
              <w:t>Uluslararası İlişkilere Giriş II</w:t>
            </w:r>
          </w:p>
        </w:tc>
        <w:tc>
          <w:tcPr>
            <w:tcW w:w="2340" w:type="dxa"/>
          </w:tcPr>
          <w:p w14:paraId="04E36B26" w14:textId="77777777" w:rsidR="00245AD5" w:rsidRDefault="00000000">
            <w:pPr>
              <w:pStyle w:val="TableParagraph"/>
              <w:spacing w:line="275" w:lineRule="exact"/>
              <w:ind w:left="70"/>
              <w:rPr>
                <w:sz w:val="24"/>
              </w:rPr>
            </w:pPr>
            <w:r>
              <w:rPr>
                <w:spacing w:val="-10"/>
                <w:sz w:val="24"/>
              </w:rPr>
              <w:t>Z</w:t>
            </w:r>
          </w:p>
        </w:tc>
        <w:tc>
          <w:tcPr>
            <w:tcW w:w="1358" w:type="dxa"/>
          </w:tcPr>
          <w:p w14:paraId="23924D93" w14:textId="77777777" w:rsidR="00245AD5" w:rsidRDefault="00000000">
            <w:pPr>
              <w:pStyle w:val="TableParagraph"/>
              <w:spacing w:line="275" w:lineRule="exact"/>
              <w:ind w:left="70"/>
              <w:rPr>
                <w:sz w:val="24"/>
              </w:rPr>
            </w:pPr>
            <w:r>
              <w:rPr>
                <w:spacing w:val="-10"/>
                <w:sz w:val="24"/>
              </w:rPr>
              <w:t>Y</w:t>
            </w:r>
          </w:p>
        </w:tc>
        <w:tc>
          <w:tcPr>
            <w:tcW w:w="768" w:type="dxa"/>
          </w:tcPr>
          <w:p w14:paraId="3EB6BFCB" w14:textId="77777777" w:rsidR="00245AD5" w:rsidRDefault="00000000">
            <w:pPr>
              <w:pStyle w:val="TableParagraph"/>
              <w:spacing w:line="275" w:lineRule="exact"/>
              <w:ind w:left="15" w:right="1"/>
              <w:jc w:val="center"/>
              <w:rPr>
                <w:sz w:val="24"/>
              </w:rPr>
            </w:pPr>
            <w:r>
              <w:rPr>
                <w:spacing w:val="-10"/>
                <w:sz w:val="24"/>
              </w:rPr>
              <w:t>5</w:t>
            </w:r>
          </w:p>
        </w:tc>
      </w:tr>
      <w:tr w:rsidR="00245AD5" w14:paraId="78AEA494" w14:textId="77777777">
        <w:trPr>
          <w:trHeight w:val="412"/>
        </w:trPr>
        <w:tc>
          <w:tcPr>
            <w:tcW w:w="1178" w:type="dxa"/>
          </w:tcPr>
          <w:p w14:paraId="0DAFAA27" w14:textId="01557B68" w:rsidR="00245AD5" w:rsidRDefault="00000000">
            <w:pPr>
              <w:pStyle w:val="TableParagraph"/>
              <w:spacing w:line="275" w:lineRule="exact"/>
              <w:ind w:left="69"/>
              <w:rPr>
                <w:sz w:val="24"/>
              </w:rPr>
            </w:pPr>
            <w:r>
              <w:rPr>
                <w:spacing w:val="-2"/>
                <w:sz w:val="24"/>
              </w:rPr>
              <w:t>UL</w:t>
            </w:r>
            <w:r w:rsidR="0076104A">
              <w:rPr>
                <w:spacing w:val="-2"/>
                <w:sz w:val="24"/>
              </w:rPr>
              <w:t>I103</w:t>
            </w:r>
          </w:p>
        </w:tc>
        <w:tc>
          <w:tcPr>
            <w:tcW w:w="3682" w:type="dxa"/>
          </w:tcPr>
          <w:p w14:paraId="271F573D" w14:textId="104B9A1F" w:rsidR="00245AD5" w:rsidRDefault="0076104A">
            <w:pPr>
              <w:pStyle w:val="TableParagraph"/>
              <w:spacing w:line="275" w:lineRule="exact"/>
              <w:ind w:left="72"/>
              <w:rPr>
                <w:sz w:val="24"/>
              </w:rPr>
            </w:pPr>
            <w:r w:rsidRPr="0076104A">
              <w:rPr>
                <w:sz w:val="24"/>
              </w:rPr>
              <w:t>Siyaset Bilimine Giriş I</w:t>
            </w:r>
          </w:p>
        </w:tc>
        <w:tc>
          <w:tcPr>
            <w:tcW w:w="2340" w:type="dxa"/>
          </w:tcPr>
          <w:p w14:paraId="7862740E" w14:textId="77777777" w:rsidR="00245AD5" w:rsidRDefault="00000000">
            <w:pPr>
              <w:pStyle w:val="TableParagraph"/>
              <w:spacing w:line="275" w:lineRule="exact"/>
              <w:ind w:left="70"/>
              <w:rPr>
                <w:sz w:val="24"/>
              </w:rPr>
            </w:pPr>
            <w:r>
              <w:rPr>
                <w:spacing w:val="-10"/>
                <w:sz w:val="24"/>
              </w:rPr>
              <w:t>Z</w:t>
            </w:r>
          </w:p>
        </w:tc>
        <w:tc>
          <w:tcPr>
            <w:tcW w:w="1358" w:type="dxa"/>
          </w:tcPr>
          <w:p w14:paraId="740B466D" w14:textId="77777777" w:rsidR="00245AD5" w:rsidRDefault="00000000">
            <w:pPr>
              <w:pStyle w:val="TableParagraph"/>
              <w:spacing w:line="275" w:lineRule="exact"/>
              <w:ind w:left="70"/>
              <w:rPr>
                <w:sz w:val="24"/>
              </w:rPr>
            </w:pPr>
            <w:r>
              <w:rPr>
                <w:spacing w:val="-10"/>
                <w:sz w:val="24"/>
              </w:rPr>
              <w:t>Y</w:t>
            </w:r>
          </w:p>
        </w:tc>
        <w:tc>
          <w:tcPr>
            <w:tcW w:w="768" w:type="dxa"/>
          </w:tcPr>
          <w:p w14:paraId="6F99C1D9" w14:textId="1464CA8C" w:rsidR="00245AD5" w:rsidRDefault="0076104A">
            <w:pPr>
              <w:pStyle w:val="TableParagraph"/>
              <w:spacing w:line="275" w:lineRule="exact"/>
              <w:ind w:left="15" w:right="1"/>
              <w:jc w:val="center"/>
              <w:rPr>
                <w:sz w:val="24"/>
              </w:rPr>
            </w:pPr>
            <w:r>
              <w:rPr>
                <w:spacing w:val="-10"/>
                <w:sz w:val="24"/>
              </w:rPr>
              <w:t>4</w:t>
            </w:r>
          </w:p>
        </w:tc>
      </w:tr>
      <w:tr w:rsidR="00245AD5" w14:paraId="5B00AA85" w14:textId="77777777">
        <w:trPr>
          <w:trHeight w:val="414"/>
        </w:trPr>
        <w:tc>
          <w:tcPr>
            <w:tcW w:w="1178" w:type="dxa"/>
          </w:tcPr>
          <w:p w14:paraId="5EECC09E" w14:textId="3DBBFB9A" w:rsidR="00245AD5" w:rsidRDefault="00000000">
            <w:pPr>
              <w:pStyle w:val="TableParagraph"/>
              <w:spacing w:before="1"/>
              <w:ind w:left="69"/>
              <w:rPr>
                <w:sz w:val="24"/>
              </w:rPr>
            </w:pPr>
            <w:r>
              <w:rPr>
                <w:spacing w:val="-2"/>
                <w:sz w:val="24"/>
              </w:rPr>
              <w:t>ULT</w:t>
            </w:r>
            <w:r w:rsidR="0076104A">
              <w:rPr>
                <w:spacing w:val="-2"/>
                <w:sz w:val="24"/>
              </w:rPr>
              <w:t>1</w:t>
            </w:r>
            <w:r>
              <w:rPr>
                <w:spacing w:val="-2"/>
                <w:sz w:val="24"/>
              </w:rPr>
              <w:t>03</w:t>
            </w:r>
          </w:p>
        </w:tc>
        <w:tc>
          <w:tcPr>
            <w:tcW w:w="3682" w:type="dxa"/>
          </w:tcPr>
          <w:p w14:paraId="3BA65B2B" w14:textId="19BEAD7F" w:rsidR="00245AD5" w:rsidRDefault="0076104A">
            <w:pPr>
              <w:pStyle w:val="TableParagraph"/>
              <w:spacing w:before="1"/>
              <w:ind w:left="72"/>
              <w:rPr>
                <w:sz w:val="24"/>
              </w:rPr>
            </w:pPr>
            <w:r w:rsidRPr="0076104A">
              <w:rPr>
                <w:sz w:val="24"/>
              </w:rPr>
              <w:t>İktisada Giriş I</w:t>
            </w:r>
          </w:p>
        </w:tc>
        <w:tc>
          <w:tcPr>
            <w:tcW w:w="2340" w:type="dxa"/>
          </w:tcPr>
          <w:p w14:paraId="78045E6E" w14:textId="77777777" w:rsidR="00245AD5" w:rsidRDefault="00000000">
            <w:pPr>
              <w:pStyle w:val="TableParagraph"/>
              <w:spacing w:before="1"/>
              <w:ind w:left="70"/>
              <w:rPr>
                <w:sz w:val="24"/>
              </w:rPr>
            </w:pPr>
            <w:r>
              <w:rPr>
                <w:spacing w:val="-10"/>
                <w:sz w:val="24"/>
              </w:rPr>
              <w:t>Z</w:t>
            </w:r>
          </w:p>
        </w:tc>
        <w:tc>
          <w:tcPr>
            <w:tcW w:w="1358" w:type="dxa"/>
          </w:tcPr>
          <w:p w14:paraId="5AA78BAF" w14:textId="77777777" w:rsidR="00245AD5" w:rsidRDefault="00000000">
            <w:pPr>
              <w:pStyle w:val="TableParagraph"/>
              <w:spacing w:before="1"/>
              <w:ind w:left="70"/>
              <w:rPr>
                <w:sz w:val="24"/>
              </w:rPr>
            </w:pPr>
            <w:r>
              <w:rPr>
                <w:spacing w:val="-10"/>
                <w:sz w:val="24"/>
              </w:rPr>
              <w:t>Y</w:t>
            </w:r>
          </w:p>
        </w:tc>
        <w:tc>
          <w:tcPr>
            <w:tcW w:w="768" w:type="dxa"/>
          </w:tcPr>
          <w:p w14:paraId="68A69DCD" w14:textId="2CBF1229" w:rsidR="00245AD5" w:rsidRDefault="0076104A">
            <w:pPr>
              <w:pStyle w:val="TableParagraph"/>
              <w:spacing w:before="1"/>
              <w:ind w:left="15" w:right="1"/>
              <w:jc w:val="center"/>
              <w:rPr>
                <w:sz w:val="24"/>
              </w:rPr>
            </w:pPr>
            <w:r>
              <w:rPr>
                <w:spacing w:val="-10"/>
                <w:sz w:val="24"/>
              </w:rPr>
              <w:t>4</w:t>
            </w:r>
          </w:p>
        </w:tc>
      </w:tr>
      <w:tr w:rsidR="00245AD5" w14:paraId="171D523B" w14:textId="77777777">
        <w:trPr>
          <w:trHeight w:val="414"/>
        </w:trPr>
        <w:tc>
          <w:tcPr>
            <w:tcW w:w="1178" w:type="dxa"/>
          </w:tcPr>
          <w:p w14:paraId="439AA37B" w14:textId="6BCCDF5B" w:rsidR="00245AD5" w:rsidRDefault="00000000">
            <w:pPr>
              <w:pStyle w:val="TableParagraph"/>
              <w:spacing w:line="275" w:lineRule="exact"/>
              <w:ind w:left="69"/>
              <w:rPr>
                <w:sz w:val="24"/>
              </w:rPr>
            </w:pPr>
            <w:r>
              <w:rPr>
                <w:spacing w:val="-2"/>
                <w:sz w:val="24"/>
              </w:rPr>
              <w:t>ULT</w:t>
            </w:r>
            <w:r w:rsidR="0076104A">
              <w:rPr>
                <w:spacing w:val="-2"/>
                <w:sz w:val="24"/>
              </w:rPr>
              <w:t>104</w:t>
            </w:r>
          </w:p>
        </w:tc>
        <w:tc>
          <w:tcPr>
            <w:tcW w:w="3682" w:type="dxa"/>
          </w:tcPr>
          <w:p w14:paraId="1E7E867E" w14:textId="2811F3B2" w:rsidR="00245AD5" w:rsidRDefault="0076104A">
            <w:pPr>
              <w:pStyle w:val="TableParagraph"/>
              <w:spacing w:line="275" w:lineRule="exact"/>
              <w:ind w:left="72"/>
              <w:rPr>
                <w:sz w:val="24"/>
              </w:rPr>
            </w:pPr>
            <w:r w:rsidRPr="0076104A">
              <w:rPr>
                <w:sz w:val="24"/>
              </w:rPr>
              <w:t>İktisada Giriş II</w:t>
            </w:r>
          </w:p>
        </w:tc>
        <w:tc>
          <w:tcPr>
            <w:tcW w:w="2340" w:type="dxa"/>
          </w:tcPr>
          <w:p w14:paraId="76FA5D52" w14:textId="77777777" w:rsidR="00245AD5" w:rsidRDefault="00000000">
            <w:pPr>
              <w:pStyle w:val="TableParagraph"/>
              <w:spacing w:line="275" w:lineRule="exact"/>
              <w:ind w:left="70"/>
              <w:rPr>
                <w:sz w:val="24"/>
              </w:rPr>
            </w:pPr>
            <w:r>
              <w:rPr>
                <w:spacing w:val="-10"/>
                <w:sz w:val="24"/>
              </w:rPr>
              <w:t>Z</w:t>
            </w:r>
          </w:p>
        </w:tc>
        <w:tc>
          <w:tcPr>
            <w:tcW w:w="1358" w:type="dxa"/>
          </w:tcPr>
          <w:p w14:paraId="7DDB12EA" w14:textId="77777777" w:rsidR="00245AD5" w:rsidRDefault="00000000">
            <w:pPr>
              <w:pStyle w:val="TableParagraph"/>
              <w:spacing w:line="275" w:lineRule="exact"/>
              <w:ind w:left="70"/>
              <w:rPr>
                <w:sz w:val="24"/>
              </w:rPr>
            </w:pPr>
            <w:r>
              <w:rPr>
                <w:spacing w:val="-10"/>
                <w:sz w:val="24"/>
              </w:rPr>
              <w:t>Y</w:t>
            </w:r>
          </w:p>
        </w:tc>
        <w:tc>
          <w:tcPr>
            <w:tcW w:w="768" w:type="dxa"/>
          </w:tcPr>
          <w:p w14:paraId="58718C39" w14:textId="77777777" w:rsidR="00245AD5" w:rsidRDefault="00000000">
            <w:pPr>
              <w:pStyle w:val="TableParagraph"/>
              <w:spacing w:line="275" w:lineRule="exact"/>
              <w:ind w:left="15" w:right="1"/>
              <w:jc w:val="center"/>
              <w:rPr>
                <w:sz w:val="24"/>
              </w:rPr>
            </w:pPr>
            <w:r>
              <w:rPr>
                <w:spacing w:val="-10"/>
                <w:sz w:val="24"/>
              </w:rPr>
              <w:t>5</w:t>
            </w:r>
          </w:p>
        </w:tc>
      </w:tr>
      <w:tr w:rsidR="00245AD5" w14:paraId="18FB80A3" w14:textId="77777777" w:rsidTr="00330697">
        <w:trPr>
          <w:trHeight w:val="296"/>
        </w:trPr>
        <w:tc>
          <w:tcPr>
            <w:tcW w:w="1178" w:type="dxa"/>
          </w:tcPr>
          <w:p w14:paraId="5AE86E02" w14:textId="660A42F5" w:rsidR="00245AD5" w:rsidRDefault="00000000">
            <w:pPr>
              <w:pStyle w:val="TableParagraph"/>
              <w:spacing w:before="205"/>
              <w:ind w:left="69"/>
              <w:rPr>
                <w:sz w:val="24"/>
              </w:rPr>
            </w:pPr>
            <w:r>
              <w:rPr>
                <w:spacing w:val="-2"/>
                <w:sz w:val="24"/>
              </w:rPr>
              <w:t>UL</w:t>
            </w:r>
            <w:r w:rsidR="0076104A">
              <w:rPr>
                <w:spacing w:val="-2"/>
                <w:sz w:val="24"/>
              </w:rPr>
              <w:t>I201</w:t>
            </w:r>
          </w:p>
        </w:tc>
        <w:tc>
          <w:tcPr>
            <w:tcW w:w="3682" w:type="dxa"/>
          </w:tcPr>
          <w:p w14:paraId="71EACE2F" w14:textId="5D2DA57E" w:rsidR="00245AD5" w:rsidRDefault="0076104A">
            <w:pPr>
              <w:pStyle w:val="TableParagraph"/>
              <w:spacing w:before="137"/>
              <w:ind w:left="72"/>
              <w:rPr>
                <w:sz w:val="24"/>
              </w:rPr>
            </w:pPr>
            <w:r w:rsidRPr="0076104A">
              <w:rPr>
                <w:sz w:val="24"/>
              </w:rPr>
              <w:t>Siyasi Tarih I</w:t>
            </w:r>
          </w:p>
        </w:tc>
        <w:tc>
          <w:tcPr>
            <w:tcW w:w="2340" w:type="dxa"/>
          </w:tcPr>
          <w:p w14:paraId="57F4E014" w14:textId="77777777" w:rsidR="00245AD5" w:rsidRDefault="00000000">
            <w:pPr>
              <w:pStyle w:val="TableParagraph"/>
              <w:spacing w:before="205"/>
              <w:ind w:left="70"/>
              <w:rPr>
                <w:sz w:val="24"/>
              </w:rPr>
            </w:pPr>
            <w:r>
              <w:rPr>
                <w:spacing w:val="-10"/>
                <w:sz w:val="24"/>
              </w:rPr>
              <w:t>Z</w:t>
            </w:r>
          </w:p>
        </w:tc>
        <w:tc>
          <w:tcPr>
            <w:tcW w:w="1358" w:type="dxa"/>
          </w:tcPr>
          <w:p w14:paraId="6845349B" w14:textId="77777777" w:rsidR="00245AD5" w:rsidRDefault="00000000">
            <w:pPr>
              <w:pStyle w:val="TableParagraph"/>
              <w:spacing w:before="205"/>
              <w:ind w:left="70"/>
              <w:rPr>
                <w:sz w:val="24"/>
              </w:rPr>
            </w:pPr>
            <w:r>
              <w:rPr>
                <w:spacing w:val="-10"/>
                <w:sz w:val="24"/>
              </w:rPr>
              <w:t>Y</w:t>
            </w:r>
          </w:p>
        </w:tc>
        <w:tc>
          <w:tcPr>
            <w:tcW w:w="768" w:type="dxa"/>
          </w:tcPr>
          <w:p w14:paraId="42001A3D" w14:textId="77777777" w:rsidR="00245AD5" w:rsidRDefault="00000000">
            <w:pPr>
              <w:pStyle w:val="TableParagraph"/>
              <w:spacing w:before="205"/>
              <w:ind w:left="15" w:right="1"/>
              <w:jc w:val="center"/>
              <w:rPr>
                <w:sz w:val="24"/>
              </w:rPr>
            </w:pPr>
            <w:r>
              <w:rPr>
                <w:spacing w:val="-10"/>
                <w:sz w:val="24"/>
              </w:rPr>
              <w:t>5</w:t>
            </w:r>
          </w:p>
        </w:tc>
      </w:tr>
      <w:tr w:rsidR="00245AD5" w14:paraId="53627A7B" w14:textId="77777777">
        <w:trPr>
          <w:trHeight w:val="414"/>
        </w:trPr>
        <w:tc>
          <w:tcPr>
            <w:tcW w:w="1178" w:type="dxa"/>
          </w:tcPr>
          <w:p w14:paraId="0382A4F7" w14:textId="301FADD8" w:rsidR="00245AD5" w:rsidRDefault="00000000">
            <w:pPr>
              <w:pStyle w:val="TableParagraph"/>
              <w:spacing w:line="275" w:lineRule="exact"/>
              <w:ind w:left="69"/>
              <w:rPr>
                <w:sz w:val="24"/>
              </w:rPr>
            </w:pPr>
            <w:r>
              <w:rPr>
                <w:spacing w:val="-2"/>
                <w:sz w:val="24"/>
              </w:rPr>
              <w:t>UL</w:t>
            </w:r>
            <w:r w:rsidR="0076104A">
              <w:rPr>
                <w:spacing w:val="-2"/>
                <w:sz w:val="24"/>
              </w:rPr>
              <w:t>I203</w:t>
            </w:r>
          </w:p>
        </w:tc>
        <w:tc>
          <w:tcPr>
            <w:tcW w:w="3682" w:type="dxa"/>
          </w:tcPr>
          <w:p w14:paraId="45FF509A" w14:textId="5A50A04C" w:rsidR="00245AD5" w:rsidRDefault="0076104A">
            <w:pPr>
              <w:pStyle w:val="TableParagraph"/>
              <w:spacing w:line="275" w:lineRule="exact"/>
              <w:ind w:left="72"/>
              <w:rPr>
                <w:sz w:val="24"/>
              </w:rPr>
            </w:pPr>
            <w:r>
              <w:rPr>
                <w:sz w:val="24"/>
              </w:rPr>
              <w:t>Siyaset Teorisi</w:t>
            </w:r>
          </w:p>
        </w:tc>
        <w:tc>
          <w:tcPr>
            <w:tcW w:w="2340" w:type="dxa"/>
          </w:tcPr>
          <w:p w14:paraId="6EC3F89D" w14:textId="77777777" w:rsidR="00245AD5" w:rsidRDefault="00000000">
            <w:pPr>
              <w:pStyle w:val="TableParagraph"/>
              <w:spacing w:line="275" w:lineRule="exact"/>
              <w:ind w:left="70"/>
              <w:rPr>
                <w:sz w:val="24"/>
              </w:rPr>
            </w:pPr>
            <w:r>
              <w:rPr>
                <w:spacing w:val="-10"/>
                <w:sz w:val="24"/>
              </w:rPr>
              <w:t>Z</w:t>
            </w:r>
          </w:p>
        </w:tc>
        <w:tc>
          <w:tcPr>
            <w:tcW w:w="1358" w:type="dxa"/>
          </w:tcPr>
          <w:p w14:paraId="6F25829D" w14:textId="77777777" w:rsidR="00245AD5" w:rsidRDefault="00000000">
            <w:pPr>
              <w:pStyle w:val="TableParagraph"/>
              <w:spacing w:line="275" w:lineRule="exact"/>
              <w:ind w:left="70"/>
              <w:rPr>
                <w:sz w:val="24"/>
              </w:rPr>
            </w:pPr>
            <w:r>
              <w:rPr>
                <w:spacing w:val="-10"/>
                <w:sz w:val="24"/>
              </w:rPr>
              <w:t>Y</w:t>
            </w:r>
          </w:p>
        </w:tc>
        <w:tc>
          <w:tcPr>
            <w:tcW w:w="768" w:type="dxa"/>
          </w:tcPr>
          <w:p w14:paraId="0D10AA50" w14:textId="6E20645F" w:rsidR="00245AD5" w:rsidRDefault="00534841">
            <w:pPr>
              <w:pStyle w:val="TableParagraph"/>
              <w:spacing w:line="275" w:lineRule="exact"/>
              <w:ind w:left="15" w:right="1"/>
              <w:jc w:val="center"/>
              <w:rPr>
                <w:sz w:val="24"/>
              </w:rPr>
            </w:pPr>
            <w:r>
              <w:rPr>
                <w:spacing w:val="-10"/>
                <w:sz w:val="24"/>
              </w:rPr>
              <w:t>5</w:t>
            </w:r>
          </w:p>
        </w:tc>
      </w:tr>
      <w:tr w:rsidR="00245AD5" w14:paraId="3DC9E818" w14:textId="77777777">
        <w:trPr>
          <w:trHeight w:val="412"/>
        </w:trPr>
        <w:tc>
          <w:tcPr>
            <w:tcW w:w="1178" w:type="dxa"/>
          </w:tcPr>
          <w:p w14:paraId="04019C1A" w14:textId="7F94332A" w:rsidR="00245AD5" w:rsidRDefault="00000000">
            <w:pPr>
              <w:pStyle w:val="TableParagraph"/>
              <w:spacing w:line="275" w:lineRule="exact"/>
              <w:ind w:left="69"/>
              <w:rPr>
                <w:sz w:val="24"/>
              </w:rPr>
            </w:pPr>
            <w:r>
              <w:rPr>
                <w:spacing w:val="-2"/>
                <w:sz w:val="24"/>
              </w:rPr>
              <w:t>UL</w:t>
            </w:r>
            <w:r w:rsidR="00534841">
              <w:rPr>
                <w:spacing w:val="-2"/>
                <w:sz w:val="24"/>
              </w:rPr>
              <w:t>I202</w:t>
            </w:r>
          </w:p>
        </w:tc>
        <w:tc>
          <w:tcPr>
            <w:tcW w:w="3682" w:type="dxa"/>
          </w:tcPr>
          <w:p w14:paraId="4CCE35A3" w14:textId="3DB780B4" w:rsidR="00245AD5" w:rsidRDefault="00534841">
            <w:pPr>
              <w:pStyle w:val="TableParagraph"/>
              <w:spacing w:line="275" w:lineRule="exact"/>
              <w:ind w:left="72"/>
              <w:rPr>
                <w:sz w:val="24"/>
              </w:rPr>
            </w:pPr>
            <w:r>
              <w:rPr>
                <w:sz w:val="24"/>
              </w:rPr>
              <w:t>Siyasi Tarih II</w:t>
            </w:r>
          </w:p>
        </w:tc>
        <w:tc>
          <w:tcPr>
            <w:tcW w:w="2340" w:type="dxa"/>
          </w:tcPr>
          <w:p w14:paraId="1DEC7DCB" w14:textId="77777777" w:rsidR="00245AD5" w:rsidRDefault="00000000">
            <w:pPr>
              <w:pStyle w:val="TableParagraph"/>
              <w:spacing w:line="275" w:lineRule="exact"/>
              <w:ind w:left="70"/>
              <w:rPr>
                <w:sz w:val="24"/>
              </w:rPr>
            </w:pPr>
            <w:r>
              <w:rPr>
                <w:spacing w:val="-10"/>
                <w:sz w:val="24"/>
              </w:rPr>
              <w:t>Z</w:t>
            </w:r>
          </w:p>
        </w:tc>
        <w:tc>
          <w:tcPr>
            <w:tcW w:w="1358" w:type="dxa"/>
          </w:tcPr>
          <w:p w14:paraId="14A2847A" w14:textId="77777777" w:rsidR="00245AD5" w:rsidRDefault="00000000">
            <w:pPr>
              <w:pStyle w:val="TableParagraph"/>
              <w:spacing w:line="275" w:lineRule="exact"/>
              <w:ind w:left="70"/>
              <w:rPr>
                <w:sz w:val="24"/>
              </w:rPr>
            </w:pPr>
            <w:r>
              <w:rPr>
                <w:spacing w:val="-10"/>
                <w:sz w:val="24"/>
              </w:rPr>
              <w:t>Y</w:t>
            </w:r>
          </w:p>
        </w:tc>
        <w:tc>
          <w:tcPr>
            <w:tcW w:w="768" w:type="dxa"/>
          </w:tcPr>
          <w:p w14:paraId="39C10AD9" w14:textId="6E6B8006" w:rsidR="00245AD5" w:rsidRDefault="00534841">
            <w:pPr>
              <w:pStyle w:val="TableParagraph"/>
              <w:spacing w:line="275" w:lineRule="exact"/>
              <w:ind w:left="15" w:right="1"/>
              <w:jc w:val="center"/>
              <w:rPr>
                <w:sz w:val="24"/>
              </w:rPr>
            </w:pPr>
            <w:r>
              <w:rPr>
                <w:spacing w:val="-10"/>
                <w:sz w:val="24"/>
              </w:rPr>
              <w:t>5</w:t>
            </w:r>
          </w:p>
        </w:tc>
      </w:tr>
      <w:tr w:rsidR="00245AD5" w14:paraId="0BDEA662" w14:textId="77777777">
        <w:trPr>
          <w:trHeight w:val="414"/>
        </w:trPr>
        <w:tc>
          <w:tcPr>
            <w:tcW w:w="1178" w:type="dxa"/>
          </w:tcPr>
          <w:p w14:paraId="05D9C294" w14:textId="1C865D11" w:rsidR="00245AD5" w:rsidRDefault="00000000">
            <w:pPr>
              <w:pStyle w:val="TableParagraph"/>
              <w:spacing w:line="275" w:lineRule="exact"/>
              <w:ind w:left="69"/>
              <w:rPr>
                <w:sz w:val="24"/>
              </w:rPr>
            </w:pPr>
            <w:r>
              <w:rPr>
                <w:spacing w:val="-2"/>
                <w:sz w:val="24"/>
              </w:rPr>
              <w:t>UL</w:t>
            </w:r>
            <w:r w:rsidR="00534841">
              <w:rPr>
                <w:spacing w:val="-2"/>
                <w:sz w:val="24"/>
              </w:rPr>
              <w:t>I301</w:t>
            </w:r>
          </w:p>
        </w:tc>
        <w:tc>
          <w:tcPr>
            <w:tcW w:w="3682" w:type="dxa"/>
          </w:tcPr>
          <w:p w14:paraId="0E0A63C9" w14:textId="05106D58" w:rsidR="00245AD5" w:rsidRDefault="00534841">
            <w:pPr>
              <w:pStyle w:val="TableParagraph"/>
              <w:spacing w:line="275" w:lineRule="exact"/>
              <w:ind w:left="72"/>
              <w:rPr>
                <w:sz w:val="24"/>
              </w:rPr>
            </w:pPr>
            <w:r w:rsidRPr="00534841">
              <w:rPr>
                <w:sz w:val="24"/>
              </w:rPr>
              <w:t>Uluslararası İlişkiler Kuramları I</w:t>
            </w:r>
          </w:p>
        </w:tc>
        <w:tc>
          <w:tcPr>
            <w:tcW w:w="2340" w:type="dxa"/>
          </w:tcPr>
          <w:p w14:paraId="3FA2DC74" w14:textId="77777777" w:rsidR="00245AD5" w:rsidRDefault="00000000">
            <w:pPr>
              <w:pStyle w:val="TableParagraph"/>
              <w:spacing w:line="275" w:lineRule="exact"/>
              <w:ind w:left="70"/>
              <w:rPr>
                <w:sz w:val="24"/>
              </w:rPr>
            </w:pPr>
            <w:r>
              <w:rPr>
                <w:spacing w:val="-10"/>
                <w:sz w:val="24"/>
              </w:rPr>
              <w:t>Z</w:t>
            </w:r>
          </w:p>
        </w:tc>
        <w:tc>
          <w:tcPr>
            <w:tcW w:w="1358" w:type="dxa"/>
          </w:tcPr>
          <w:p w14:paraId="65F01E16" w14:textId="77777777" w:rsidR="00245AD5" w:rsidRDefault="00000000">
            <w:pPr>
              <w:pStyle w:val="TableParagraph"/>
              <w:spacing w:line="275" w:lineRule="exact"/>
              <w:ind w:left="70"/>
              <w:rPr>
                <w:sz w:val="24"/>
              </w:rPr>
            </w:pPr>
            <w:r>
              <w:rPr>
                <w:spacing w:val="-10"/>
                <w:sz w:val="24"/>
              </w:rPr>
              <w:t>Y</w:t>
            </w:r>
          </w:p>
        </w:tc>
        <w:tc>
          <w:tcPr>
            <w:tcW w:w="768" w:type="dxa"/>
          </w:tcPr>
          <w:p w14:paraId="47BF2AED" w14:textId="31FA74C2" w:rsidR="00245AD5" w:rsidRDefault="00534841">
            <w:pPr>
              <w:pStyle w:val="TableParagraph"/>
              <w:spacing w:line="275" w:lineRule="exact"/>
              <w:ind w:left="15" w:right="1"/>
              <w:jc w:val="center"/>
              <w:rPr>
                <w:sz w:val="24"/>
              </w:rPr>
            </w:pPr>
            <w:r>
              <w:rPr>
                <w:spacing w:val="-10"/>
                <w:sz w:val="24"/>
              </w:rPr>
              <w:t>5</w:t>
            </w:r>
          </w:p>
        </w:tc>
      </w:tr>
      <w:tr w:rsidR="00245AD5" w14:paraId="6A78842B" w14:textId="77777777">
        <w:trPr>
          <w:trHeight w:val="414"/>
        </w:trPr>
        <w:tc>
          <w:tcPr>
            <w:tcW w:w="1178" w:type="dxa"/>
          </w:tcPr>
          <w:p w14:paraId="77A1C0BC" w14:textId="0A7785C9" w:rsidR="00245AD5" w:rsidRDefault="00000000">
            <w:pPr>
              <w:pStyle w:val="TableParagraph"/>
              <w:spacing w:line="275" w:lineRule="exact"/>
              <w:ind w:left="69"/>
              <w:rPr>
                <w:sz w:val="24"/>
              </w:rPr>
            </w:pPr>
            <w:r>
              <w:rPr>
                <w:spacing w:val="-2"/>
                <w:sz w:val="24"/>
              </w:rPr>
              <w:t>UL</w:t>
            </w:r>
            <w:r w:rsidR="00534841">
              <w:rPr>
                <w:spacing w:val="-2"/>
                <w:sz w:val="24"/>
              </w:rPr>
              <w:t>I405</w:t>
            </w:r>
          </w:p>
        </w:tc>
        <w:tc>
          <w:tcPr>
            <w:tcW w:w="3682" w:type="dxa"/>
          </w:tcPr>
          <w:p w14:paraId="136BE2E9" w14:textId="7B0FCCCF" w:rsidR="00245AD5" w:rsidRDefault="00534841">
            <w:pPr>
              <w:pStyle w:val="TableParagraph"/>
              <w:spacing w:line="275" w:lineRule="exact"/>
              <w:ind w:left="72"/>
              <w:rPr>
                <w:sz w:val="24"/>
              </w:rPr>
            </w:pPr>
            <w:r w:rsidRPr="00534841">
              <w:rPr>
                <w:sz w:val="24"/>
              </w:rPr>
              <w:t>Türk Dış Politikası I</w:t>
            </w:r>
          </w:p>
        </w:tc>
        <w:tc>
          <w:tcPr>
            <w:tcW w:w="2340" w:type="dxa"/>
          </w:tcPr>
          <w:p w14:paraId="2CECCCCD" w14:textId="77777777" w:rsidR="00245AD5" w:rsidRDefault="00000000">
            <w:pPr>
              <w:pStyle w:val="TableParagraph"/>
              <w:spacing w:line="275" w:lineRule="exact"/>
              <w:ind w:left="70"/>
              <w:rPr>
                <w:sz w:val="24"/>
              </w:rPr>
            </w:pPr>
            <w:r>
              <w:rPr>
                <w:spacing w:val="-10"/>
                <w:sz w:val="24"/>
              </w:rPr>
              <w:t>Z</w:t>
            </w:r>
          </w:p>
        </w:tc>
        <w:tc>
          <w:tcPr>
            <w:tcW w:w="1358" w:type="dxa"/>
          </w:tcPr>
          <w:p w14:paraId="1379AB3E" w14:textId="77777777" w:rsidR="00245AD5" w:rsidRDefault="00000000">
            <w:pPr>
              <w:pStyle w:val="TableParagraph"/>
              <w:spacing w:line="275" w:lineRule="exact"/>
              <w:ind w:left="70"/>
              <w:rPr>
                <w:sz w:val="24"/>
              </w:rPr>
            </w:pPr>
            <w:r>
              <w:rPr>
                <w:spacing w:val="-10"/>
                <w:sz w:val="24"/>
              </w:rPr>
              <w:t>Y</w:t>
            </w:r>
          </w:p>
        </w:tc>
        <w:tc>
          <w:tcPr>
            <w:tcW w:w="768" w:type="dxa"/>
          </w:tcPr>
          <w:p w14:paraId="3DAB2A0A" w14:textId="2381D822" w:rsidR="00245AD5" w:rsidRDefault="00534841">
            <w:pPr>
              <w:pStyle w:val="TableParagraph"/>
              <w:spacing w:line="275" w:lineRule="exact"/>
              <w:ind w:left="15" w:right="1"/>
              <w:jc w:val="center"/>
              <w:rPr>
                <w:sz w:val="24"/>
              </w:rPr>
            </w:pPr>
            <w:r>
              <w:rPr>
                <w:spacing w:val="-10"/>
                <w:sz w:val="24"/>
              </w:rPr>
              <w:t>5</w:t>
            </w:r>
          </w:p>
        </w:tc>
      </w:tr>
      <w:tr w:rsidR="00245AD5" w14:paraId="3B941707" w14:textId="77777777">
        <w:trPr>
          <w:trHeight w:val="412"/>
        </w:trPr>
        <w:tc>
          <w:tcPr>
            <w:tcW w:w="1178" w:type="dxa"/>
          </w:tcPr>
          <w:p w14:paraId="2C734ADA" w14:textId="1C21590E" w:rsidR="00245AD5" w:rsidRDefault="00000000">
            <w:pPr>
              <w:pStyle w:val="TableParagraph"/>
              <w:spacing w:line="275" w:lineRule="exact"/>
              <w:ind w:left="69"/>
              <w:rPr>
                <w:sz w:val="24"/>
              </w:rPr>
            </w:pPr>
            <w:r>
              <w:rPr>
                <w:spacing w:val="-2"/>
                <w:sz w:val="24"/>
              </w:rPr>
              <w:t>UL</w:t>
            </w:r>
            <w:r w:rsidR="00534841">
              <w:rPr>
                <w:spacing w:val="-2"/>
                <w:sz w:val="24"/>
              </w:rPr>
              <w:t>I402</w:t>
            </w:r>
          </w:p>
        </w:tc>
        <w:tc>
          <w:tcPr>
            <w:tcW w:w="3682" w:type="dxa"/>
          </w:tcPr>
          <w:p w14:paraId="5E0B4FE1" w14:textId="477A4FF1" w:rsidR="00245AD5" w:rsidRDefault="00534841">
            <w:pPr>
              <w:pStyle w:val="TableParagraph"/>
              <w:spacing w:line="275" w:lineRule="exact"/>
              <w:ind w:left="72"/>
              <w:rPr>
                <w:sz w:val="24"/>
              </w:rPr>
            </w:pPr>
            <w:r w:rsidRPr="00534841">
              <w:rPr>
                <w:sz w:val="24"/>
              </w:rPr>
              <w:t>Türk Dış Politikası I</w:t>
            </w:r>
            <w:r>
              <w:rPr>
                <w:sz w:val="24"/>
              </w:rPr>
              <w:t>I</w:t>
            </w:r>
          </w:p>
        </w:tc>
        <w:tc>
          <w:tcPr>
            <w:tcW w:w="2340" w:type="dxa"/>
          </w:tcPr>
          <w:p w14:paraId="73045DE6" w14:textId="77777777" w:rsidR="00245AD5" w:rsidRDefault="00000000">
            <w:pPr>
              <w:pStyle w:val="TableParagraph"/>
              <w:spacing w:line="275" w:lineRule="exact"/>
              <w:ind w:left="70"/>
              <w:rPr>
                <w:sz w:val="24"/>
              </w:rPr>
            </w:pPr>
            <w:r>
              <w:rPr>
                <w:spacing w:val="-10"/>
                <w:sz w:val="24"/>
              </w:rPr>
              <w:t>Z</w:t>
            </w:r>
          </w:p>
        </w:tc>
        <w:tc>
          <w:tcPr>
            <w:tcW w:w="1358" w:type="dxa"/>
          </w:tcPr>
          <w:p w14:paraId="099347BB" w14:textId="77777777" w:rsidR="00245AD5" w:rsidRDefault="00000000">
            <w:pPr>
              <w:pStyle w:val="TableParagraph"/>
              <w:spacing w:line="275" w:lineRule="exact"/>
              <w:ind w:left="70"/>
              <w:rPr>
                <w:sz w:val="24"/>
              </w:rPr>
            </w:pPr>
            <w:r>
              <w:rPr>
                <w:spacing w:val="-10"/>
                <w:sz w:val="24"/>
              </w:rPr>
              <w:t>Y</w:t>
            </w:r>
          </w:p>
        </w:tc>
        <w:tc>
          <w:tcPr>
            <w:tcW w:w="768" w:type="dxa"/>
          </w:tcPr>
          <w:p w14:paraId="7233781E" w14:textId="4099C15C" w:rsidR="00245AD5" w:rsidRDefault="00534841">
            <w:pPr>
              <w:pStyle w:val="TableParagraph"/>
              <w:spacing w:line="275" w:lineRule="exact"/>
              <w:ind w:left="15" w:right="1"/>
              <w:jc w:val="center"/>
              <w:rPr>
                <w:sz w:val="24"/>
              </w:rPr>
            </w:pPr>
            <w:r>
              <w:rPr>
                <w:spacing w:val="-10"/>
                <w:sz w:val="24"/>
              </w:rPr>
              <w:t>5</w:t>
            </w:r>
          </w:p>
        </w:tc>
      </w:tr>
      <w:tr w:rsidR="00330697" w14:paraId="498F9887" w14:textId="77777777">
        <w:trPr>
          <w:trHeight w:val="412"/>
        </w:trPr>
        <w:tc>
          <w:tcPr>
            <w:tcW w:w="1178" w:type="dxa"/>
          </w:tcPr>
          <w:p w14:paraId="758F8373" w14:textId="011DC23D" w:rsidR="00330697" w:rsidRDefault="00330697">
            <w:pPr>
              <w:pStyle w:val="TableParagraph"/>
              <w:spacing w:line="275" w:lineRule="exact"/>
              <w:ind w:left="69"/>
              <w:rPr>
                <w:spacing w:val="-2"/>
                <w:sz w:val="24"/>
              </w:rPr>
            </w:pPr>
            <w:r>
              <w:rPr>
                <w:spacing w:val="-2"/>
                <w:sz w:val="24"/>
              </w:rPr>
              <w:t>ULI252</w:t>
            </w:r>
          </w:p>
        </w:tc>
        <w:tc>
          <w:tcPr>
            <w:tcW w:w="3682" w:type="dxa"/>
          </w:tcPr>
          <w:p w14:paraId="1DB2BA8E" w14:textId="0D2A9F11" w:rsidR="00330697" w:rsidRPr="00534841" w:rsidRDefault="00330697">
            <w:pPr>
              <w:pStyle w:val="TableParagraph"/>
              <w:spacing w:line="275" w:lineRule="exact"/>
              <w:ind w:left="72"/>
              <w:rPr>
                <w:sz w:val="24"/>
              </w:rPr>
            </w:pPr>
            <w:r w:rsidRPr="00330697">
              <w:rPr>
                <w:sz w:val="24"/>
              </w:rPr>
              <w:t>Uluslararası Örgütler</w:t>
            </w:r>
          </w:p>
        </w:tc>
        <w:tc>
          <w:tcPr>
            <w:tcW w:w="2340" w:type="dxa"/>
          </w:tcPr>
          <w:p w14:paraId="6CABA317" w14:textId="08E32482" w:rsidR="00330697" w:rsidRDefault="00330697">
            <w:pPr>
              <w:pStyle w:val="TableParagraph"/>
              <w:spacing w:line="275" w:lineRule="exact"/>
              <w:ind w:left="70"/>
              <w:rPr>
                <w:spacing w:val="-10"/>
                <w:sz w:val="24"/>
              </w:rPr>
            </w:pPr>
            <w:r>
              <w:rPr>
                <w:spacing w:val="-10"/>
                <w:sz w:val="24"/>
              </w:rPr>
              <w:t>Z</w:t>
            </w:r>
          </w:p>
        </w:tc>
        <w:tc>
          <w:tcPr>
            <w:tcW w:w="1358" w:type="dxa"/>
          </w:tcPr>
          <w:p w14:paraId="0F9C8A77" w14:textId="0CFC5776" w:rsidR="00330697" w:rsidRDefault="00330697">
            <w:pPr>
              <w:pStyle w:val="TableParagraph"/>
              <w:spacing w:line="275" w:lineRule="exact"/>
              <w:ind w:left="70"/>
              <w:rPr>
                <w:spacing w:val="-10"/>
                <w:sz w:val="24"/>
              </w:rPr>
            </w:pPr>
            <w:r>
              <w:rPr>
                <w:spacing w:val="-10"/>
                <w:sz w:val="24"/>
              </w:rPr>
              <w:t>Y</w:t>
            </w:r>
          </w:p>
        </w:tc>
        <w:tc>
          <w:tcPr>
            <w:tcW w:w="768" w:type="dxa"/>
          </w:tcPr>
          <w:p w14:paraId="0378BA4C" w14:textId="47B4013D" w:rsidR="00330697" w:rsidRDefault="00330697">
            <w:pPr>
              <w:pStyle w:val="TableParagraph"/>
              <w:spacing w:line="275" w:lineRule="exact"/>
              <w:ind w:left="15" w:right="1"/>
              <w:jc w:val="center"/>
              <w:rPr>
                <w:spacing w:val="-10"/>
                <w:sz w:val="24"/>
              </w:rPr>
            </w:pPr>
            <w:r>
              <w:rPr>
                <w:spacing w:val="-10"/>
                <w:sz w:val="24"/>
              </w:rPr>
              <w:t>6</w:t>
            </w:r>
          </w:p>
        </w:tc>
      </w:tr>
    </w:tbl>
    <w:p w14:paraId="3B443266" w14:textId="77777777" w:rsidR="00245AD5" w:rsidRDefault="00245AD5">
      <w:pPr>
        <w:pStyle w:val="TableParagraph"/>
        <w:spacing w:line="275" w:lineRule="exact"/>
        <w:jc w:val="center"/>
        <w:rPr>
          <w:sz w:val="24"/>
        </w:rPr>
        <w:sectPr w:rsidR="00245AD5">
          <w:pgSz w:w="11910" w:h="16840"/>
          <w:pgMar w:top="1860" w:right="992" w:bottom="1080" w:left="1275" w:header="0" w:footer="892" w:gutter="0"/>
          <w:cols w:space="720"/>
        </w:sectPr>
      </w:pPr>
    </w:p>
    <w:p w14:paraId="424E3824" w14:textId="77777777" w:rsidR="00245AD5" w:rsidRDefault="00000000">
      <w:pPr>
        <w:pStyle w:val="ListeParagraf"/>
        <w:numPr>
          <w:ilvl w:val="0"/>
          <w:numId w:val="1"/>
        </w:numPr>
        <w:tabs>
          <w:tab w:val="left" w:pos="707"/>
        </w:tabs>
        <w:spacing w:before="76"/>
        <w:ind w:hanging="566"/>
        <w:jc w:val="left"/>
        <w:rPr>
          <w:sz w:val="24"/>
        </w:rPr>
      </w:pPr>
      <w:r>
        <w:rPr>
          <w:color w:val="44536A"/>
          <w:sz w:val="24"/>
        </w:rPr>
        <w:lastRenderedPageBreak/>
        <w:t>Program</w:t>
      </w:r>
      <w:r>
        <w:rPr>
          <w:color w:val="44536A"/>
          <w:spacing w:val="-4"/>
          <w:sz w:val="24"/>
        </w:rPr>
        <w:t xml:space="preserve"> </w:t>
      </w:r>
      <w:r>
        <w:rPr>
          <w:color w:val="44536A"/>
          <w:sz w:val="24"/>
        </w:rPr>
        <w:t>Öğretim</w:t>
      </w:r>
      <w:r>
        <w:rPr>
          <w:color w:val="44536A"/>
          <w:spacing w:val="-2"/>
          <w:sz w:val="24"/>
        </w:rPr>
        <w:t xml:space="preserve"> </w:t>
      </w:r>
      <w:r>
        <w:rPr>
          <w:color w:val="44536A"/>
          <w:sz w:val="24"/>
        </w:rPr>
        <w:t>Planı,</w:t>
      </w:r>
      <w:r>
        <w:rPr>
          <w:color w:val="44536A"/>
          <w:spacing w:val="-2"/>
          <w:sz w:val="24"/>
        </w:rPr>
        <w:t xml:space="preserve"> </w:t>
      </w:r>
      <w:r>
        <w:rPr>
          <w:color w:val="44536A"/>
          <w:sz w:val="24"/>
        </w:rPr>
        <w:t>Lisans</w:t>
      </w:r>
      <w:r>
        <w:rPr>
          <w:color w:val="44536A"/>
          <w:spacing w:val="-2"/>
          <w:sz w:val="24"/>
        </w:rPr>
        <w:t xml:space="preserve"> </w:t>
      </w:r>
      <w:r>
        <w:rPr>
          <w:color w:val="44536A"/>
          <w:sz w:val="24"/>
        </w:rPr>
        <w:t>Programı</w:t>
      </w:r>
      <w:r>
        <w:rPr>
          <w:color w:val="44536A"/>
          <w:spacing w:val="-2"/>
          <w:sz w:val="24"/>
        </w:rPr>
        <w:t xml:space="preserve"> </w:t>
      </w:r>
      <w:r>
        <w:rPr>
          <w:color w:val="44536A"/>
          <w:sz w:val="24"/>
        </w:rPr>
        <w:t>uzmanlık</w:t>
      </w:r>
      <w:r>
        <w:rPr>
          <w:color w:val="44536A"/>
          <w:spacing w:val="1"/>
          <w:sz w:val="24"/>
        </w:rPr>
        <w:t xml:space="preserve"> </w:t>
      </w:r>
      <w:r>
        <w:rPr>
          <w:color w:val="44536A"/>
          <w:sz w:val="24"/>
        </w:rPr>
        <w:t>alan</w:t>
      </w:r>
      <w:r>
        <w:rPr>
          <w:color w:val="44536A"/>
          <w:spacing w:val="-3"/>
          <w:sz w:val="24"/>
        </w:rPr>
        <w:t xml:space="preserve"> </w:t>
      </w:r>
      <w:r>
        <w:rPr>
          <w:color w:val="44536A"/>
          <w:sz w:val="24"/>
        </w:rPr>
        <w:t xml:space="preserve">derslerini </w:t>
      </w:r>
      <w:r>
        <w:rPr>
          <w:color w:val="44536A"/>
          <w:spacing w:val="-2"/>
          <w:sz w:val="24"/>
        </w:rPr>
        <w:t>içerir.</w:t>
      </w:r>
    </w:p>
    <w:p w14:paraId="4DCC82B0" w14:textId="77777777" w:rsidR="00245AD5" w:rsidRDefault="00245AD5">
      <w:pPr>
        <w:pStyle w:val="GvdeMetni"/>
        <w:spacing w:before="31"/>
        <w:rPr>
          <w:sz w:val="20"/>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8"/>
        <w:gridCol w:w="3682"/>
        <w:gridCol w:w="2340"/>
        <w:gridCol w:w="1358"/>
        <w:gridCol w:w="768"/>
      </w:tblGrid>
      <w:tr w:rsidR="00245AD5" w14:paraId="58F3DBE8" w14:textId="77777777">
        <w:trPr>
          <w:trHeight w:val="419"/>
        </w:trPr>
        <w:tc>
          <w:tcPr>
            <w:tcW w:w="9326" w:type="dxa"/>
            <w:gridSpan w:val="5"/>
          </w:tcPr>
          <w:p w14:paraId="39BE69F6" w14:textId="77777777" w:rsidR="00245AD5" w:rsidRDefault="00000000">
            <w:pPr>
              <w:pStyle w:val="TableParagraph"/>
              <w:spacing w:before="1"/>
              <w:ind w:left="10"/>
              <w:jc w:val="center"/>
              <w:rPr>
                <w:sz w:val="24"/>
              </w:rPr>
            </w:pPr>
            <w:r>
              <w:rPr>
                <w:sz w:val="24"/>
              </w:rPr>
              <w:t>UZMANLIK</w:t>
            </w:r>
            <w:r>
              <w:rPr>
                <w:spacing w:val="-6"/>
                <w:sz w:val="24"/>
              </w:rPr>
              <w:t xml:space="preserve"> </w:t>
            </w:r>
            <w:r>
              <w:rPr>
                <w:spacing w:val="-2"/>
                <w:sz w:val="24"/>
              </w:rPr>
              <w:t>DERSLERİ</w:t>
            </w:r>
          </w:p>
        </w:tc>
      </w:tr>
      <w:tr w:rsidR="00245AD5" w14:paraId="5859878D" w14:textId="77777777">
        <w:trPr>
          <w:trHeight w:val="1242"/>
        </w:trPr>
        <w:tc>
          <w:tcPr>
            <w:tcW w:w="1178" w:type="dxa"/>
          </w:tcPr>
          <w:p w14:paraId="1E482F72" w14:textId="77777777" w:rsidR="00245AD5" w:rsidRDefault="00245AD5">
            <w:pPr>
              <w:pStyle w:val="TableParagraph"/>
              <w:spacing w:before="138"/>
              <w:rPr>
                <w:sz w:val="24"/>
              </w:rPr>
            </w:pPr>
          </w:p>
          <w:p w14:paraId="5250EBEC" w14:textId="77777777" w:rsidR="00245AD5" w:rsidRDefault="00000000">
            <w:pPr>
              <w:pStyle w:val="TableParagraph"/>
              <w:ind w:left="90"/>
              <w:rPr>
                <w:sz w:val="24"/>
              </w:rPr>
            </w:pPr>
            <w:r>
              <w:rPr>
                <w:sz w:val="24"/>
              </w:rPr>
              <w:t>Ders</w:t>
            </w:r>
            <w:r>
              <w:rPr>
                <w:spacing w:val="-2"/>
                <w:sz w:val="24"/>
              </w:rPr>
              <w:t xml:space="preserve"> </w:t>
            </w:r>
            <w:r>
              <w:rPr>
                <w:spacing w:val="-4"/>
                <w:sz w:val="24"/>
              </w:rPr>
              <w:t>kodu</w:t>
            </w:r>
          </w:p>
        </w:tc>
        <w:tc>
          <w:tcPr>
            <w:tcW w:w="3682" w:type="dxa"/>
          </w:tcPr>
          <w:p w14:paraId="0577AFD4" w14:textId="77777777" w:rsidR="00245AD5" w:rsidRDefault="00245AD5">
            <w:pPr>
              <w:pStyle w:val="TableParagraph"/>
              <w:spacing w:before="138"/>
              <w:rPr>
                <w:sz w:val="24"/>
              </w:rPr>
            </w:pPr>
          </w:p>
          <w:p w14:paraId="5BA10B7D" w14:textId="77777777" w:rsidR="00245AD5" w:rsidRDefault="00000000">
            <w:pPr>
              <w:pStyle w:val="TableParagraph"/>
              <w:ind w:left="8"/>
              <w:jc w:val="center"/>
              <w:rPr>
                <w:sz w:val="24"/>
              </w:rPr>
            </w:pPr>
            <w:r>
              <w:rPr>
                <w:sz w:val="24"/>
              </w:rPr>
              <w:t>Ders</w:t>
            </w:r>
            <w:r>
              <w:rPr>
                <w:spacing w:val="-4"/>
                <w:sz w:val="24"/>
              </w:rPr>
              <w:t xml:space="preserve"> </w:t>
            </w:r>
            <w:r>
              <w:rPr>
                <w:spacing w:val="-5"/>
                <w:sz w:val="24"/>
              </w:rPr>
              <w:t>Adı</w:t>
            </w:r>
          </w:p>
        </w:tc>
        <w:tc>
          <w:tcPr>
            <w:tcW w:w="2340" w:type="dxa"/>
          </w:tcPr>
          <w:p w14:paraId="4C42B272" w14:textId="77777777" w:rsidR="00245AD5" w:rsidRDefault="00000000">
            <w:pPr>
              <w:pStyle w:val="TableParagraph"/>
              <w:spacing w:before="205" w:line="360" w:lineRule="auto"/>
              <w:ind w:left="636" w:hanging="10"/>
              <w:rPr>
                <w:sz w:val="24"/>
              </w:rPr>
            </w:pPr>
            <w:r>
              <w:rPr>
                <w:spacing w:val="-2"/>
                <w:sz w:val="24"/>
              </w:rPr>
              <w:t>Zorunlu(Z)/ Seçmeli(S)</w:t>
            </w:r>
          </w:p>
        </w:tc>
        <w:tc>
          <w:tcPr>
            <w:tcW w:w="1358" w:type="dxa"/>
          </w:tcPr>
          <w:p w14:paraId="35C498CE" w14:textId="77777777" w:rsidR="00245AD5" w:rsidRDefault="00000000">
            <w:pPr>
              <w:pStyle w:val="TableParagraph"/>
              <w:spacing w:line="360" w:lineRule="auto"/>
              <w:ind w:left="121" w:right="105"/>
              <w:jc w:val="center"/>
              <w:rPr>
                <w:sz w:val="24"/>
              </w:rPr>
            </w:pPr>
            <w:proofErr w:type="spellStart"/>
            <w:r>
              <w:rPr>
                <w:spacing w:val="-2"/>
                <w:sz w:val="24"/>
              </w:rPr>
              <w:t>Yüzyüze</w:t>
            </w:r>
            <w:proofErr w:type="spellEnd"/>
            <w:r>
              <w:rPr>
                <w:spacing w:val="-2"/>
                <w:sz w:val="24"/>
              </w:rPr>
              <w:t xml:space="preserve"> </w:t>
            </w:r>
            <w:r>
              <w:rPr>
                <w:spacing w:val="-4"/>
                <w:sz w:val="24"/>
              </w:rPr>
              <w:t>(Y)</w:t>
            </w:r>
          </w:p>
          <w:p w14:paraId="5226E50F" w14:textId="77777777" w:rsidR="00245AD5" w:rsidRDefault="00000000">
            <w:pPr>
              <w:pStyle w:val="TableParagraph"/>
              <w:ind w:left="9"/>
              <w:jc w:val="center"/>
              <w:rPr>
                <w:sz w:val="24"/>
              </w:rPr>
            </w:pPr>
            <w:r>
              <w:rPr>
                <w:sz w:val="24"/>
              </w:rPr>
              <w:t>Uzaktan</w:t>
            </w:r>
            <w:r>
              <w:rPr>
                <w:spacing w:val="-3"/>
                <w:sz w:val="24"/>
              </w:rPr>
              <w:t xml:space="preserve"> </w:t>
            </w:r>
            <w:r>
              <w:rPr>
                <w:spacing w:val="-5"/>
                <w:sz w:val="24"/>
              </w:rPr>
              <w:t>(U)</w:t>
            </w:r>
          </w:p>
        </w:tc>
        <w:tc>
          <w:tcPr>
            <w:tcW w:w="768" w:type="dxa"/>
          </w:tcPr>
          <w:p w14:paraId="392E6291" w14:textId="77777777" w:rsidR="00245AD5" w:rsidRDefault="00245AD5">
            <w:pPr>
              <w:pStyle w:val="TableParagraph"/>
              <w:spacing w:before="138"/>
              <w:rPr>
                <w:sz w:val="24"/>
              </w:rPr>
            </w:pPr>
          </w:p>
          <w:p w14:paraId="438820A7" w14:textId="77777777" w:rsidR="00245AD5" w:rsidRDefault="00000000">
            <w:pPr>
              <w:pStyle w:val="TableParagraph"/>
              <w:ind w:left="15"/>
              <w:jc w:val="center"/>
              <w:rPr>
                <w:sz w:val="24"/>
              </w:rPr>
            </w:pPr>
            <w:r>
              <w:rPr>
                <w:spacing w:val="-4"/>
                <w:sz w:val="24"/>
              </w:rPr>
              <w:t>AKTS</w:t>
            </w:r>
          </w:p>
        </w:tc>
      </w:tr>
      <w:tr w:rsidR="00245AD5" w14:paraId="61522C35" w14:textId="77777777">
        <w:trPr>
          <w:trHeight w:val="827"/>
        </w:trPr>
        <w:tc>
          <w:tcPr>
            <w:tcW w:w="1178" w:type="dxa"/>
          </w:tcPr>
          <w:p w14:paraId="7DB200BD" w14:textId="5C9ABD94" w:rsidR="00245AD5" w:rsidRDefault="00000000">
            <w:pPr>
              <w:pStyle w:val="TableParagraph"/>
              <w:spacing w:before="205"/>
              <w:ind w:left="69"/>
              <w:rPr>
                <w:sz w:val="24"/>
              </w:rPr>
            </w:pPr>
            <w:r>
              <w:rPr>
                <w:spacing w:val="-2"/>
                <w:sz w:val="24"/>
              </w:rPr>
              <w:t>UL</w:t>
            </w:r>
            <w:r w:rsidR="00534841">
              <w:rPr>
                <w:spacing w:val="-2"/>
                <w:sz w:val="24"/>
              </w:rPr>
              <w:t>I</w:t>
            </w:r>
            <w:r>
              <w:rPr>
                <w:spacing w:val="-2"/>
                <w:sz w:val="24"/>
              </w:rPr>
              <w:t>20</w:t>
            </w:r>
            <w:r w:rsidR="00534841">
              <w:rPr>
                <w:spacing w:val="-2"/>
                <w:sz w:val="24"/>
              </w:rPr>
              <w:t>5</w:t>
            </w:r>
          </w:p>
        </w:tc>
        <w:tc>
          <w:tcPr>
            <w:tcW w:w="3682" w:type="dxa"/>
          </w:tcPr>
          <w:p w14:paraId="357DC146" w14:textId="6FBC29E1" w:rsidR="00245AD5" w:rsidRDefault="00534841">
            <w:pPr>
              <w:pStyle w:val="TableParagraph"/>
              <w:spacing w:before="137"/>
              <w:ind w:left="72"/>
              <w:rPr>
                <w:sz w:val="24"/>
              </w:rPr>
            </w:pPr>
            <w:r w:rsidRPr="00534841">
              <w:rPr>
                <w:sz w:val="24"/>
              </w:rPr>
              <w:t>Sosyal Bilimlerde Araştırma Yöntemleri</w:t>
            </w:r>
          </w:p>
        </w:tc>
        <w:tc>
          <w:tcPr>
            <w:tcW w:w="2340" w:type="dxa"/>
          </w:tcPr>
          <w:p w14:paraId="346C7B63" w14:textId="77777777" w:rsidR="00245AD5" w:rsidRDefault="00000000">
            <w:pPr>
              <w:pStyle w:val="TableParagraph"/>
              <w:spacing w:before="205"/>
              <w:ind w:left="70"/>
              <w:rPr>
                <w:sz w:val="24"/>
              </w:rPr>
            </w:pPr>
            <w:r>
              <w:rPr>
                <w:spacing w:val="-10"/>
                <w:sz w:val="24"/>
              </w:rPr>
              <w:t>Z</w:t>
            </w:r>
          </w:p>
        </w:tc>
        <w:tc>
          <w:tcPr>
            <w:tcW w:w="1358" w:type="dxa"/>
          </w:tcPr>
          <w:p w14:paraId="40C66074" w14:textId="77777777" w:rsidR="00245AD5" w:rsidRDefault="00000000">
            <w:pPr>
              <w:pStyle w:val="TableParagraph"/>
              <w:spacing w:before="205"/>
              <w:ind w:left="70"/>
              <w:rPr>
                <w:sz w:val="24"/>
              </w:rPr>
            </w:pPr>
            <w:r>
              <w:rPr>
                <w:spacing w:val="-10"/>
                <w:sz w:val="24"/>
              </w:rPr>
              <w:t>Y</w:t>
            </w:r>
          </w:p>
        </w:tc>
        <w:tc>
          <w:tcPr>
            <w:tcW w:w="768" w:type="dxa"/>
          </w:tcPr>
          <w:p w14:paraId="156F13AA" w14:textId="77777777" w:rsidR="00245AD5" w:rsidRDefault="00000000">
            <w:pPr>
              <w:pStyle w:val="TableParagraph"/>
              <w:spacing w:before="205"/>
              <w:ind w:left="15" w:right="1"/>
              <w:jc w:val="center"/>
              <w:rPr>
                <w:sz w:val="24"/>
              </w:rPr>
            </w:pPr>
            <w:r>
              <w:rPr>
                <w:spacing w:val="-10"/>
                <w:sz w:val="24"/>
              </w:rPr>
              <w:t>5</w:t>
            </w:r>
          </w:p>
        </w:tc>
      </w:tr>
      <w:tr w:rsidR="00245AD5" w14:paraId="0A66D368" w14:textId="77777777">
        <w:trPr>
          <w:trHeight w:val="412"/>
        </w:trPr>
        <w:tc>
          <w:tcPr>
            <w:tcW w:w="1178" w:type="dxa"/>
          </w:tcPr>
          <w:p w14:paraId="2876EA16" w14:textId="40CE13AB" w:rsidR="00245AD5" w:rsidRDefault="00000000">
            <w:pPr>
              <w:pStyle w:val="TableParagraph"/>
              <w:spacing w:line="275" w:lineRule="exact"/>
              <w:ind w:left="69"/>
              <w:rPr>
                <w:sz w:val="24"/>
              </w:rPr>
            </w:pPr>
            <w:r>
              <w:rPr>
                <w:spacing w:val="-2"/>
                <w:sz w:val="24"/>
              </w:rPr>
              <w:t>UL</w:t>
            </w:r>
            <w:r w:rsidR="00330697">
              <w:rPr>
                <w:spacing w:val="-2"/>
                <w:sz w:val="24"/>
              </w:rPr>
              <w:t>I207</w:t>
            </w:r>
          </w:p>
        </w:tc>
        <w:tc>
          <w:tcPr>
            <w:tcW w:w="3682" w:type="dxa"/>
          </w:tcPr>
          <w:p w14:paraId="74FF18FE" w14:textId="1B24167E" w:rsidR="00245AD5" w:rsidRDefault="00534841">
            <w:pPr>
              <w:pStyle w:val="TableParagraph"/>
              <w:spacing w:line="275" w:lineRule="exact"/>
              <w:ind w:left="72"/>
              <w:rPr>
                <w:sz w:val="24"/>
              </w:rPr>
            </w:pPr>
            <w:r w:rsidRPr="00534841">
              <w:rPr>
                <w:sz w:val="24"/>
              </w:rPr>
              <w:t>Türk Siyasi Tarihi</w:t>
            </w:r>
          </w:p>
        </w:tc>
        <w:tc>
          <w:tcPr>
            <w:tcW w:w="2340" w:type="dxa"/>
          </w:tcPr>
          <w:p w14:paraId="796EC1A7" w14:textId="77777777" w:rsidR="00245AD5" w:rsidRDefault="00000000">
            <w:pPr>
              <w:pStyle w:val="TableParagraph"/>
              <w:spacing w:line="275" w:lineRule="exact"/>
              <w:ind w:left="70"/>
              <w:rPr>
                <w:sz w:val="24"/>
              </w:rPr>
            </w:pPr>
            <w:r>
              <w:rPr>
                <w:spacing w:val="-10"/>
                <w:sz w:val="24"/>
              </w:rPr>
              <w:t>Z</w:t>
            </w:r>
          </w:p>
        </w:tc>
        <w:tc>
          <w:tcPr>
            <w:tcW w:w="1358" w:type="dxa"/>
          </w:tcPr>
          <w:p w14:paraId="29082DC3" w14:textId="77777777" w:rsidR="00245AD5" w:rsidRDefault="00000000">
            <w:pPr>
              <w:pStyle w:val="TableParagraph"/>
              <w:spacing w:line="275" w:lineRule="exact"/>
              <w:ind w:left="70"/>
              <w:rPr>
                <w:sz w:val="24"/>
              </w:rPr>
            </w:pPr>
            <w:r>
              <w:rPr>
                <w:spacing w:val="-10"/>
                <w:sz w:val="24"/>
              </w:rPr>
              <w:t>Y</w:t>
            </w:r>
          </w:p>
        </w:tc>
        <w:tc>
          <w:tcPr>
            <w:tcW w:w="768" w:type="dxa"/>
          </w:tcPr>
          <w:p w14:paraId="39D062B0" w14:textId="5F6EA0A0" w:rsidR="00245AD5" w:rsidRDefault="00330697">
            <w:pPr>
              <w:pStyle w:val="TableParagraph"/>
              <w:spacing w:line="275" w:lineRule="exact"/>
              <w:ind w:left="15" w:right="1"/>
              <w:jc w:val="center"/>
              <w:rPr>
                <w:sz w:val="24"/>
              </w:rPr>
            </w:pPr>
            <w:r>
              <w:rPr>
                <w:spacing w:val="-10"/>
                <w:sz w:val="24"/>
              </w:rPr>
              <w:t>5</w:t>
            </w:r>
          </w:p>
        </w:tc>
      </w:tr>
      <w:tr w:rsidR="00245AD5" w14:paraId="6EEAA5E8" w14:textId="77777777">
        <w:trPr>
          <w:trHeight w:val="414"/>
        </w:trPr>
        <w:tc>
          <w:tcPr>
            <w:tcW w:w="1178" w:type="dxa"/>
          </w:tcPr>
          <w:p w14:paraId="25C8EB9D" w14:textId="6B6F29DB" w:rsidR="00245AD5" w:rsidRDefault="00000000">
            <w:pPr>
              <w:pStyle w:val="TableParagraph"/>
              <w:spacing w:before="1"/>
              <w:ind w:left="69"/>
              <w:rPr>
                <w:sz w:val="24"/>
              </w:rPr>
            </w:pPr>
            <w:r>
              <w:rPr>
                <w:spacing w:val="-2"/>
                <w:sz w:val="24"/>
              </w:rPr>
              <w:t>UL</w:t>
            </w:r>
            <w:r w:rsidR="00BE640E">
              <w:rPr>
                <w:spacing w:val="-2"/>
                <w:sz w:val="24"/>
              </w:rPr>
              <w:t>I</w:t>
            </w:r>
            <w:r>
              <w:rPr>
                <w:spacing w:val="-2"/>
                <w:sz w:val="24"/>
              </w:rPr>
              <w:t>3</w:t>
            </w:r>
            <w:r w:rsidR="00BE640E">
              <w:rPr>
                <w:spacing w:val="-2"/>
                <w:sz w:val="24"/>
              </w:rPr>
              <w:t>03</w:t>
            </w:r>
          </w:p>
        </w:tc>
        <w:tc>
          <w:tcPr>
            <w:tcW w:w="3682" w:type="dxa"/>
          </w:tcPr>
          <w:p w14:paraId="2803ADAB" w14:textId="41A31158" w:rsidR="00245AD5" w:rsidRDefault="00BE640E">
            <w:pPr>
              <w:pStyle w:val="TableParagraph"/>
              <w:spacing w:before="1"/>
              <w:ind w:left="72"/>
              <w:rPr>
                <w:sz w:val="24"/>
              </w:rPr>
            </w:pPr>
            <w:r w:rsidRPr="00BE640E">
              <w:rPr>
                <w:sz w:val="24"/>
              </w:rPr>
              <w:t>Uluslararası İlişkilerde Enerji Güvenliği</w:t>
            </w:r>
          </w:p>
        </w:tc>
        <w:tc>
          <w:tcPr>
            <w:tcW w:w="2340" w:type="dxa"/>
          </w:tcPr>
          <w:p w14:paraId="302A4579" w14:textId="77777777" w:rsidR="00245AD5" w:rsidRDefault="00000000">
            <w:pPr>
              <w:pStyle w:val="TableParagraph"/>
              <w:spacing w:before="1"/>
              <w:ind w:left="70"/>
              <w:rPr>
                <w:sz w:val="24"/>
              </w:rPr>
            </w:pPr>
            <w:r>
              <w:rPr>
                <w:spacing w:val="-10"/>
                <w:sz w:val="24"/>
              </w:rPr>
              <w:t>Z</w:t>
            </w:r>
          </w:p>
        </w:tc>
        <w:tc>
          <w:tcPr>
            <w:tcW w:w="1358" w:type="dxa"/>
          </w:tcPr>
          <w:p w14:paraId="60B81051" w14:textId="77777777" w:rsidR="00245AD5" w:rsidRDefault="00000000">
            <w:pPr>
              <w:pStyle w:val="TableParagraph"/>
              <w:spacing w:before="1"/>
              <w:ind w:left="70"/>
              <w:rPr>
                <w:sz w:val="24"/>
              </w:rPr>
            </w:pPr>
            <w:r>
              <w:rPr>
                <w:spacing w:val="-10"/>
                <w:sz w:val="24"/>
              </w:rPr>
              <w:t>Y</w:t>
            </w:r>
          </w:p>
        </w:tc>
        <w:tc>
          <w:tcPr>
            <w:tcW w:w="768" w:type="dxa"/>
          </w:tcPr>
          <w:p w14:paraId="1056D9B5" w14:textId="4719CE5A" w:rsidR="00245AD5" w:rsidRDefault="00BE640E">
            <w:pPr>
              <w:pStyle w:val="TableParagraph"/>
              <w:spacing w:before="1"/>
              <w:ind w:left="15" w:right="1"/>
              <w:jc w:val="center"/>
              <w:rPr>
                <w:sz w:val="24"/>
              </w:rPr>
            </w:pPr>
            <w:r>
              <w:rPr>
                <w:spacing w:val="-10"/>
                <w:sz w:val="24"/>
              </w:rPr>
              <w:t>4</w:t>
            </w:r>
          </w:p>
        </w:tc>
      </w:tr>
      <w:tr w:rsidR="00245AD5" w14:paraId="25B32205" w14:textId="77777777">
        <w:trPr>
          <w:trHeight w:val="828"/>
        </w:trPr>
        <w:tc>
          <w:tcPr>
            <w:tcW w:w="1178" w:type="dxa"/>
          </w:tcPr>
          <w:p w14:paraId="3AEB951D" w14:textId="0286AFD7" w:rsidR="00245AD5" w:rsidRDefault="00000000">
            <w:pPr>
              <w:pStyle w:val="TableParagraph"/>
              <w:spacing w:before="208"/>
              <w:ind w:left="69"/>
              <w:rPr>
                <w:sz w:val="24"/>
              </w:rPr>
            </w:pPr>
            <w:r>
              <w:rPr>
                <w:spacing w:val="-2"/>
                <w:sz w:val="24"/>
              </w:rPr>
              <w:t>UL</w:t>
            </w:r>
            <w:r w:rsidR="00BE640E">
              <w:rPr>
                <w:spacing w:val="-2"/>
                <w:sz w:val="24"/>
              </w:rPr>
              <w:t>I304</w:t>
            </w:r>
          </w:p>
        </w:tc>
        <w:tc>
          <w:tcPr>
            <w:tcW w:w="3682" w:type="dxa"/>
          </w:tcPr>
          <w:p w14:paraId="5A96C656" w14:textId="70EDBD7E" w:rsidR="00245AD5" w:rsidRDefault="00BE640E">
            <w:pPr>
              <w:pStyle w:val="TableParagraph"/>
              <w:spacing w:before="139"/>
              <w:ind w:left="72"/>
              <w:rPr>
                <w:sz w:val="24"/>
              </w:rPr>
            </w:pPr>
            <w:r w:rsidRPr="00BE640E">
              <w:rPr>
                <w:sz w:val="24"/>
              </w:rPr>
              <w:t>Dış Politika Analizi</w:t>
            </w:r>
          </w:p>
        </w:tc>
        <w:tc>
          <w:tcPr>
            <w:tcW w:w="2340" w:type="dxa"/>
          </w:tcPr>
          <w:p w14:paraId="6543B977" w14:textId="77777777" w:rsidR="00245AD5" w:rsidRDefault="00000000">
            <w:pPr>
              <w:pStyle w:val="TableParagraph"/>
              <w:spacing w:before="208"/>
              <w:ind w:left="70"/>
              <w:rPr>
                <w:sz w:val="24"/>
              </w:rPr>
            </w:pPr>
            <w:r>
              <w:rPr>
                <w:spacing w:val="-10"/>
                <w:sz w:val="24"/>
              </w:rPr>
              <w:t>Z</w:t>
            </w:r>
          </w:p>
        </w:tc>
        <w:tc>
          <w:tcPr>
            <w:tcW w:w="1358" w:type="dxa"/>
          </w:tcPr>
          <w:p w14:paraId="722EFD78" w14:textId="77777777" w:rsidR="00245AD5" w:rsidRDefault="00000000">
            <w:pPr>
              <w:pStyle w:val="TableParagraph"/>
              <w:spacing w:before="208"/>
              <w:ind w:left="70"/>
              <w:rPr>
                <w:sz w:val="24"/>
              </w:rPr>
            </w:pPr>
            <w:r>
              <w:rPr>
                <w:spacing w:val="-10"/>
                <w:sz w:val="24"/>
              </w:rPr>
              <w:t>Y</w:t>
            </w:r>
          </w:p>
        </w:tc>
        <w:tc>
          <w:tcPr>
            <w:tcW w:w="768" w:type="dxa"/>
          </w:tcPr>
          <w:p w14:paraId="0FBECC5F" w14:textId="1EC228E7" w:rsidR="00245AD5" w:rsidRDefault="00BE640E">
            <w:pPr>
              <w:pStyle w:val="TableParagraph"/>
              <w:spacing w:before="208"/>
              <w:ind w:left="15" w:right="1"/>
              <w:jc w:val="center"/>
              <w:rPr>
                <w:sz w:val="24"/>
              </w:rPr>
            </w:pPr>
            <w:r>
              <w:rPr>
                <w:spacing w:val="-10"/>
                <w:sz w:val="24"/>
              </w:rPr>
              <w:t>6</w:t>
            </w:r>
          </w:p>
        </w:tc>
      </w:tr>
    </w:tbl>
    <w:p w14:paraId="642CD48F" w14:textId="77777777" w:rsidR="00245AD5" w:rsidRDefault="00245AD5">
      <w:pPr>
        <w:pStyle w:val="GvdeMetni"/>
      </w:pPr>
    </w:p>
    <w:p w14:paraId="26E35B60" w14:textId="77777777" w:rsidR="00245AD5" w:rsidRDefault="00245AD5">
      <w:pPr>
        <w:pStyle w:val="GvdeMetni"/>
        <w:spacing w:before="105"/>
      </w:pPr>
    </w:p>
    <w:p w14:paraId="7B353B27" w14:textId="77777777" w:rsidR="00245AD5" w:rsidRDefault="00000000">
      <w:pPr>
        <w:pStyle w:val="ListeParagraf"/>
        <w:numPr>
          <w:ilvl w:val="0"/>
          <w:numId w:val="1"/>
        </w:numPr>
        <w:tabs>
          <w:tab w:val="left" w:pos="707"/>
        </w:tabs>
        <w:spacing w:before="0" w:line="360" w:lineRule="auto"/>
        <w:ind w:right="421"/>
        <w:jc w:val="left"/>
        <w:rPr>
          <w:sz w:val="24"/>
        </w:rPr>
      </w:pPr>
      <w:r>
        <w:rPr>
          <w:color w:val="44536A"/>
          <w:sz w:val="24"/>
        </w:rPr>
        <w:t>Program</w:t>
      </w:r>
      <w:r>
        <w:rPr>
          <w:color w:val="44536A"/>
          <w:spacing w:val="40"/>
          <w:sz w:val="24"/>
        </w:rPr>
        <w:t xml:space="preserve"> </w:t>
      </w:r>
      <w:r>
        <w:rPr>
          <w:color w:val="44536A"/>
          <w:sz w:val="24"/>
        </w:rPr>
        <w:t>Öğretim</w:t>
      </w:r>
      <w:r>
        <w:rPr>
          <w:color w:val="44536A"/>
          <w:spacing w:val="40"/>
          <w:sz w:val="24"/>
        </w:rPr>
        <w:t xml:space="preserve"> </w:t>
      </w:r>
      <w:r>
        <w:rPr>
          <w:color w:val="44536A"/>
          <w:sz w:val="24"/>
        </w:rPr>
        <w:t>Planı,</w:t>
      </w:r>
      <w:r>
        <w:rPr>
          <w:color w:val="44536A"/>
          <w:spacing w:val="40"/>
          <w:sz w:val="24"/>
        </w:rPr>
        <w:t xml:space="preserve"> </w:t>
      </w:r>
      <w:r>
        <w:rPr>
          <w:color w:val="44536A"/>
          <w:sz w:val="24"/>
        </w:rPr>
        <w:t>Lisans</w:t>
      </w:r>
      <w:r>
        <w:rPr>
          <w:color w:val="44536A"/>
          <w:spacing w:val="40"/>
          <w:sz w:val="24"/>
        </w:rPr>
        <w:t xml:space="preserve"> </w:t>
      </w:r>
      <w:r>
        <w:rPr>
          <w:color w:val="44536A"/>
          <w:sz w:val="24"/>
        </w:rPr>
        <w:t>Programı</w:t>
      </w:r>
      <w:r>
        <w:rPr>
          <w:color w:val="44536A"/>
          <w:spacing w:val="40"/>
          <w:sz w:val="24"/>
        </w:rPr>
        <w:t xml:space="preserve"> </w:t>
      </w:r>
      <w:r>
        <w:rPr>
          <w:color w:val="44536A"/>
          <w:sz w:val="24"/>
        </w:rPr>
        <w:t>yetkinlik</w:t>
      </w:r>
      <w:r>
        <w:rPr>
          <w:color w:val="44536A"/>
          <w:spacing w:val="40"/>
          <w:sz w:val="24"/>
        </w:rPr>
        <w:t xml:space="preserve"> </w:t>
      </w:r>
      <w:r>
        <w:rPr>
          <w:color w:val="44536A"/>
          <w:sz w:val="24"/>
        </w:rPr>
        <w:t>tamamlayıcı</w:t>
      </w:r>
      <w:r>
        <w:rPr>
          <w:color w:val="44536A"/>
          <w:spacing w:val="40"/>
          <w:sz w:val="24"/>
        </w:rPr>
        <w:t xml:space="preserve"> </w:t>
      </w:r>
      <w:r>
        <w:rPr>
          <w:color w:val="44536A"/>
          <w:sz w:val="24"/>
        </w:rPr>
        <w:t>dersleri</w:t>
      </w:r>
      <w:r>
        <w:rPr>
          <w:color w:val="44536A"/>
          <w:spacing w:val="40"/>
          <w:sz w:val="24"/>
        </w:rPr>
        <w:t xml:space="preserve"> </w:t>
      </w:r>
      <w:r>
        <w:rPr>
          <w:color w:val="44536A"/>
          <w:sz w:val="24"/>
        </w:rPr>
        <w:t>(seçmeli</w:t>
      </w:r>
      <w:r>
        <w:rPr>
          <w:color w:val="44536A"/>
          <w:spacing w:val="40"/>
          <w:sz w:val="24"/>
        </w:rPr>
        <w:t xml:space="preserve"> </w:t>
      </w:r>
      <w:r>
        <w:rPr>
          <w:color w:val="44536A"/>
          <w:sz w:val="24"/>
        </w:rPr>
        <w:t>ve zorunlu) içerir.</w:t>
      </w:r>
    </w:p>
    <w:p w14:paraId="442B39BC" w14:textId="77777777" w:rsidR="00245AD5" w:rsidRDefault="00245AD5">
      <w:pPr>
        <w:pStyle w:val="GvdeMetni"/>
        <w:spacing w:before="6"/>
        <w:rPr>
          <w:sz w:val="10"/>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8"/>
        <w:gridCol w:w="3682"/>
        <w:gridCol w:w="2340"/>
        <w:gridCol w:w="1358"/>
        <w:gridCol w:w="768"/>
      </w:tblGrid>
      <w:tr w:rsidR="00245AD5" w14:paraId="0455513D" w14:textId="77777777">
        <w:trPr>
          <w:trHeight w:val="419"/>
        </w:trPr>
        <w:tc>
          <w:tcPr>
            <w:tcW w:w="9326" w:type="dxa"/>
            <w:gridSpan w:val="5"/>
          </w:tcPr>
          <w:p w14:paraId="4952B0CC" w14:textId="77777777" w:rsidR="00245AD5" w:rsidRDefault="00000000">
            <w:pPr>
              <w:pStyle w:val="TableParagraph"/>
              <w:spacing w:before="1"/>
              <w:ind w:left="10" w:right="4"/>
              <w:jc w:val="center"/>
              <w:rPr>
                <w:sz w:val="24"/>
              </w:rPr>
            </w:pPr>
            <w:r>
              <w:rPr>
                <w:sz w:val="24"/>
              </w:rPr>
              <w:t>YETKİNLİK</w:t>
            </w:r>
            <w:r>
              <w:rPr>
                <w:spacing w:val="-7"/>
                <w:sz w:val="24"/>
              </w:rPr>
              <w:t xml:space="preserve"> </w:t>
            </w:r>
            <w:r>
              <w:rPr>
                <w:sz w:val="24"/>
              </w:rPr>
              <w:t>TAMAMLAYICI</w:t>
            </w:r>
            <w:r>
              <w:rPr>
                <w:spacing w:val="-7"/>
                <w:sz w:val="24"/>
              </w:rPr>
              <w:t xml:space="preserve"> </w:t>
            </w:r>
            <w:r>
              <w:rPr>
                <w:spacing w:val="-2"/>
                <w:sz w:val="24"/>
              </w:rPr>
              <w:t>DERSLER</w:t>
            </w:r>
          </w:p>
        </w:tc>
      </w:tr>
      <w:tr w:rsidR="00245AD5" w14:paraId="2C8F71E3" w14:textId="77777777">
        <w:trPr>
          <w:trHeight w:val="1243"/>
        </w:trPr>
        <w:tc>
          <w:tcPr>
            <w:tcW w:w="1178" w:type="dxa"/>
          </w:tcPr>
          <w:p w14:paraId="581A3D71" w14:textId="77777777" w:rsidR="00245AD5" w:rsidRDefault="00245AD5">
            <w:pPr>
              <w:pStyle w:val="TableParagraph"/>
              <w:spacing w:before="138"/>
              <w:rPr>
                <w:sz w:val="24"/>
              </w:rPr>
            </w:pPr>
          </w:p>
          <w:p w14:paraId="01B3FF4E" w14:textId="77777777" w:rsidR="00245AD5" w:rsidRDefault="00000000">
            <w:pPr>
              <w:pStyle w:val="TableParagraph"/>
              <w:ind w:left="90"/>
              <w:rPr>
                <w:sz w:val="24"/>
              </w:rPr>
            </w:pPr>
            <w:r>
              <w:rPr>
                <w:sz w:val="24"/>
              </w:rPr>
              <w:t>Ders</w:t>
            </w:r>
            <w:r>
              <w:rPr>
                <w:spacing w:val="-2"/>
                <w:sz w:val="24"/>
              </w:rPr>
              <w:t xml:space="preserve"> </w:t>
            </w:r>
            <w:r>
              <w:rPr>
                <w:spacing w:val="-4"/>
                <w:sz w:val="24"/>
              </w:rPr>
              <w:t>kodu</w:t>
            </w:r>
          </w:p>
        </w:tc>
        <w:tc>
          <w:tcPr>
            <w:tcW w:w="3682" w:type="dxa"/>
          </w:tcPr>
          <w:p w14:paraId="71561259" w14:textId="77777777" w:rsidR="00245AD5" w:rsidRDefault="00245AD5">
            <w:pPr>
              <w:pStyle w:val="TableParagraph"/>
              <w:spacing w:before="138"/>
              <w:rPr>
                <w:sz w:val="24"/>
              </w:rPr>
            </w:pPr>
          </w:p>
          <w:p w14:paraId="0E0AD753" w14:textId="77777777" w:rsidR="00245AD5" w:rsidRDefault="00000000">
            <w:pPr>
              <w:pStyle w:val="TableParagraph"/>
              <w:ind w:left="8"/>
              <w:jc w:val="center"/>
              <w:rPr>
                <w:sz w:val="24"/>
              </w:rPr>
            </w:pPr>
            <w:r>
              <w:rPr>
                <w:sz w:val="24"/>
              </w:rPr>
              <w:t>Ders</w:t>
            </w:r>
            <w:r>
              <w:rPr>
                <w:spacing w:val="-4"/>
                <w:sz w:val="24"/>
              </w:rPr>
              <w:t xml:space="preserve"> </w:t>
            </w:r>
            <w:r>
              <w:rPr>
                <w:spacing w:val="-5"/>
                <w:sz w:val="24"/>
              </w:rPr>
              <w:t>Adı</w:t>
            </w:r>
          </w:p>
        </w:tc>
        <w:tc>
          <w:tcPr>
            <w:tcW w:w="2340" w:type="dxa"/>
          </w:tcPr>
          <w:p w14:paraId="50F3406D" w14:textId="77777777" w:rsidR="00245AD5" w:rsidRDefault="00000000">
            <w:pPr>
              <w:pStyle w:val="TableParagraph"/>
              <w:spacing w:before="205" w:line="360" w:lineRule="auto"/>
              <w:ind w:left="636" w:hanging="10"/>
              <w:rPr>
                <w:sz w:val="24"/>
              </w:rPr>
            </w:pPr>
            <w:r>
              <w:rPr>
                <w:spacing w:val="-2"/>
                <w:sz w:val="24"/>
              </w:rPr>
              <w:t>Zorunlu(Z)/ Seçmeli(S)</w:t>
            </w:r>
          </w:p>
        </w:tc>
        <w:tc>
          <w:tcPr>
            <w:tcW w:w="1358" w:type="dxa"/>
          </w:tcPr>
          <w:p w14:paraId="1EFB750F" w14:textId="77777777" w:rsidR="00245AD5" w:rsidRDefault="00000000">
            <w:pPr>
              <w:pStyle w:val="TableParagraph"/>
              <w:spacing w:line="360" w:lineRule="auto"/>
              <w:ind w:left="121" w:right="105"/>
              <w:jc w:val="center"/>
              <w:rPr>
                <w:sz w:val="24"/>
              </w:rPr>
            </w:pPr>
            <w:proofErr w:type="spellStart"/>
            <w:r>
              <w:rPr>
                <w:spacing w:val="-2"/>
                <w:sz w:val="24"/>
              </w:rPr>
              <w:t>Yüzyüze</w:t>
            </w:r>
            <w:proofErr w:type="spellEnd"/>
            <w:r>
              <w:rPr>
                <w:spacing w:val="-2"/>
                <w:sz w:val="24"/>
              </w:rPr>
              <w:t xml:space="preserve"> </w:t>
            </w:r>
            <w:r>
              <w:rPr>
                <w:spacing w:val="-4"/>
                <w:sz w:val="24"/>
              </w:rPr>
              <w:t>(Y)</w:t>
            </w:r>
          </w:p>
          <w:p w14:paraId="2FC683A9" w14:textId="77777777" w:rsidR="00245AD5" w:rsidRDefault="00000000">
            <w:pPr>
              <w:pStyle w:val="TableParagraph"/>
              <w:ind w:left="9"/>
              <w:jc w:val="center"/>
              <w:rPr>
                <w:sz w:val="24"/>
              </w:rPr>
            </w:pPr>
            <w:r>
              <w:rPr>
                <w:sz w:val="24"/>
              </w:rPr>
              <w:t>Uzaktan</w:t>
            </w:r>
            <w:r>
              <w:rPr>
                <w:spacing w:val="-3"/>
                <w:sz w:val="24"/>
              </w:rPr>
              <w:t xml:space="preserve"> </w:t>
            </w:r>
            <w:r>
              <w:rPr>
                <w:spacing w:val="-5"/>
                <w:sz w:val="24"/>
              </w:rPr>
              <w:t>(U)</w:t>
            </w:r>
          </w:p>
        </w:tc>
        <w:tc>
          <w:tcPr>
            <w:tcW w:w="768" w:type="dxa"/>
          </w:tcPr>
          <w:p w14:paraId="6DB5C19C" w14:textId="77777777" w:rsidR="00245AD5" w:rsidRDefault="00245AD5">
            <w:pPr>
              <w:pStyle w:val="TableParagraph"/>
              <w:spacing w:before="138"/>
              <w:rPr>
                <w:sz w:val="24"/>
              </w:rPr>
            </w:pPr>
          </w:p>
          <w:p w14:paraId="70D167FE" w14:textId="77777777" w:rsidR="00245AD5" w:rsidRDefault="00000000">
            <w:pPr>
              <w:pStyle w:val="TableParagraph"/>
              <w:ind w:left="15"/>
              <w:jc w:val="center"/>
              <w:rPr>
                <w:sz w:val="24"/>
              </w:rPr>
            </w:pPr>
            <w:r>
              <w:rPr>
                <w:spacing w:val="-4"/>
                <w:sz w:val="24"/>
              </w:rPr>
              <w:t>AKTS</w:t>
            </w:r>
          </w:p>
        </w:tc>
      </w:tr>
      <w:tr w:rsidR="00BE640E" w14:paraId="3691664C" w14:textId="77777777">
        <w:trPr>
          <w:trHeight w:val="412"/>
        </w:trPr>
        <w:tc>
          <w:tcPr>
            <w:tcW w:w="1178" w:type="dxa"/>
          </w:tcPr>
          <w:p w14:paraId="1610D9A0" w14:textId="25461391" w:rsidR="00BE640E" w:rsidRDefault="00C94511" w:rsidP="00BE640E">
            <w:pPr>
              <w:pStyle w:val="TableParagraph"/>
              <w:spacing w:line="275" w:lineRule="exact"/>
              <w:ind w:left="69"/>
              <w:rPr>
                <w:sz w:val="24"/>
              </w:rPr>
            </w:pPr>
            <w:r>
              <w:rPr>
                <w:sz w:val="24"/>
              </w:rPr>
              <w:t>ULI463</w:t>
            </w:r>
          </w:p>
        </w:tc>
        <w:tc>
          <w:tcPr>
            <w:tcW w:w="3682" w:type="dxa"/>
          </w:tcPr>
          <w:p w14:paraId="1F797F88" w14:textId="3A0645E3" w:rsidR="00BE640E" w:rsidRDefault="00C94511" w:rsidP="00BE640E">
            <w:pPr>
              <w:pStyle w:val="TableParagraph"/>
              <w:spacing w:line="275" w:lineRule="exact"/>
              <w:ind w:left="72"/>
              <w:rPr>
                <w:sz w:val="24"/>
              </w:rPr>
            </w:pPr>
            <w:r w:rsidRPr="00C94511">
              <w:rPr>
                <w:sz w:val="24"/>
              </w:rPr>
              <w:t>Bölgesel Analiz: Orta Asya ve Kafkasya</w:t>
            </w:r>
          </w:p>
        </w:tc>
        <w:tc>
          <w:tcPr>
            <w:tcW w:w="2340" w:type="dxa"/>
          </w:tcPr>
          <w:p w14:paraId="131E44EC" w14:textId="77777777" w:rsidR="00BE640E" w:rsidRDefault="00BE640E" w:rsidP="00BE640E">
            <w:pPr>
              <w:pStyle w:val="TableParagraph"/>
              <w:spacing w:line="275" w:lineRule="exact"/>
              <w:ind w:left="70"/>
              <w:rPr>
                <w:sz w:val="24"/>
              </w:rPr>
            </w:pPr>
            <w:r>
              <w:rPr>
                <w:spacing w:val="-10"/>
                <w:sz w:val="24"/>
              </w:rPr>
              <w:t>S</w:t>
            </w:r>
          </w:p>
        </w:tc>
        <w:tc>
          <w:tcPr>
            <w:tcW w:w="1358" w:type="dxa"/>
          </w:tcPr>
          <w:p w14:paraId="0B46D446" w14:textId="77777777" w:rsidR="00BE640E" w:rsidRDefault="00BE640E" w:rsidP="00BE640E">
            <w:pPr>
              <w:pStyle w:val="TableParagraph"/>
              <w:spacing w:line="275" w:lineRule="exact"/>
              <w:ind w:left="70"/>
              <w:rPr>
                <w:sz w:val="24"/>
              </w:rPr>
            </w:pPr>
            <w:r>
              <w:rPr>
                <w:spacing w:val="-10"/>
                <w:sz w:val="24"/>
              </w:rPr>
              <w:t>Y</w:t>
            </w:r>
          </w:p>
        </w:tc>
        <w:tc>
          <w:tcPr>
            <w:tcW w:w="768" w:type="dxa"/>
          </w:tcPr>
          <w:p w14:paraId="374A404C" w14:textId="45750B78" w:rsidR="00BE640E" w:rsidRDefault="00C94511" w:rsidP="00BE640E">
            <w:pPr>
              <w:pStyle w:val="TableParagraph"/>
              <w:spacing w:line="275" w:lineRule="exact"/>
              <w:ind w:left="15" w:right="1"/>
              <w:jc w:val="center"/>
              <w:rPr>
                <w:sz w:val="24"/>
              </w:rPr>
            </w:pPr>
            <w:r>
              <w:rPr>
                <w:spacing w:val="-10"/>
                <w:sz w:val="24"/>
              </w:rPr>
              <w:t>5</w:t>
            </w:r>
          </w:p>
        </w:tc>
      </w:tr>
      <w:tr w:rsidR="00BE640E" w14:paraId="3519C52F" w14:textId="77777777">
        <w:trPr>
          <w:trHeight w:val="414"/>
        </w:trPr>
        <w:tc>
          <w:tcPr>
            <w:tcW w:w="1178" w:type="dxa"/>
          </w:tcPr>
          <w:p w14:paraId="030E3E6A" w14:textId="00B4778E" w:rsidR="00BE640E" w:rsidRDefault="00BE640E" w:rsidP="00BE640E">
            <w:pPr>
              <w:pStyle w:val="TableParagraph"/>
              <w:spacing w:before="1"/>
              <w:ind w:left="69"/>
              <w:rPr>
                <w:sz w:val="24"/>
              </w:rPr>
            </w:pPr>
            <w:r>
              <w:rPr>
                <w:spacing w:val="-2"/>
                <w:sz w:val="24"/>
              </w:rPr>
              <w:t>ULI369</w:t>
            </w:r>
          </w:p>
        </w:tc>
        <w:tc>
          <w:tcPr>
            <w:tcW w:w="3682" w:type="dxa"/>
          </w:tcPr>
          <w:p w14:paraId="547D22F3" w14:textId="534DC89E" w:rsidR="00BE640E" w:rsidRDefault="00BE640E" w:rsidP="00BE640E">
            <w:pPr>
              <w:pStyle w:val="TableParagraph"/>
              <w:spacing w:before="1"/>
              <w:ind w:left="72"/>
              <w:rPr>
                <w:sz w:val="24"/>
              </w:rPr>
            </w:pPr>
            <w:r w:rsidRPr="00583B18">
              <w:t>Kurumsal Sosyal Sorumluluk</w:t>
            </w:r>
          </w:p>
        </w:tc>
        <w:tc>
          <w:tcPr>
            <w:tcW w:w="2340" w:type="dxa"/>
          </w:tcPr>
          <w:p w14:paraId="5FB2B831" w14:textId="77777777" w:rsidR="00BE640E" w:rsidRDefault="00BE640E" w:rsidP="00BE640E">
            <w:pPr>
              <w:pStyle w:val="TableParagraph"/>
              <w:spacing w:before="1"/>
              <w:ind w:left="70"/>
              <w:rPr>
                <w:sz w:val="24"/>
              </w:rPr>
            </w:pPr>
            <w:r>
              <w:rPr>
                <w:spacing w:val="-10"/>
                <w:sz w:val="24"/>
              </w:rPr>
              <w:t>S</w:t>
            </w:r>
          </w:p>
        </w:tc>
        <w:tc>
          <w:tcPr>
            <w:tcW w:w="1358" w:type="dxa"/>
          </w:tcPr>
          <w:p w14:paraId="66512091" w14:textId="77777777" w:rsidR="00BE640E" w:rsidRDefault="00BE640E" w:rsidP="00BE640E">
            <w:pPr>
              <w:pStyle w:val="TableParagraph"/>
              <w:spacing w:before="1"/>
              <w:ind w:left="70"/>
              <w:rPr>
                <w:sz w:val="24"/>
              </w:rPr>
            </w:pPr>
            <w:r>
              <w:rPr>
                <w:spacing w:val="-10"/>
                <w:sz w:val="24"/>
              </w:rPr>
              <w:t>Y</w:t>
            </w:r>
          </w:p>
        </w:tc>
        <w:tc>
          <w:tcPr>
            <w:tcW w:w="768" w:type="dxa"/>
          </w:tcPr>
          <w:p w14:paraId="515B42AD" w14:textId="07E23DA7" w:rsidR="00BE640E" w:rsidRDefault="00BE640E" w:rsidP="00BE640E">
            <w:pPr>
              <w:pStyle w:val="TableParagraph"/>
              <w:spacing w:before="1"/>
              <w:ind w:left="15" w:right="1"/>
              <w:jc w:val="center"/>
              <w:rPr>
                <w:sz w:val="24"/>
              </w:rPr>
            </w:pPr>
            <w:r>
              <w:rPr>
                <w:spacing w:val="-10"/>
                <w:sz w:val="24"/>
              </w:rPr>
              <w:t>4</w:t>
            </w:r>
          </w:p>
        </w:tc>
      </w:tr>
      <w:tr w:rsidR="00BE640E" w14:paraId="7C32E2B2" w14:textId="77777777">
        <w:trPr>
          <w:trHeight w:val="414"/>
        </w:trPr>
        <w:tc>
          <w:tcPr>
            <w:tcW w:w="1178" w:type="dxa"/>
          </w:tcPr>
          <w:p w14:paraId="38AE69DA" w14:textId="5DA0DA9C" w:rsidR="00BE640E" w:rsidRDefault="00BE640E" w:rsidP="00BE640E">
            <w:pPr>
              <w:pStyle w:val="TableParagraph"/>
              <w:spacing w:line="275" w:lineRule="exact"/>
              <w:ind w:left="69"/>
              <w:rPr>
                <w:sz w:val="24"/>
              </w:rPr>
            </w:pPr>
            <w:r>
              <w:rPr>
                <w:spacing w:val="-2"/>
                <w:sz w:val="24"/>
              </w:rPr>
              <w:t>ULI363</w:t>
            </w:r>
          </w:p>
        </w:tc>
        <w:tc>
          <w:tcPr>
            <w:tcW w:w="3682" w:type="dxa"/>
          </w:tcPr>
          <w:p w14:paraId="161F9881" w14:textId="7228C165" w:rsidR="00BE640E" w:rsidRDefault="00BE640E" w:rsidP="00BE640E">
            <w:pPr>
              <w:pStyle w:val="TableParagraph"/>
              <w:spacing w:line="275" w:lineRule="exact"/>
              <w:ind w:left="72"/>
              <w:rPr>
                <w:sz w:val="24"/>
              </w:rPr>
            </w:pPr>
            <w:r w:rsidRPr="00583B18">
              <w:t>Çatışma Analizi ve Çözüm</w:t>
            </w:r>
          </w:p>
        </w:tc>
        <w:tc>
          <w:tcPr>
            <w:tcW w:w="2340" w:type="dxa"/>
          </w:tcPr>
          <w:p w14:paraId="552A4B34" w14:textId="77777777" w:rsidR="00BE640E" w:rsidRDefault="00BE640E" w:rsidP="00BE640E">
            <w:pPr>
              <w:pStyle w:val="TableParagraph"/>
              <w:spacing w:line="275" w:lineRule="exact"/>
              <w:ind w:left="70"/>
              <w:rPr>
                <w:sz w:val="24"/>
              </w:rPr>
            </w:pPr>
            <w:r>
              <w:rPr>
                <w:spacing w:val="-10"/>
                <w:sz w:val="24"/>
              </w:rPr>
              <w:t>S</w:t>
            </w:r>
          </w:p>
        </w:tc>
        <w:tc>
          <w:tcPr>
            <w:tcW w:w="1358" w:type="dxa"/>
          </w:tcPr>
          <w:p w14:paraId="5293E886" w14:textId="77777777" w:rsidR="00BE640E" w:rsidRDefault="00BE640E" w:rsidP="00BE640E">
            <w:pPr>
              <w:pStyle w:val="TableParagraph"/>
              <w:spacing w:line="275" w:lineRule="exact"/>
              <w:ind w:left="70"/>
              <w:rPr>
                <w:sz w:val="24"/>
              </w:rPr>
            </w:pPr>
            <w:r>
              <w:rPr>
                <w:spacing w:val="-10"/>
                <w:sz w:val="24"/>
              </w:rPr>
              <w:t>Y</w:t>
            </w:r>
          </w:p>
        </w:tc>
        <w:tc>
          <w:tcPr>
            <w:tcW w:w="768" w:type="dxa"/>
          </w:tcPr>
          <w:p w14:paraId="0F4C4655" w14:textId="498FB0D3" w:rsidR="00BE640E" w:rsidRDefault="00BE640E" w:rsidP="00BE640E">
            <w:pPr>
              <w:pStyle w:val="TableParagraph"/>
              <w:spacing w:line="275" w:lineRule="exact"/>
              <w:ind w:left="15" w:right="1"/>
              <w:jc w:val="center"/>
              <w:rPr>
                <w:sz w:val="24"/>
              </w:rPr>
            </w:pPr>
            <w:r>
              <w:rPr>
                <w:spacing w:val="-10"/>
                <w:sz w:val="24"/>
              </w:rPr>
              <w:t>4</w:t>
            </w:r>
          </w:p>
        </w:tc>
      </w:tr>
      <w:tr w:rsidR="00BE640E" w14:paraId="0D6F3818" w14:textId="77777777">
        <w:trPr>
          <w:trHeight w:val="412"/>
        </w:trPr>
        <w:tc>
          <w:tcPr>
            <w:tcW w:w="1178" w:type="dxa"/>
          </w:tcPr>
          <w:p w14:paraId="472FD33B" w14:textId="352AFB49" w:rsidR="00BE640E" w:rsidRDefault="00BE640E" w:rsidP="00BE640E">
            <w:pPr>
              <w:pStyle w:val="TableParagraph"/>
              <w:spacing w:line="275" w:lineRule="exact"/>
              <w:ind w:left="69"/>
              <w:rPr>
                <w:sz w:val="24"/>
              </w:rPr>
            </w:pPr>
            <w:r w:rsidRPr="00093310">
              <w:t>ULI364</w:t>
            </w:r>
          </w:p>
        </w:tc>
        <w:tc>
          <w:tcPr>
            <w:tcW w:w="3682" w:type="dxa"/>
          </w:tcPr>
          <w:p w14:paraId="10C74EFC" w14:textId="3321802A" w:rsidR="00BE640E" w:rsidRDefault="00BE640E" w:rsidP="00BE640E">
            <w:pPr>
              <w:pStyle w:val="TableParagraph"/>
              <w:spacing w:line="275" w:lineRule="exact"/>
              <w:ind w:left="72"/>
              <w:rPr>
                <w:sz w:val="24"/>
              </w:rPr>
            </w:pPr>
            <w:r w:rsidRPr="00A52573">
              <w:t>Bölgesel Analiz: Ortadoğu</w:t>
            </w:r>
          </w:p>
        </w:tc>
        <w:tc>
          <w:tcPr>
            <w:tcW w:w="2340" w:type="dxa"/>
          </w:tcPr>
          <w:p w14:paraId="492DD723" w14:textId="77777777" w:rsidR="00BE640E" w:rsidRDefault="00BE640E" w:rsidP="00BE640E">
            <w:pPr>
              <w:pStyle w:val="TableParagraph"/>
              <w:spacing w:line="275" w:lineRule="exact"/>
              <w:ind w:left="70"/>
              <w:rPr>
                <w:sz w:val="24"/>
              </w:rPr>
            </w:pPr>
            <w:r>
              <w:rPr>
                <w:spacing w:val="-10"/>
                <w:sz w:val="24"/>
              </w:rPr>
              <w:t>S</w:t>
            </w:r>
          </w:p>
        </w:tc>
        <w:tc>
          <w:tcPr>
            <w:tcW w:w="1358" w:type="dxa"/>
          </w:tcPr>
          <w:p w14:paraId="7EA33F64" w14:textId="77777777" w:rsidR="00BE640E" w:rsidRDefault="00BE640E" w:rsidP="00BE640E">
            <w:pPr>
              <w:pStyle w:val="TableParagraph"/>
              <w:spacing w:line="275" w:lineRule="exact"/>
              <w:ind w:left="70"/>
              <w:rPr>
                <w:sz w:val="24"/>
              </w:rPr>
            </w:pPr>
            <w:r>
              <w:rPr>
                <w:spacing w:val="-10"/>
                <w:sz w:val="24"/>
              </w:rPr>
              <w:t>Y</w:t>
            </w:r>
          </w:p>
        </w:tc>
        <w:tc>
          <w:tcPr>
            <w:tcW w:w="768" w:type="dxa"/>
          </w:tcPr>
          <w:p w14:paraId="57C3CBD3" w14:textId="77777777" w:rsidR="00BE640E" w:rsidRDefault="00BE640E" w:rsidP="00BE640E">
            <w:pPr>
              <w:pStyle w:val="TableParagraph"/>
              <w:spacing w:line="275" w:lineRule="exact"/>
              <w:ind w:left="15" w:right="1"/>
              <w:jc w:val="center"/>
              <w:rPr>
                <w:sz w:val="24"/>
              </w:rPr>
            </w:pPr>
            <w:r>
              <w:rPr>
                <w:spacing w:val="-10"/>
                <w:sz w:val="24"/>
              </w:rPr>
              <w:t>5</w:t>
            </w:r>
          </w:p>
        </w:tc>
      </w:tr>
      <w:tr w:rsidR="00BE640E" w14:paraId="712E24FC" w14:textId="77777777">
        <w:trPr>
          <w:trHeight w:val="414"/>
        </w:trPr>
        <w:tc>
          <w:tcPr>
            <w:tcW w:w="1178" w:type="dxa"/>
          </w:tcPr>
          <w:p w14:paraId="7EC7AD68" w14:textId="3805C466" w:rsidR="00BE640E" w:rsidRDefault="00BE640E" w:rsidP="00BE640E">
            <w:pPr>
              <w:pStyle w:val="TableParagraph"/>
              <w:spacing w:line="275" w:lineRule="exact"/>
              <w:ind w:left="69"/>
              <w:rPr>
                <w:sz w:val="24"/>
              </w:rPr>
            </w:pPr>
            <w:r w:rsidRPr="00093310">
              <w:t>ULI360</w:t>
            </w:r>
          </w:p>
        </w:tc>
        <w:tc>
          <w:tcPr>
            <w:tcW w:w="3682" w:type="dxa"/>
          </w:tcPr>
          <w:p w14:paraId="4D5473EE" w14:textId="28D7C730" w:rsidR="00BE640E" w:rsidRDefault="00BE640E" w:rsidP="00BE640E">
            <w:pPr>
              <w:pStyle w:val="TableParagraph"/>
              <w:spacing w:line="275" w:lineRule="exact"/>
              <w:ind w:left="72"/>
              <w:rPr>
                <w:sz w:val="24"/>
              </w:rPr>
            </w:pPr>
            <w:r w:rsidRPr="00A52573">
              <w:t>Siyaset Sosyolojisi</w:t>
            </w:r>
          </w:p>
        </w:tc>
        <w:tc>
          <w:tcPr>
            <w:tcW w:w="2340" w:type="dxa"/>
          </w:tcPr>
          <w:p w14:paraId="3BF042C2" w14:textId="77777777" w:rsidR="00BE640E" w:rsidRDefault="00BE640E" w:rsidP="00BE640E">
            <w:pPr>
              <w:pStyle w:val="TableParagraph"/>
              <w:spacing w:line="275" w:lineRule="exact"/>
              <w:ind w:left="70"/>
              <w:rPr>
                <w:sz w:val="24"/>
              </w:rPr>
            </w:pPr>
            <w:r>
              <w:rPr>
                <w:spacing w:val="-10"/>
                <w:sz w:val="24"/>
              </w:rPr>
              <w:t>S</w:t>
            </w:r>
          </w:p>
        </w:tc>
        <w:tc>
          <w:tcPr>
            <w:tcW w:w="1358" w:type="dxa"/>
          </w:tcPr>
          <w:p w14:paraId="0B3DE964" w14:textId="77777777" w:rsidR="00BE640E" w:rsidRDefault="00BE640E" w:rsidP="00BE640E">
            <w:pPr>
              <w:pStyle w:val="TableParagraph"/>
              <w:spacing w:line="275" w:lineRule="exact"/>
              <w:ind w:left="70"/>
              <w:rPr>
                <w:sz w:val="24"/>
              </w:rPr>
            </w:pPr>
            <w:r>
              <w:rPr>
                <w:spacing w:val="-10"/>
                <w:sz w:val="24"/>
              </w:rPr>
              <w:t>Y</w:t>
            </w:r>
          </w:p>
        </w:tc>
        <w:tc>
          <w:tcPr>
            <w:tcW w:w="768" w:type="dxa"/>
          </w:tcPr>
          <w:p w14:paraId="612F5DCB" w14:textId="77777777" w:rsidR="00BE640E" w:rsidRDefault="00BE640E" w:rsidP="00BE640E">
            <w:pPr>
              <w:pStyle w:val="TableParagraph"/>
              <w:spacing w:line="275" w:lineRule="exact"/>
              <w:ind w:left="15" w:right="1"/>
              <w:jc w:val="center"/>
              <w:rPr>
                <w:sz w:val="24"/>
              </w:rPr>
            </w:pPr>
            <w:r>
              <w:rPr>
                <w:spacing w:val="-10"/>
                <w:sz w:val="24"/>
              </w:rPr>
              <w:t>5</w:t>
            </w:r>
          </w:p>
        </w:tc>
      </w:tr>
      <w:tr w:rsidR="00BE640E" w14:paraId="08FA7A52" w14:textId="77777777">
        <w:trPr>
          <w:trHeight w:val="414"/>
        </w:trPr>
        <w:tc>
          <w:tcPr>
            <w:tcW w:w="1178" w:type="dxa"/>
          </w:tcPr>
          <w:p w14:paraId="124DDB80" w14:textId="5346E46D" w:rsidR="00BE640E" w:rsidRDefault="00C94511" w:rsidP="00BE640E">
            <w:pPr>
              <w:pStyle w:val="TableParagraph"/>
              <w:spacing w:line="275" w:lineRule="exact"/>
              <w:ind w:left="69"/>
              <w:rPr>
                <w:sz w:val="24"/>
              </w:rPr>
            </w:pPr>
            <w:r>
              <w:rPr>
                <w:sz w:val="24"/>
              </w:rPr>
              <w:t>ULI465</w:t>
            </w:r>
          </w:p>
        </w:tc>
        <w:tc>
          <w:tcPr>
            <w:tcW w:w="3682" w:type="dxa"/>
          </w:tcPr>
          <w:p w14:paraId="4FEA6C08" w14:textId="4EFB876E" w:rsidR="00BE640E" w:rsidRDefault="00C94511" w:rsidP="00BE640E">
            <w:pPr>
              <w:pStyle w:val="TableParagraph"/>
              <w:spacing w:line="275" w:lineRule="exact"/>
              <w:ind w:left="72"/>
              <w:rPr>
                <w:sz w:val="24"/>
              </w:rPr>
            </w:pPr>
            <w:r w:rsidRPr="00C94511">
              <w:rPr>
                <w:sz w:val="24"/>
              </w:rPr>
              <w:t>Diplomasi</w:t>
            </w:r>
          </w:p>
        </w:tc>
        <w:tc>
          <w:tcPr>
            <w:tcW w:w="2340" w:type="dxa"/>
          </w:tcPr>
          <w:p w14:paraId="6F3F4106" w14:textId="77777777" w:rsidR="00BE640E" w:rsidRDefault="00BE640E" w:rsidP="00BE640E">
            <w:pPr>
              <w:pStyle w:val="TableParagraph"/>
              <w:spacing w:line="275" w:lineRule="exact"/>
              <w:ind w:left="70"/>
              <w:rPr>
                <w:sz w:val="24"/>
              </w:rPr>
            </w:pPr>
            <w:r>
              <w:rPr>
                <w:spacing w:val="-10"/>
                <w:sz w:val="24"/>
              </w:rPr>
              <w:t>S</w:t>
            </w:r>
          </w:p>
        </w:tc>
        <w:tc>
          <w:tcPr>
            <w:tcW w:w="1358" w:type="dxa"/>
          </w:tcPr>
          <w:p w14:paraId="68AE8661" w14:textId="77777777" w:rsidR="00BE640E" w:rsidRDefault="00BE640E" w:rsidP="00BE640E">
            <w:pPr>
              <w:pStyle w:val="TableParagraph"/>
              <w:spacing w:line="275" w:lineRule="exact"/>
              <w:ind w:left="70"/>
              <w:rPr>
                <w:sz w:val="24"/>
              </w:rPr>
            </w:pPr>
            <w:r>
              <w:rPr>
                <w:spacing w:val="-10"/>
                <w:sz w:val="24"/>
              </w:rPr>
              <w:t>Y</w:t>
            </w:r>
          </w:p>
        </w:tc>
        <w:tc>
          <w:tcPr>
            <w:tcW w:w="768" w:type="dxa"/>
          </w:tcPr>
          <w:p w14:paraId="0A66132E" w14:textId="77777777" w:rsidR="00BE640E" w:rsidRDefault="00BE640E" w:rsidP="00BE640E">
            <w:pPr>
              <w:pStyle w:val="TableParagraph"/>
              <w:spacing w:line="275" w:lineRule="exact"/>
              <w:ind w:left="15" w:right="1"/>
              <w:jc w:val="center"/>
              <w:rPr>
                <w:sz w:val="24"/>
              </w:rPr>
            </w:pPr>
            <w:r>
              <w:rPr>
                <w:spacing w:val="-10"/>
                <w:sz w:val="24"/>
              </w:rPr>
              <w:t>5</w:t>
            </w:r>
          </w:p>
        </w:tc>
      </w:tr>
      <w:tr w:rsidR="00C94511" w14:paraId="275169A3" w14:textId="77777777">
        <w:trPr>
          <w:trHeight w:val="412"/>
        </w:trPr>
        <w:tc>
          <w:tcPr>
            <w:tcW w:w="1178" w:type="dxa"/>
          </w:tcPr>
          <w:p w14:paraId="0C334E85" w14:textId="6966F002" w:rsidR="00C94511" w:rsidRDefault="00C94511" w:rsidP="00C94511">
            <w:pPr>
              <w:pStyle w:val="TableParagraph"/>
              <w:spacing w:line="275" w:lineRule="exact"/>
              <w:ind w:left="69"/>
              <w:rPr>
                <w:sz w:val="24"/>
              </w:rPr>
            </w:pPr>
            <w:r w:rsidRPr="002B70B5">
              <w:t>ULI482</w:t>
            </w:r>
          </w:p>
        </w:tc>
        <w:tc>
          <w:tcPr>
            <w:tcW w:w="3682" w:type="dxa"/>
          </w:tcPr>
          <w:p w14:paraId="2757F6AC" w14:textId="7CD700A3" w:rsidR="00C94511" w:rsidRDefault="00C94511" w:rsidP="00C94511">
            <w:pPr>
              <w:pStyle w:val="TableParagraph"/>
              <w:spacing w:line="275" w:lineRule="exact"/>
              <w:ind w:left="72"/>
              <w:rPr>
                <w:sz w:val="24"/>
              </w:rPr>
            </w:pPr>
            <w:r w:rsidRPr="002E22A3">
              <w:t>Uluslararası Ekonomi Politik</w:t>
            </w:r>
          </w:p>
        </w:tc>
        <w:tc>
          <w:tcPr>
            <w:tcW w:w="2340" w:type="dxa"/>
          </w:tcPr>
          <w:p w14:paraId="749EDA5B" w14:textId="77777777" w:rsidR="00C94511" w:rsidRDefault="00C94511" w:rsidP="00C94511">
            <w:pPr>
              <w:pStyle w:val="TableParagraph"/>
              <w:spacing w:line="275" w:lineRule="exact"/>
              <w:ind w:left="70"/>
              <w:rPr>
                <w:sz w:val="24"/>
              </w:rPr>
            </w:pPr>
            <w:r>
              <w:rPr>
                <w:spacing w:val="-10"/>
                <w:sz w:val="24"/>
              </w:rPr>
              <w:t>S</w:t>
            </w:r>
          </w:p>
        </w:tc>
        <w:tc>
          <w:tcPr>
            <w:tcW w:w="1358" w:type="dxa"/>
          </w:tcPr>
          <w:p w14:paraId="0D2BC5E7" w14:textId="77777777" w:rsidR="00C94511" w:rsidRDefault="00C94511" w:rsidP="00C94511">
            <w:pPr>
              <w:pStyle w:val="TableParagraph"/>
              <w:spacing w:line="275" w:lineRule="exact"/>
              <w:ind w:left="70"/>
              <w:rPr>
                <w:sz w:val="24"/>
              </w:rPr>
            </w:pPr>
            <w:r>
              <w:rPr>
                <w:spacing w:val="-10"/>
                <w:sz w:val="24"/>
              </w:rPr>
              <w:t>Y</w:t>
            </w:r>
          </w:p>
        </w:tc>
        <w:tc>
          <w:tcPr>
            <w:tcW w:w="768" w:type="dxa"/>
          </w:tcPr>
          <w:p w14:paraId="6353F7AC" w14:textId="7135CDDE" w:rsidR="00C94511" w:rsidRDefault="00C94511" w:rsidP="00C94511">
            <w:pPr>
              <w:pStyle w:val="TableParagraph"/>
              <w:spacing w:line="275" w:lineRule="exact"/>
              <w:ind w:left="15" w:right="1"/>
              <w:jc w:val="center"/>
              <w:rPr>
                <w:sz w:val="24"/>
              </w:rPr>
            </w:pPr>
            <w:r>
              <w:rPr>
                <w:spacing w:val="-10"/>
                <w:sz w:val="24"/>
              </w:rPr>
              <w:t>4</w:t>
            </w:r>
          </w:p>
        </w:tc>
      </w:tr>
      <w:tr w:rsidR="00C94511" w14:paraId="0792C0DB" w14:textId="77777777">
        <w:trPr>
          <w:trHeight w:val="414"/>
        </w:trPr>
        <w:tc>
          <w:tcPr>
            <w:tcW w:w="1178" w:type="dxa"/>
          </w:tcPr>
          <w:p w14:paraId="794E581F" w14:textId="361F2CDD" w:rsidR="00C94511" w:rsidRDefault="00C94511" w:rsidP="00C94511">
            <w:pPr>
              <w:pStyle w:val="TableParagraph"/>
              <w:spacing w:line="275" w:lineRule="exact"/>
              <w:ind w:left="69"/>
              <w:rPr>
                <w:sz w:val="24"/>
              </w:rPr>
            </w:pPr>
            <w:r w:rsidRPr="002B70B5">
              <w:t>ULI476</w:t>
            </w:r>
          </w:p>
        </w:tc>
        <w:tc>
          <w:tcPr>
            <w:tcW w:w="3682" w:type="dxa"/>
          </w:tcPr>
          <w:p w14:paraId="4D978928" w14:textId="4602EFFF" w:rsidR="00C94511" w:rsidRDefault="00C94511" w:rsidP="00C94511">
            <w:pPr>
              <w:pStyle w:val="TableParagraph"/>
              <w:spacing w:line="275" w:lineRule="exact"/>
              <w:ind w:left="72"/>
              <w:rPr>
                <w:sz w:val="24"/>
              </w:rPr>
            </w:pPr>
            <w:r w:rsidRPr="002E22A3">
              <w:t>Sosyal Psikoloji</w:t>
            </w:r>
          </w:p>
        </w:tc>
        <w:tc>
          <w:tcPr>
            <w:tcW w:w="2340" w:type="dxa"/>
          </w:tcPr>
          <w:p w14:paraId="4975B2F3" w14:textId="77777777" w:rsidR="00C94511" w:rsidRDefault="00C94511" w:rsidP="00C94511">
            <w:pPr>
              <w:pStyle w:val="TableParagraph"/>
              <w:spacing w:line="275" w:lineRule="exact"/>
              <w:ind w:left="70"/>
              <w:rPr>
                <w:sz w:val="24"/>
              </w:rPr>
            </w:pPr>
            <w:r>
              <w:rPr>
                <w:spacing w:val="-10"/>
                <w:sz w:val="24"/>
              </w:rPr>
              <w:t>S</w:t>
            </w:r>
          </w:p>
        </w:tc>
        <w:tc>
          <w:tcPr>
            <w:tcW w:w="1358" w:type="dxa"/>
          </w:tcPr>
          <w:p w14:paraId="435EF1F0" w14:textId="77777777" w:rsidR="00C94511" w:rsidRDefault="00C94511" w:rsidP="00C94511">
            <w:pPr>
              <w:pStyle w:val="TableParagraph"/>
              <w:spacing w:line="275" w:lineRule="exact"/>
              <w:ind w:left="70"/>
              <w:rPr>
                <w:sz w:val="24"/>
              </w:rPr>
            </w:pPr>
            <w:r>
              <w:rPr>
                <w:spacing w:val="-10"/>
                <w:sz w:val="24"/>
              </w:rPr>
              <w:t>Y</w:t>
            </w:r>
          </w:p>
        </w:tc>
        <w:tc>
          <w:tcPr>
            <w:tcW w:w="768" w:type="dxa"/>
          </w:tcPr>
          <w:p w14:paraId="2C745FFA" w14:textId="664C75B8" w:rsidR="00C94511" w:rsidRDefault="00C94511" w:rsidP="00C94511">
            <w:pPr>
              <w:pStyle w:val="TableParagraph"/>
              <w:spacing w:line="275" w:lineRule="exact"/>
              <w:ind w:left="15" w:right="1"/>
              <w:jc w:val="center"/>
              <w:rPr>
                <w:sz w:val="24"/>
              </w:rPr>
            </w:pPr>
            <w:r>
              <w:rPr>
                <w:spacing w:val="-10"/>
                <w:sz w:val="24"/>
              </w:rPr>
              <w:t>5</w:t>
            </w:r>
          </w:p>
        </w:tc>
      </w:tr>
      <w:tr w:rsidR="00C94511" w14:paraId="2A979CFB" w14:textId="77777777">
        <w:trPr>
          <w:trHeight w:val="415"/>
        </w:trPr>
        <w:tc>
          <w:tcPr>
            <w:tcW w:w="1178" w:type="dxa"/>
          </w:tcPr>
          <w:p w14:paraId="23FD4C87" w14:textId="20A4A2AA" w:rsidR="00C94511" w:rsidRDefault="00C94511" w:rsidP="00C94511">
            <w:pPr>
              <w:pStyle w:val="TableParagraph"/>
              <w:spacing w:line="275" w:lineRule="exact"/>
              <w:ind w:left="69"/>
              <w:rPr>
                <w:sz w:val="24"/>
              </w:rPr>
            </w:pPr>
            <w:r w:rsidRPr="002B70B5">
              <w:t>ULI472</w:t>
            </w:r>
          </w:p>
        </w:tc>
        <w:tc>
          <w:tcPr>
            <w:tcW w:w="3682" w:type="dxa"/>
          </w:tcPr>
          <w:p w14:paraId="476DAF02" w14:textId="05BB2643" w:rsidR="00C94511" w:rsidRDefault="00C94511" w:rsidP="00C94511">
            <w:pPr>
              <w:pStyle w:val="TableParagraph"/>
              <w:spacing w:line="275" w:lineRule="exact"/>
              <w:ind w:left="72"/>
              <w:rPr>
                <w:sz w:val="24"/>
              </w:rPr>
            </w:pPr>
            <w:r w:rsidRPr="002E22A3">
              <w:t>Uluslararası Göç ve Sorunları</w:t>
            </w:r>
          </w:p>
        </w:tc>
        <w:tc>
          <w:tcPr>
            <w:tcW w:w="2340" w:type="dxa"/>
          </w:tcPr>
          <w:p w14:paraId="55DFC301" w14:textId="77777777" w:rsidR="00C94511" w:rsidRDefault="00C94511" w:rsidP="00C94511">
            <w:pPr>
              <w:pStyle w:val="TableParagraph"/>
              <w:spacing w:line="275" w:lineRule="exact"/>
              <w:ind w:left="70"/>
              <w:rPr>
                <w:sz w:val="24"/>
              </w:rPr>
            </w:pPr>
            <w:r>
              <w:rPr>
                <w:spacing w:val="-10"/>
                <w:sz w:val="24"/>
              </w:rPr>
              <w:t>S</w:t>
            </w:r>
          </w:p>
        </w:tc>
        <w:tc>
          <w:tcPr>
            <w:tcW w:w="1358" w:type="dxa"/>
          </w:tcPr>
          <w:p w14:paraId="0448F10E" w14:textId="77777777" w:rsidR="00C94511" w:rsidRDefault="00C94511" w:rsidP="00C94511">
            <w:pPr>
              <w:pStyle w:val="TableParagraph"/>
              <w:spacing w:line="275" w:lineRule="exact"/>
              <w:ind w:left="70"/>
              <w:rPr>
                <w:sz w:val="24"/>
              </w:rPr>
            </w:pPr>
            <w:r>
              <w:rPr>
                <w:spacing w:val="-10"/>
                <w:sz w:val="24"/>
              </w:rPr>
              <w:t>Y</w:t>
            </w:r>
          </w:p>
        </w:tc>
        <w:tc>
          <w:tcPr>
            <w:tcW w:w="768" w:type="dxa"/>
          </w:tcPr>
          <w:p w14:paraId="7D546AF1" w14:textId="09DC7204" w:rsidR="00C94511" w:rsidRDefault="00C94511" w:rsidP="00C94511">
            <w:pPr>
              <w:pStyle w:val="TableParagraph"/>
              <w:spacing w:line="275" w:lineRule="exact"/>
              <w:ind w:left="15" w:right="1"/>
              <w:jc w:val="center"/>
              <w:rPr>
                <w:sz w:val="24"/>
              </w:rPr>
            </w:pPr>
            <w:r>
              <w:rPr>
                <w:spacing w:val="-10"/>
                <w:sz w:val="24"/>
              </w:rPr>
              <w:t>3</w:t>
            </w:r>
          </w:p>
        </w:tc>
      </w:tr>
    </w:tbl>
    <w:p w14:paraId="156E25B9" w14:textId="77777777" w:rsidR="00245AD5" w:rsidRDefault="00000000">
      <w:pPr>
        <w:pStyle w:val="ListeParagraf"/>
        <w:numPr>
          <w:ilvl w:val="0"/>
          <w:numId w:val="1"/>
        </w:numPr>
        <w:tabs>
          <w:tab w:val="left" w:pos="860"/>
        </w:tabs>
        <w:spacing w:before="125"/>
        <w:ind w:left="860" w:hanging="359"/>
        <w:jc w:val="left"/>
        <w:rPr>
          <w:sz w:val="24"/>
        </w:rPr>
      </w:pPr>
      <w:r>
        <w:rPr>
          <w:color w:val="44536A"/>
          <w:sz w:val="24"/>
        </w:rPr>
        <w:t>Öğrencilere,</w:t>
      </w:r>
      <w:r>
        <w:rPr>
          <w:color w:val="44536A"/>
          <w:spacing w:val="-3"/>
          <w:sz w:val="24"/>
        </w:rPr>
        <w:t xml:space="preserve"> </w:t>
      </w:r>
      <w:r>
        <w:rPr>
          <w:color w:val="44536A"/>
          <w:sz w:val="24"/>
        </w:rPr>
        <w:t>isteğe</w:t>
      </w:r>
      <w:r>
        <w:rPr>
          <w:color w:val="44536A"/>
          <w:spacing w:val="-2"/>
          <w:sz w:val="24"/>
        </w:rPr>
        <w:t xml:space="preserve"> </w:t>
      </w:r>
      <w:r>
        <w:rPr>
          <w:color w:val="44536A"/>
          <w:sz w:val="24"/>
        </w:rPr>
        <w:t>bağlı ya</w:t>
      </w:r>
      <w:r>
        <w:rPr>
          <w:color w:val="44536A"/>
          <w:spacing w:val="-2"/>
          <w:sz w:val="24"/>
        </w:rPr>
        <w:t xml:space="preserve"> </w:t>
      </w:r>
      <w:r>
        <w:rPr>
          <w:color w:val="44536A"/>
          <w:sz w:val="24"/>
        </w:rPr>
        <w:t>da</w:t>
      </w:r>
      <w:r>
        <w:rPr>
          <w:color w:val="44536A"/>
          <w:spacing w:val="-2"/>
          <w:sz w:val="24"/>
        </w:rPr>
        <w:t xml:space="preserve"> </w:t>
      </w:r>
      <w:r>
        <w:rPr>
          <w:color w:val="44536A"/>
          <w:sz w:val="24"/>
        </w:rPr>
        <w:t>zorunlu staj</w:t>
      </w:r>
      <w:r>
        <w:rPr>
          <w:color w:val="44536A"/>
          <w:spacing w:val="-1"/>
          <w:sz w:val="24"/>
        </w:rPr>
        <w:t xml:space="preserve"> </w:t>
      </w:r>
      <w:r>
        <w:rPr>
          <w:color w:val="44536A"/>
          <w:sz w:val="24"/>
        </w:rPr>
        <w:t>imkânları</w:t>
      </w:r>
      <w:r>
        <w:rPr>
          <w:color w:val="44536A"/>
          <w:spacing w:val="1"/>
          <w:sz w:val="24"/>
        </w:rPr>
        <w:t xml:space="preserve"> </w:t>
      </w:r>
      <w:r>
        <w:rPr>
          <w:color w:val="44536A"/>
          <w:spacing w:val="-2"/>
          <w:sz w:val="24"/>
        </w:rPr>
        <w:t>sunulmaktadır.</w:t>
      </w:r>
    </w:p>
    <w:p w14:paraId="3DA9EA32" w14:textId="577FA35E" w:rsidR="00245AD5" w:rsidRDefault="00534841">
      <w:pPr>
        <w:pStyle w:val="GvdeMetni"/>
        <w:spacing w:before="257" w:line="360" w:lineRule="auto"/>
        <w:ind w:left="707" w:right="427" w:hanging="567"/>
        <w:jc w:val="both"/>
      </w:pPr>
      <w:r>
        <w:t>SBUİ bölümü mezun şartlarından biri olan Staj uygulaması öğrencilere zorunlu tutulmaktadır, aynı zamanda gönüllü staj yapmak isteyen öğrenciler de teşvik edilmekte ve desteklenmektedir.</w:t>
      </w:r>
      <w:r>
        <w:rPr>
          <w:spacing w:val="-1"/>
        </w:rPr>
        <w:t xml:space="preserve"> </w:t>
      </w:r>
      <w:r>
        <w:t>Kariyer fuarı,</w:t>
      </w:r>
      <w:r>
        <w:rPr>
          <w:spacing w:val="-1"/>
        </w:rPr>
        <w:t xml:space="preserve"> </w:t>
      </w:r>
      <w:r>
        <w:t>teknik</w:t>
      </w:r>
      <w:r>
        <w:rPr>
          <w:spacing w:val="1"/>
        </w:rPr>
        <w:t xml:space="preserve"> </w:t>
      </w:r>
      <w:r>
        <w:t>gezi</w:t>
      </w:r>
      <w:r>
        <w:rPr>
          <w:spacing w:val="1"/>
        </w:rPr>
        <w:t xml:space="preserve"> </w:t>
      </w:r>
      <w:r>
        <w:t>gibi sektörden</w:t>
      </w:r>
      <w:r>
        <w:rPr>
          <w:spacing w:val="1"/>
        </w:rPr>
        <w:t xml:space="preserve"> </w:t>
      </w:r>
      <w:r>
        <w:t xml:space="preserve">farklı kurum ve </w:t>
      </w:r>
      <w:r>
        <w:rPr>
          <w:spacing w:val="-2"/>
        </w:rPr>
        <w:t>kuruluşlarla</w:t>
      </w:r>
    </w:p>
    <w:p w14:paraId="3A8A5EA6" w14:textId="77777777" w:rsidR="00245AD5" w:rsidRDefault="00245AD5">
      <w:pPr>
        <w:pStyle w:val="GvdeMetni"/>
        <w:spacing w:line="360" w:lineRule="auto"/>
        <w:jc w:val="both"/>
        <w:sectPr w:rsidR="00245AD5">
          <w:pgSz w:w="11910" w:h="16840"/>
          <w:pgMar w:top="1320" w:right="992" w:bottom="1080" w:left="1275" w:header="0" w:footer="892" w:gutter="0"/>
          <w:cols w:space="720"/>
        </w:sectPr>
      </w:pPr>
    </w:p>
    <w:p w14:paraId="695DE204" w14:textId="6A0D4DEE" w:rsidR="00245AD5" w:rsidRDefault="00000000">
      <w:pPr>
        <w:pStyle w:val="GvdeMetni"/>
        <w:spacing w:before="76" w:line="360" w:lineRule="auto"/>
        <w:ind w:left="707" w:right="428"/>
        <w:jc w:val="both"/>
      </w:pPr>
      <w:proofErr w:type="gramStart"/>
      <w:r>
        <w:lastRenderedPageBreak/>
        <w:t>ilgili</w:t>
      </w:r>
      <w:proofErr w:type="gramEnd"/>
      <w:r>
        <w:rPr>
          <w:spacing w:val="-2"/>
        </w:rPr>
        <w:t xml:space="preserve"> </w:t>
      </w:r>
      <w:r>
        <w:t>bilgi</w:t>
      </w:r>
      <w:r>
        <w:rPr>
          <w:spacing w:val="-2"/>
        </w:rPr>
        <w:t xml:space="preserve"> </w:t>
      </w:r>
      <w:r>
        <w:t>edinen</w:t>
      </w:r>
      <w:r>
        <w:rPr>
          <w:spacing w:val="-3"/>
        </w:rPr>
        <w:t xml:space="preserve"> </w:t>
      </w:r>
      <w:r>
        <w:t>öğrenciler,</w:t>
      </w:r>
      <w:r>
        <w:rPr>
          <w:spacing w:val="-3"/>
        </w:rPr>
        <w:t xml:space="preserve"> </w:t>
      </w:r>
      <w:r>
        <w:t>bu</w:t>
      </w:r>
      <w:r>
        <w:rPr>
          <w:spacing w:val="-2"/>
        </w:rPr>
        <w:t xml:space="preserve"> </w:t>
      </w:r>
      <w:r>
        <w:t>faaliyetlerde</w:t>
      </w:r>
      <w:r>
        <w:rPr>
          <w:spacing w:val="-4"/>
        </w:rPr>
        <w:t xml:space="preserve"> </w:t>
      </w:r>
      <w:r>
        <w:t>tanıştıkları</w:t>
      </w:r>
      <w:r>
        <w:rPr>
          <w:spacing w:val="-2"/>
        </w:rPr>
        <w:t xml:space="preserve"> </w:t>
      </w:r>
      <w:r>
        <w:t>ilgili</w:t>
      </w:r>
      <w:r>
        <w:rPr>
          <w:spacing w:val="-2"/>
        </w:rPr>
        <w:t xml:space="preserve"> </w:t>
      </w:r>
      <w:r>
        <w:t>kişilerle</w:t>
      </w:r>
      <w:r>
        <w:rPr>
          <w:spacing w:val="-3"/>
        </w:rPr>
        <w:t xml:space="preserve"> </w:t>
      </w:r>
      <w:r>
        <w:t>iletişime</w:t>
      </w:r>
      <w:r>
        <w:rPr>
          <w:spacing w:val="-3"/>
        </w:rPr>
        <w:t xml:space="preserve"> </w:t>
      </w:r>
      <w:r>
        <w:t xml:space="preserve">geçerek, bölüm hocalarının da desteği ile Staj imkanlarından yararlanmaktadır. Aynı zamanda Kariyer merkezi Staj yapmak isteyen ancak staj </w:t>
      </w:r>
      <w:r w:rsidR="00534841">
        <w:t>imkânı</w:t>
      </w:r>
      <w:r>
        <w:t xml:space="preserve"> bulamayan öğrencilere desteklemekte ve firmalarla iletişime geçmektedir.</w:t>
      </w:r>
    </w:p>
    <w:p w14:paraId="51B499E1" w14:textId="77777777" w:rsidR="00245AD5" w:rsidRDefault="00245AD5">
      <w:pPr>
        <w:pStyle w:val="GvdeMetni"/>
        <w:rPr>
          <w:sz w:val="20"/>
        </w:rPr>
      </w:pPr>
    </w:p>
    <w:p w14:paraId="18803232" w14:textId="77777777" w:rsidR="00245AD5" w:rsidRDefault="00000000">
      <w:pPr>
        <w:pStyle w:val="GvdeMetni"/>
        <w:spacing w:before="175"/>
        <w:rPr>
          <w:sz w:val="20"/>
        </w:rPr>
      </w:pPr>
      <w:r>
        <w:rPr>
          <w:noProof/>
          <w:sz w:val="20"/>
        </w:rPr>
        <mc:AlternateContent>
          <mc:Choice Requires="wps">
            <w:drawing>
              <wp:anchor distT="0" distB="0" distL="0" distR="0" simplePos="0" relativeHeight="487592448" behindDoc="1" locked="0" layoutInCell="1" allowOverlap="1" wp14:anchorId="1E34E458" wp14:editId="6E28CA2D">
                <wp:simplePos x="0" y="0"/>
                <wp:positionH relativeFrom="page">
                  <wp:posOffset>827836</wp:posOffset>
                </wp:positionH>
                <wp:positionV relativeFrom="paragraph">
                  <wp:posOffset>275945</wp:posOffset>
                </wp:positionV>
                <wp:extent cx="5905500" cy="29273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292735"/>
                        </a:xfrm>
                        <a:prstGeom prst="rect">
                          <a:avLst/>
                        </a:prstGeom>
                        <a:ln w="6096">
                          <a:solidFill>
                            <a:srgbClr val="000000"/>
                          </a:solidFill>
                          <a:prstDash val="solid"/>
                        </a:ln>
                      </wps:spPr>
                      <wps:txbx>
                        <w:txbxContent>
                          <w:p w14:paraId="7572CD72" w14:textId="77777777" w:rsidR="00245AD5" w:rsidRDefault="00000000">
                            <w:pPr>
                              <w:tabs>
                                <w:tab w:val="left" w:pos="959"/>
                              </w:tabs>
                              <w:spacing w:before="18"/>
                              <w:ind w:left="107"/>
                              <w:rPr>
                                <w:b/>
                                <w:sz w:val="24"/>
                              </w:rPr>
                            </w:pPr>
                            <w:r>
                              <w:rPr>
                                <w:b/>
                                <w:color w:val="C00000"/>
                                <w:spacing w:val="-10"/>
                                <w:sz w:val="24"/>
                              </w:rPr>
                              <w:t>5</w:t>
                            </w:r>
                            <w:r>
                              <w:rPr>
                                <w:b/>
                                <w:color w:val="C00000"/>
                                <w:sz w:val="24"/>
                              </w:rPr>
                              <w:tab/>
                              <w:t>Öğretim</w:t>
                            </w:r>
                            <w:r>
                              <w:rPr>
                                <w:b/>
                                <w:color w:val="C00000"/>
                                <w:spacing w:val="-1"/>
                                <w:sz w:val="24"/>
                              </w:rPr>
                              <w:t xml:space="preserve"> </w:t>
                            </w:r>
                            <w:r>
                              <w:rPr>
                                <w:b/>
                                <w:color w:val="C00000"/>
                                <w:spacing w:val="-2"/>
                                <w:sz w:val="24"/>
                              </w:rPr>
                              <w:t>Kadrosu</w:t>
                            </w:r>
                          </w:p>
                        </w:txbxContent>
                      </wps:txbx>
                      <wps:bodyPr wrap="square" lIns="0" tIns="0" rIns="0" bIns="0" rtlCol="0">
                        <a:noAutofit/>
                      </wps:bodyPr>
                    </wps:wsp>
                  </a:graphicData>
                </a:graphic>
              </wp:anchor>
            </w:drawing>
          </mc:Choice>
          <mc:Fallback>
            <w:pict>
              <v:shape w14:anchorId="1E34E458" id="Textbox 17" o:spid="_x0000_s1039" type="#_x0000_t202" style="position:absolute;margin-left:65.2pt;margin-top:21.75pt;width:465pt;height:23.0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" filled="f" strokeweight=".48pt">
                <v:path arrowok="t"/>
                <v:textbox inset="0,0,0,0">
                  <w:txbxContent>
                    <w:p w14:paraId="7572CD72" w14:textId="77777777" w:rsidR="00245AD5" w:rsidRDefault="00000000">
                      <w:pPr>
                        <w:tabs>
                          <w:tab w:val="left" w:pos="959"/>
                        </w:tabs>
                        <w:spacing w:before="18"/>
                        <w:ind w:left="107"/>
                        <w:rPr>
                          <w:b/>
                          <w:sz w:val="24"/>
                        </w:rPr>
                      </w:pPr>
                      <w:r>
                        <w:rPr>
                          <w:b/>
                          <w:color w:val="C00000"/>
                          <w:spacing w:val="-10"/>
                          <w:sz w:val="24"/>
                        </w:rPr>
                        <w:t>5</w:t>
                      </w:r>
                      <w:r>
                        <w:rPr>
                          <w:b/>
                          <w:color w:val="C00000"/>
                          <w:sz w:val="24"/>
                        </w:rPr>
                        <w:tab/>
                        <w:t>Öğretim</w:t>
                      </w:r>
                      <w:r>
                        <w:rPr>
                          <w:b/>
                          <w:color w:val="C00000"/>
                          <w:spacing w:val="-1"/>
                          <w:sz w:val="24"/>
                        </w:rPr>
                        <w:t xml:space="preserve"> </w:t>
                      </w:r>
                      <w:r>
                        <w:rPr>
                          <w:b/>
                          <w:color w:val="C00000"/>
                          <w:spacing w:val="-2"/>
                          <w:sz w:val="24"/>
                        </w:rPr>
                        <w:t>Kadrosu</w:t>
                      </w:r>
                    </w:p>
                  </w:txbxContent>
                </v:textbox>
                <w10:wrap type="topAndBottom" anchorx="page"/>
              </v:shape>
            </w:pict>
          </mc:Fallback>
        </mc:AlternateContent>
      </w:r>
    </w:p>
    <w:p w14:paraId="09125965" w14:textId="77777777" w:rsidR="00245AD5" w:rsidRDefault="00245AD5">
      <w:pPr>
        <w:pStyle w:val="GvdeMetni"/>
        <w:rPr>
          <w:sz w:val="20"/>
        </w:rPr>
      </w:pPr>
    </w:p>
    <w:p w14:paraId="1FFC3822" w14:textId="77777777" w:rsidR="00245AD5" w:rsidRDefault="00000000">
      <w:pPr>
        <w:pStyle w:val="GvdeMetni"/>
        <w:spacing w:before="178"/>
        <w:rPr>
          <w:sz w:val="20"/>
        </w:rPr>
      </w:pPr>
      <w:r>
        <w:rPr>
          <w:noProof/>
          <w:sz w:val="20"/>
        </w:rPr>
        <mc:AlternateContent>
          <mc:Choice Requires="wpg">
            <w:drawing>
              <wp:anchor distT="0" distB="0" distL="0" distR="0" simplePos="0" relativeHeight="487592960" behindDoc="1" locked="0" layoutInCell="1" allowOverlap="1" wp14:anchorId="2DE101C2" wp14:editId="2C0D280D">
                <wp:simplePos x="0" y="0"/>
                <wp:positionH relativeFrom="page">
                  <wp:posOffset>824788</wp:posOffset>
                </wp:positionH>
                <wp:positionV relativeFrom="paragraph">
                  <wp:posOffset>274586</wp:posOffset>
                </wp:positionV>
                <wp:extent cx="5911850" cy="56134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1850" cy="561340"/>
                          <a:chOff x="0" y="0"/>
                          <a:chExt cx="5911850" cy="561340"/>
                        </a:xfrm>
                      </wpg:grpSpPr>
                      <wps:wsp>
                        <wps:cNvPr id="19" name="Graphic 19"/>
                        <wps:cNvSpPr/>
                        <wps:spPr>
                          <a:xfrm>
                            <a:off x="0" y="0"/>
                            <a:ext cx="5911850" cy="561340"/>
                          </a:xfrm>
                          <a:custGeom>
                            <a:avLst/>
                            <a:gdLst/>
                            <a:ahLst/>
                            <a:cxnLst/>
                            <a:rect l="l" t="t" r="r" b="b"/>
                            <a:pathLst>
                              <a:path w="5911850" h="561340">
                                <a:moveTo>
                                  <a:pt x="5911291" y="280492"/>
                                </a:moveTo>
                                <a:lnTo>
                                  <a:pt x="5905195" y="280492"/>
                                </a:lnTo>
                                <a:lnTo>
                                  <a:pt x="5905195" y="555117"/>
                                </a:lnTo>
                                <a:lnTo>
                                  <a:pt x="6096" y="555117"/>
                                </a:lnTo>
                                <a:lnTo>
                                  <a:pt x="6096" y="280492"/>
                                </a:lnTo>
                                <a:lnTo>
                                  <a:pt x="0" y="280492"/>
                                </a:lnTo>
                                <a:lnTo>
                                  <a:pt x="0" y="555117"/>
                                </a:lnTo>
                                <a:lnTo>
                                  <a:pt x="0" y="561213"/>
                                </a:lnTo>
                                <a:lnTo>
                                  <a:pt x="6096" y="561213"/>
                                </a:lnTo>
                                <a:lnTo>
                                  <a:pt x="5905195" y="561213"/>
                                </a:lnTo>
                                <a:lnTo>
                                  <a:pt x="5911291" y="561213"/>
                                </a:lnTo>
                                <a:lnTo>
                                  <a:pt x="5911291" y="555117"/>
                                </a:lnTo>
                                <a:lnTo>
                                  <a:pt x="5911291" y="280492"/>
                                </a:lnTo>
                                <a:close/>
                              </a:path>
                              <a:path w="5911850" h="561340">
                                <a:moveTo>
                                  <a:pt x="5911291" y="0"/>
                                </a:moveTo>
                                <a:lnTo>
                                  <a:pt x="5905246" y="0"/>
                                </a:lnTo>
                                <a:lnTo>
                                  <a:pt x="6096" y="0"/>
                                </a:lnTo>
                                <a:lnTo>
                                  <a:pt x="0" y="0"/>
                                </a:lnTo>
                                <a:lnTo>
                                  <a:pt x="0" y="6096"/>
                                </a:lnTo>
                                <a:lnTo>
                                  <a:pt x="0" y="280416"/>
                                </a:lnTo>
                                <a:lnTo>
                                  <a:pt x="6096" y="280416"/>
                                </a:lnTo>
                                <a:lnTo>
                                  <a:pt x="6096" y="6096"/>
                                </a:lnTo>
                                <a:lnTo>
                                  <a:pt x="5905195" y="6096"/>
                                </a:lnTo>
                                <a:lnTo>
                                  <a:pt x="5905195" y="280416"/>
                                </a:lnTo>
                                <a:lnTo>
                                  <a:pt x="5911291" y="280416"/>
                                </a:lnTo>
                                <a:lnTo>
                                  <a:pt x="5911291" y="6096"/>
                                </a:lnTo>
                                <a:lnTo>
                                  <a:pt x="5911291" y="0"/>
                                </a:lnTo>
                                <a:close/>
                              </a:path>
                            </a:pathLst>
                          </a:custGeom>
                          <a:solidFill>
                            <a:srgbClr val="000000"/>
                          </a:solidFill>
                        </wps:spPr>
                        <wps:bodyPr wrap="square" lIns="0" tIns="0" rIns="0" bIns="0" rtlCol="0">
                          <a:prstTxWarp prst="textNoShape">
                            <a:avLst/>
                          </a:prstTxWarp>
                          <a:noAutofit/>
                        </wps:bodyPr>
                      </wps:wsp>
                      <wps:wsp>
                        <wps:cNvPr id="20" name="Textbox 20"/>
                        <wps:cNvSpPr txBox="1"/>
                        <wps:spPr>
                          <a:xfrm>
                            <a:off x="74676" y="24214"/>
                            <a:ext cx="130175" cy="168910"/>
                          </a:xfrm>
                          <a:prstGeom prst="rect">
                            <a:avLst/>
                          </a:prstGeom>
                        </wps:spPr>
                        <wps:txbx>
                          <w:txbxContent>
                            <w:p w14:paraId="54AF778C" w14:textId="77777777" w:rsidR="00245AD5" w:rsidRDefault="00000000">
                              <w:pPr>
                                <w:spacing w:line="266" w:lineRule="exact"/>
                                <w:rPr>
                                  <w:sz w:val="24"/>
                                </w:rPr>
                              </w:pPr>
                              <w:r>
                                <w:rPr>
                                  <w:color w:val="44536A"/>
                                  <w:spacing w:val="-5"/>
                                  <w:sz w:val="24"/>
                                </w:rPr>
                                <w:t>a)</w:t>
                              </w:r>
                            </w:p>
                          </w:txbxContent>
                        </wps:txbx>
                        <wps:bodyPr wrap="square" lIns="0" tIns="0" rIns="0" bIns="0" rtlCol="0">
                          <a:noAutofit/>
                        </wps:bodyPr>
                      </wps:wsp>
                      <wps:wsp>
                        <wps:cNvPr id="21" name="Textbox 21"/>
                        <wps:cNvSpPr txBox="1"/>
                        <wps:spPr>
                          <a:xfrm>
                            <a:off x="615645" y="24214"/>
                            <a:ext cx="5232400" cy="431165"/>
                          </a:xfrm>
                          <a:prstGeom prst="rect">
                            <a:avLst/>
                          </a:prstGeom>
                        </wps:spPr>
                        <wps:txbx>
                          <w:txbxContent>
                            <w:p w14:paraId="4C1088A4" w14:textId="77777777" w:rsidR="00245AD5" w:rsidRDefault="00000000">
                              <w:pPr>
                                <w:spacing w:line="266" w:lineRule="exact"/>
                                <w:rPr>
                                  <w:sz w:val="24"/>
                                </w:rPr>
                              </w:pPr>
                              <w:r>
                                <w:rPr>
                                  <w:color w:val="44536A"/>
                                  <w:sz w:val="24"/>
                                </w:rPr>
                                <w:t>Öğretim</w:t>
                              </w:r>
                              <w:r>
                                <w:rPr>
                                  <w:color w:val="44536A"/>
                                  <w:spacing w:val="33"/>
                                  <w:sz w:val="24"/>
                                </w:rPr>
                                <w:t xml:space="preserve"> </w:t>
                              </w:r>
                              <w:r>
                                <w:rPr>
                                  <w:color w:val="44536A"/>
                                  <w:sz w:val="24"/>
                                </w:rPr>
                                <w:t>Kadrosu,</w:t>
                              </w:r>
                              <w:r>
                                <w:rPr>
                                  <w:color w:val="44536A"/>
                                  <w:spacing w:val="36"/>
                                  <w:sz w:val="24"/>
                                </w:rPr>
                                <w:t xml:space="preserve"> </w:t>
                              </w:r>
                              <w:r>
                                <w:rPr>
                                  <w:color w:val="44536A"/>
                                  <w:sz w:val="24"/>
                                </w:rPr>
                                <w:t>bilimsel</w:t>
                              </w:r>
                              <w:r>
                                <w:rPr>
                                  <w:color w:val="44536A"/>
                                  <w:spacing w:val="36"/>
                                  <w:sz w:val="24"/>
                                </w:rPr>
                                <w:t xml:space="preserve"> </w:t>
                              </w:r>
                              <w:r>
                                <w:rPr>
                                  <w:color w:val="44536A"/>
                                  <w:sz w:val="24"/>
                                </w:rPr>
                                <w:t>araştırmayı,</w:t>
                              </w:r>
                              <w:r>
                                <w:rPr>
                                  <w:color w:val="44536A"/>
                                  <w:spacing w:val="35"/>
                                  <w:sz w:val="24"/>
                                </w:rPr>
                                <w:t xml:space="preserve"> </w:t>
                              </w:r>
                              <w:r>
                                <w:rPr>
                                  <w:color w:val="44536A"/>
                                  <w:sz w:val="24"/>
                                </w:rPr>
                                <w:t>öğrenci–öğretim</w:t>
                              </w:r>
                              <w:r>
                                <w:rPr>
                                  <w:color w:val="44536A"/>
                                  <w:spacing w:val="36"/>
                                  <w:sz w:val="24"/>
                                </w:rPr>
                                <w:t xml:space="preserve"> </w:t>
                              </w:r>
                              <w:r>
                                <w:rPr>
                                  <w:color w:val="44536A"/>
                                  <w:sz w:val="24"/>
                                </w:rPr>
                                <w:t>üyesi</w:t>
                              </w:r>
                              <w:r>
                                <w:rPr>
                                  <w:color w:val="44536A"/>
                                  <w:spacing w:val="36"/>
                                  <w:sz w:val="24"/>
                                </w:rPr>
                                <w:t xml:space="preserve"> </w:t>
                              </w:r>
                              <w:r>
                                <w:rPr>
                                  <w:color w:val="44536A"/>
                                  <w:sz w:val="24"/>
                                </w:rPr>
                                <w:t>diyaloğunu,</w:t>
                              </w:r>
                              <w:r>
                                <w:rPr>
                                  <w:color w:val="44536A"/>
                                  <w:spacing w:val="36"/>
                                  <w:sz w:val="24"/>
                                </w:rPr>
                                <w:t xml:space="preserve"> </w:t>
                              </w:r>
                              <w:r>
                                <w:rPr>
                                  <w:color w:val="44536A"/>
                                  <w:spacing w:val="-2"/>
                                  <w:sz w:val="24"/>
                                </w:rPr>
                                <w:t>öğrenci</w:t>
                              </w:r>
                            </w:p>
                            <w:p w14:paraId="3156D7BE" w14:textId="77777777" w:rsidR="00245AD5" w:rsidRDefault="00000000">
                              <w:pPr>
                                <w:spacing w:before="137"/>
                                <w:rPr>
                                  <w:sz w:val="24"/>
                                </w:rPr>
                              </w:pPr>
                              <w:proofErr w:type="gramStart"/>
                              <w:r>
                                <w:rPr>
                                  <w:color w:val="44536A"/>
                                  <w:sz w:val="24"/>
                                </w:rPr>
                                <w:t>akademik</w:t>
                              </w:r>
                              <w:proofErr w:type="gramEnd"/>
                              <w:r>
                                <w:rPr>
                                  <w:color w:val="44536A"/>
                                  <w:spacing w:val="-2"/>
                                  <w:sz w:val="24"/>
                                </w:rPr>
                                <w:t xml:space="preserve"> </w:t>
                              </w:r>
                              <w:r>
                                <w:rPr>
                                  <w:color w:val="44536A"/>
                                  <w:sz w:val="24"/>
                                </w:rPr>
                                <w:t>danışmanlığı</w:t>
                              </w:r>
                              <w:r>
                                <w:rPr>
                                  <w:color w:val="44536A"/>
                                  <w:spacing w:val="-1"/>
                                  <w:sz w:val="24"/>
                                </w:rPr>
                                <w:t xml:space="preserve"> </w:t>
                              </w:r>
                              <w:r>
                                <w:rPr>
                                  <w:color w:val="44536A"/>
                                  <w:sz w:val="24"/>
                                </w:rPr>
                                <w:t>ve</w:t>
                              </w:r>
                              <w:r>
                                <w:rPr>
                                  <w:color w:val="44536A"/>
                                  <w:spacing w:val="-2"/>
                                  <w:sz w:val="24"/>
                                </w:rPr>
                                <w:t xml:space="preserve"> </w:t>
                              </w:r>
                              <w:r>
                                <w:rPr>
                                  <w:color w:val="44536A"/>
                                  <w:sz w:val="24"/>
                                </w:rPr>
                                <w:t>akademik</w:t>
                              </w:r>
                              <w:r>
                                <w:rPr>
                                  <w:color w:val="44536A"/>
                                  <w:spacing w:val="-1"/>
                                  <w:sz w:val="24"/>
                                </w:rPr>
                                <w:t xml:space="preserve"> </w:t>
                              </w:r>
                              <w:r>
                                <w:rPr>
                                  <w:color w:val="44536A"/>
                                  <w:sz w:val="24"/>
                                </w:rPr>
                                <w:t>gelişimi</w:t>
                              </w:r>
                              <w:r>
                                <w:rPr>
                                  <w:color w:val="44536A"/>
                                  <w:spacing w:val="-1"/>
                                  <w:sz w:val="24"/>
                                </w:rPr>
                                <w:t xml:space="preserve"> </w:t>
                              </w:r>
                              <w:r>
                                <w:rPr>
                                  <w:color w:val="44536A"/>
                                  <w:sz w:val="24"/>
                                </w:rPr>
                                <w:t>sağlayacak düzeyde</w:t>
                              </w:r>
                              <w:r>
                                <w:rPr>
                                  <w:color w:val="44536A"/>
                                  <w:spacing w:val="-2"/>
                                  <w:sz w:val="24"/>
                                </w:rPr>
                                <w:t xml:space="preserve"> </w:t>
                              </w:r>
                              <w:r>
                                <w:rPr>
                                  <w:color w:val="44536A"/>
                                  <w:sz w:val="24"/>
                                </w:rPr>
                                <w:t>yeterli</w:t>
                              </w:r>
                              <w:r>
                                <w:rPr>
                                  <w:color w:val="44536A"/>
                                  <w:spacing w:val="-1"/>
                                  <w:sz w:val="24"/>
                                </w:rPr>
                                <w:t xml:space="preserve"> </w:t>
                              </w:r>
                              <w:r>
                                <w:rPr>
                                  <w:color w:val="44536A"/>
                                  <w:spacing w:val="-2"/>
                                  <w:sz w:val="24"/>
                                </w:rPr>
                                <w:t>sayıdadır.</w:t>
                              </w:r>
                            </w:p>
                          </w:txbxContent>
                        </wps:txbx>
                        <wps:bodyPr wrap="square" lIns="0" tIns="0" rIns="0" bIns="0" rtlCol="0">
                          <a:noAutofit/>
                        </wps:bodyPr>
                      </wps:wsp>
                    </wpg:wgp>
                  </a:graphicData>
                </a:graphic>
              </wp:anchor>
            </w:drawing>
          </mc:Choice>
          <mc:Fallback>
            <w:pict>
              <v:group w14:anchorId="2DE101C2" id="Group 18" o:spid="_x0000_s1040" style="position:absolute;margin-left:64.95pt;margin-top:21.6pt;width:465.5pt;height:44.2pt;z-index:-15723520;mso-wrap-distance-left:0;mso-wrap-distance-right:0;mso-position-horizontal-relative:page;mso-position-vertical-relative:text" coordsize="59118,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">
                <v:shape id="Graphic 19" o:spid="_x0000_s1041" style="position:absolute;width:59118;height:5613;visibility:visible;mso-wrap-style:square;v-text-anchor:top" coordsize="5911850,56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" path="m5911291,280492r-6096,l5905195,555117r-5899099,l6096,280492r-6096,l,555117r,6096l6096,561213r5899099,l5911291,561213r,-6096l5911291,280492xem5911291,r-6045,l6096,,,,,6096,,280416r6096,l6096,6096r5899099,l5905195,280416r6096,l5911291,6096r,-6096xe" fillcolor="black" stroked="f">
                  <v:path arrowok="t"/>
                </v:shape>
                <v:shape id="Textbox 20" o:spid="_x0000_s1042" type="#_x0000_t202" style="position:absolute;left:746;top:242;width:130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54AF778C" w14:textId="77777777" w:rsidR="00245AD5" w:rsidRDefault="00000000">
                        <w:pPr>
                          <w:spacing w:line="266" w:lineRule="exact"/>
                          <w:rPr>
                            <w:sz w:val="24"/>
                          </w:rPr>
                        </w:pPr>
                        <w:r>
                          <w:rPr>
                            <w:color w:val="44536A"/>
                            <w:spacing w:val="-5"/>
                            <w:sz w:val="24"/>
                          </w:rPr>
                          <w:t>a)</w:t>
                        </w:r>
                      </w:p>
                    </w:txbxContent>
                  </v:textbox>
                </v:shape>
                <v:shape id="Textbox 21" o:spid="_x0000_s1043" type="#_x0000_t202" style="position:absolute;left:6156;top:242;width:52324;height:4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4C1088A4" w14:textId="77777777" w:rsidR="00245AD5" w:rsidRDefault="00000000">
                        <w:pPr>
                          <w:spacing w:line="266" w:lineRule="exact"/>
                          <w:rPr>
                            <w:sz w:val="24"/>
                          </w:rPr>
                        </w:pPr>
                        <w:r>
                          <w:rPr>
                            <w:color w:val="44536A"/>
                            <w:sz w:val="24"/>
                          </w:rPr>
                          <w:t>Öğretim</w:t>
                        </w:r>
                        <w:r>
                          <w:rPr>
                            <w:color w:val="44536A"/>
                            <w:spacing w:val="33"/>
                            <w:sz w:val="24"/>
                          </w:rPr>
                          <w:t xml:space="preserve"> </w:t>
                        </w:r>
                        <w:r>
                          <w:rPr>
                            <w:color w:val="44536A"/>
                            <w:sz w:val="24"/>
                          </w:rPr>
                          <w:t>Kadrosu,</w:t>
                        </w:r>
                        <w:r>
                          <w:rPr>
                            <w:color w:val="44536A"/>
                            <w:spacing w:val="36"/>
                            <w:sz w:val="24"/>
                          </w:rPr>
                          <w:t xml:space="preserve"> </w:t>
                        </w:r>
                        <w:r>
                          <w:rPr>
                            <w:color w:val="44536A"/>
                            <w:sz w:val="24"/>
                          </w:rPr>
                          <w:t>bilimsel</w:t>
                        </w:r>
                        <w:r>
                          <w:rPr>
                            <w:color w:val="44536A"/>
                            <w:spacing w:val="36"/>
                            <w:sz w:val="24"/>
                          </w:rPr>
                          <w:t xml:space="preserve"> </w:t>
                        </w:r>
                        <w:r>
                          <w:rPr>
                            <w:color w:val="44536A"/>
                            <w:sz w:val="24"/>
                          </w:rPr>
                          <w:t>araştırmayı,</w:t>
                        </w:r>
                        <w:r>
                          <w:rPr>
                            <w:color w:val="44536A"/>
                            <w:spacing w:val="35"/>
                            <w:sz w:val="24"/>
                          </w:rPr>
                          <w:t xml:space="preserve"> </w:t>
                        </w:r>
                        <w:r>
                          <w:rPr>
                            <w:color w:val="44536A"/>
                            <w:sz w:val="24"/>
                          </w:rPr>
                          <w:t>öğrenci–öğretim</w:t>
                        </w:r>
                        <w:r>
                          <w:rPr>
                            <w:color w:val="44536A"/>
                            <w:spacing w:val="36"/>
                            <w:sz w:val="24"/>
                          </w:rPr>
                          <w:t xml:space="preserve"> </w:t>
                        </w:r>
                        <w:r>
                          <w:rPr>
                            <w:color w:val="44536A"/>
                            <w:sz w:val="24"/>
                          </w:rPr>
                          <w:t>üyesi</w:t>
                        </w:r>
                        <w:r>
                          <w:rPr>
                            <w:color w:val="44536A"/>
                            <w:spacing w:val="36"/>
                            <w:sz w:val="24"/>
                          </w:rPr>
                          <w:t xml:space="preserve"> </w:t>
                        </w:r>
                        <w:r>
                          <w:rPr>
                            <w:color w:val="44536A"/>
                            <w:sz w:val="24"/>
                          </w:rPr>
                          <w:t>diyaloğunu,</w:t>
                        </w:r>
                        <w:r>
                          <w:rPr>
                            <w:color w:val="44536A"/>
                            <w:spacing w:val="36"/>
                            <w:sz w:val="24"/>
                          </w:rPr>
                          <w:t xml:space="preserve"> </w:t>
                        </w:r>
                        <w:r>
                          <w:rPr>
                            <w:color w:val="44536A"/>
                            <w:spacing w:val="-2"/>
                            <w:sz w:val="24"/>
                          </w:rPr>
                          <w:t>öğrenci</w:t>
                        </w:r>
                      </w:p>
                      <w:p w14:paraId="3156D7BE" w14:textId="77777777" w:rsidR="00245AD5" w:rsidRDefault="00000000">
                        <w:pPr>
                          <w:spacing w:before="137"/>
                          <w:rPr>
                            <w:sz w:val="24"/>
                          </w:rPr>
                        </w:pPr>
                        <w:proofErr w:type="gramStart"/>
                        <w:r>
                          <w:rPr>
                            <w:color w:val="44536A"/>
                            <w:sz w:val="24"/>
                          </w:rPr>
                          <w:t>akademik</w:t>
                        </w:r>
                        <w:proofErr w:type="gramEnd"/>
                        <w:r>
                          <w:rPr>
                            <w:color w:val="44536A"/>
                            <w:spacing w:val="-2"/>
                            <w:sz w:val="24"/>
                          </w:rPr>
                          <w:t xml:space="preserve"> </w:t>
                        </w:r>
                        <w:r>
                          <w:rPr>
                            <w:color w:val="44536A"/>
                            <w:sz w:val="24"/>
                          </w:rPr>
                          <w:t>danışmanlığı</w:t>
                        </w:r>
                        <w:r>
                          <w:rPr>
                            <w:color w:val="44536A"/>
                            <w:spacing w:val="-1"/>
                            <w:sz w:val="24"/>
                          </w:rPr>
                          <w:t xml:space="preserve"> </w:t>
                        </w:r>
                        <w:r>
                          <w:rPr>
                            <w:color w:val="44536A"/>
                            <w:sz w:val="24"/>
                          </w:rPr>
                          <w:t>ve</w:t>
                        </w:r>
                        <w:r>
                          <w:rPr>
                            <w:color w:val="44536A"/>
                            <w:spacing w:val="-2"/>
                            <w:sz w:val="24"/>
                          </w:rPr>
                          <w:t xml:space="preserve"> </w:t>
                        </w:r>
                        <w:r>
                          <w:rPr>
                            <w:color w:val="44536A"/>
                            <w:sz w:val="24"/>
                          </w:rPr>
                          <w:t>akademik</w:t>
                        </w:r>
                        <w:r>
                          <w:rPr>
                            <w:color w:val="44536A"/>
                            <w:spacing w:val="-1"/>
                            <w:sz w:val="24"/>
                          </w:rPr>
                          <w:t xml:space="preserve"> </w:t>
                        </w:r>
                        <w:r>
                          <w:rPr>
                            <w:color w:val="44536A"/>
                            <w:sz w:val="24"/>
                          </w:rPr>
                          <w:t>gelişimi</w:t>
                        </w:r>
                        <w:r>
                          <w:rPr>
                            <w:color w:val="44536A"/>
                            <w:spacing w:val="-1"/>
                            <w:sz w:val="24"/>
                          </w:rPr>
                          <w:t xml:space="preserve"> </w:t>
                        </w:r>
                        <w:r>
                          <w:rPr>
                            <w:color w:val="44536A"/>
                            <w:sz w:val="24"/>
                          </w:rPr>
                          <w:t>sağlayacak düzeyde</w:t>
                        </w:r>
                        <w:r>
                          <w:rPr>
                            <w:color w:val="44536A"/>
                            <w:spacing w:val="-2"/>
                            <w:sz w:val="24"/>
                          </w:rPr>
                          <w:t xml:space="preserve"> </w:t>
                        </w:r>
                        <w:r>
                          <w:rPr>
                            <w:color w:val="44536A"/>
                            <w:sz w:val="24"/>
                          </w:rPr>
                          <w:t>yeterli</w:t>
                        </w:r>
                        <w:r>
                          <w:rPr>
                            <w:color w:val="44536A"/>
                            <w:spacing w:val="-1"/>
                            <w:sz w:val="24"/>
                          </w:rPr>
                          <w:t xml:space="preserve"> </w:t>
                        </w:r>
                        <w:r>
                          <w:rPr>
                            <w:color w:val="44536A"/>
                            <w:spacing w:val="-2"/>
                            <w:sz w:val="24"/>
                          </w:rPr>
                          <w:t>sayıdadır.</w:t>
                        </w:r>
                      </w:p>
                    </w:txbxContent>
                  </v:textbox>
                </v:shape>
                <w10:wrap type="topAndBottom" anchorx="page"/>
              </v:group>
            </w:pict>
          </mc:Fallback>
        </mc:AlternateContent>
      </w:r>
    </w:p>
    <w:p w14:paraId="2A022BEC" w14:textId="45BE4F86" w:rsidR="00245AD5" w:rsidRDefault="00000000" w:rsidP="00C94511">
      <w:pPr>
        <w:pStyle w:val="GvdeMetni"/>
        <w:spacing w:before="121" w:line="360" w:lineRule="auto"/>
        <w:ind w:left="707" w:right="419" w:hanging="147"/>
        <w:jc w:val="both"/>
      </w:pPr>
      <w:r>
        <w:t xml:space="preserve">İstanbul Yeni Yüzyıl Üniversitesi İİBF </w:t>
      </w:r>
      <w:r w:rsidR="00C94511">
        <w:t>SBUİ</w:t>
      </w:r>
      <w:r>
        <w:t xml:space="preserve"> Bölümü akademik kadrosu; </w:t>
      </w:r>
      <w:r w:rsidR="00C94511">
        <w:t xml:space="preserve">Prof. Dr. İ. Yaşar HACISALİHOĞLU, Doç. Dr. Abdullah Cüneyt KÜSMEZ, Doç. Dr. </w:t>
      </w:r>
      <w:proofErr w:type="spellStart"/>
      <w:r w:rsidR="00C94511">
        <w:t>Hüdayi</w:t>
      </w:r>
      <w:proofErr w:type="spellEnd"/>
      <w:r w:rsidR="00C94511">
        <w:t xml:space="preserve"> SAYIN, Dr. Öğr. Üyesi Figen AYDIN, Dr. Öğr. Üyesi Cumhur EKENİ, Dr. Öğr. Üyesi Yasemin KONUKÇU, Dr. Öğr. Üyesi Pelin YANTUR, Arş. Gör. </w:t>
      </w:r>
      <w:proofErr w:type="spellStart"/>
      <w:r w:rsidR="00C94511">
        <w:t>Çılga</w:t>
      </w:r>
      <w:proofErr w:type="spellEnd"/>
      <w:r w:rsidR="00C94511">
        <w:t xml:space="preserve"> ALTUNBAŞ Arş. Gör. Dr. Güven GÜRSEL, Arş. Gör. Zeynep </w:t>
      </w:r>
      <w:proofErr w:type="spellStart"/>
      <w:r w:rsidR="00C94511">
        <w:t>ÖZDEMİR</w:t>
      </w:r>
      <w:r>
        <w:t>’d</w:t>
      </w:r>
      <w:r w:rsidR="00C94511">
        <w:t>e</w:t>
      </w:r>
      <w:r>
        <w:t>n</w:t>
      </w:r>
      <w:proofErr w:type="spellEnd"/>
      <w:r>
        <w:t xml:space="preserve"> oluşmaktadır. </w:t>
      </w:r>
      <w:r w:rsidR="00C94511">
        <w:t>SBUİ</w:t>
      </w:r>
      <w:r>
        <w:t xml:space="preserve"> Bölümü’nde; 1 profesör, </w:t>
      </w:r>
      <w:r w:rsidR="00C94511">
        <w:t>2</w:t>
      </w:r>
      <w:r>
        <w:t xml:space="preserve"> doçent, </w:t>
      </w:r>
      <w:r w:rsidR="00B146E7">
        <w:t>4</w:t>
      </w:r>
      <w:r>
        <w:t xml:space="preserve"> doktor öğretim üyesi ve </w:t>
      </w:r>
      <w:r w:rsidR="00B146E7">
        <w:t>3</w:t>
      </w:r>
      <w:r>
        <w:t xml:space="preserve"> araştırma görevlisi bulunmaktadır.</w:t>
      </w:r>
    </w:p>
    <w:p w14:paraId="305BBFB9" w14:textId="77777777" w:rsidR="00245AD5" w:rsidRDefault="00000000">
      <w:pPr>
        <w:pStyle w:val="ListeParagraf"/>
        <w:numPr>
          <w:ilvl w:val="2"/>
          <w:numId w:val="3"/>
        </w:numPr>
        <w:tabs>
          <w:tab w:val="left" w:pos="705"/>
          <w:tab w:val="left" w:pos="707"/>
        </w:tabs>
        <w:spacing w:before="119" w:line="360" w:lineRule="auto"/>
        <w:ind w:left="707" w:right="431" w:hanging="567"/>
        <w:jc w:val="both"/>
        <w:rPr>
          <w:sz w:val="24"/>
        </w:rPr>
      </w:pPr>
      <w:r>
        <w:rPr>
          <w:color w:val="44536A"/>
          <w:sz w:val="24"/>
        </w:rPr>
        <w:t xml:space="preserve">Öğretim Kadrosu, lisans Programının tüm alanlarını kapsayacak biçimde yeterli </w:t>
      </w:r>
      <w:r>
        <w:rPr>
          <w:color w:val="44536A"/>
          <w:spacing w:val="-2"/>
          <w:sz w:val="24"/>
        </w:rPr>
        <w:t>sayıdadır.</w:t>
      </w:r>
    </w:p>
    <w:p w14:paraId="4AD6DE85" w14:textId="541E21BA" w:rsidR="00245AD5" w:rsidRDefault="00534841">
      <w:pPr>
        <w:pStyle w:val="GvdeMetni"/>
        <w:spacing w:before="120" w:line="360" w:lineRule="auto"/>
        <w:ind w:left="707" w:right="424" w:hanging="267"/>
        <w:jc w:val="both"/>
      </w:pPr>
      <w:r>
        <w:t>SBUİ Bölümü, Uluslararası İktisat, mikro ekonomi, uluslararası ticaret alanlarında yetkin hocalara sahiptir.</w:t>
      </w:r>
      <w:r>
        <w:rPr>
          <w:spacing w:val="40"/>
        </w:rPr>
        <w:t xml:space="preserve"> </w:t>
      </w:r>
      <w:r>
        <w:t>Gerekli olması halinde dersin içeriğine bağlı olarak Meslek Yüksek Okulu ve diğer fakültelerde görev yapan hocalardan da destek almaktadır.</w:t>
      </w:r>
    </w:p>
    <w:p w14:paraId="302364A4" w14:textId="77777777" w:rsidR="00245AD5" w:rsidRDefault="00245AD5">
      <w:pPr>
        <w:pStyle w:val="GvdeMetni"/>
        <w:spacing w:line="360" w:lineRule="auto"/>
        <w:jc w:val="both"/>
        <w:sectPr w:rsidR="00245AD5">
          <w:pgSz w:w="11910" w:h="16840"/>
          <w:pgMar w:top="1320" w:right="992" w:bottom="1080" w:left="1275" w:header="0" w:footer="892" w:gutter="0"/>
          <w:cols w:space="720"/>
        </w:sectPr>
      </w:pPr>
    </w:p>
    <w:p w14:paraId="58D8B6A0" w14:textId="4FADA90E" w:rsidR="00245AD5" w:rsidRDefault="00000000">
      <w:pPr>
        <w:pStyle w:val="GvdeMetni"/>
        <w:spacing w:before="76"/>
        <w:ind w:right="285"/>
        <w:jc w:val="center"/>
      </w:pPr>
      <w:r>
        <w:rPr>
          <w:color w:val="44536A"/>
        </w:rPr>
        <w:lastRenderedPageBreak/>
        <w:t>Tablo.</w:t>
      </w:r>
      <w:r>
        <w:rPr>
          <w:color w:val="44536A"/>
          <w:spacing w:val="-1"/>
        </w:rPr>
        <w:t xml:space="preserve"> </w:t>
      </w:r>
      <w:r w:rsidR="00F74D96">
        <w:rPr>
          <w:color w:val="44536A"/>
        </w:rPr>
        <w:t>SBUİ</w:t>
      </w:r>
      <w:r>
        <w:rPr>
          <w:color w:val="44536A"/>
          <w:spacing w:val="-1"/>
        </w:rPr>
        <w:t xml:space="preserve"> </w:t>
      </w:r>
      <w:r>
        <w:rPr>
          <w:color w:val="44536A"/>
        </w:rPr>
        <w:t>Bölümü</w:t>
      </w:r>
      <w:r>
        <w:rPr>
          <w:color w:val="44536A"/>
          <w:spacing w:val="-1"/>
        </w:rPr>
        <w:t xml:space="preserve"> </w:t>
      </w:r>
      <w:r>
        <w:rPr>
          <w:color w:val="44536A"/>
        </w:rPr>
        <w:t xml:space="preserve">Öğretim </w:t>
      </w:r>
      <w:r>
        <w:rPr>
          <w:color w:val="44536A"/>
          <w:spacing w:val="-2"/>
        </w:rPr>
        <w:t>Kadrosu</w:t>
      </w:r>
    </w:p>
    <w:p w14:paraId="0CE30A2B" w14:textId="77777777" w:rsidR="00245AD5" w:rsidRDefault="00245AD5">
      <w:pPr>
        <w:pStyle w:val="GvdeMetni"/>
        <w:spacing w:before="31"/>
        <w:rPr>
          <w:sz w:val="20"/>
        </w:rPr>
      </w:pPr>
    </w:p>
    <w:tbl>
      <w:tblPr>
        <w:tblStyle w:val="TableNormal"/>
        <w:tblW w:w="0" w:type="auto"/>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1088"/>
        <w:gridCol w:w="1663"/>
        <w:gridCol w:w="1325"/>
        <w:gridCol w:w="830"/>
        <w:gridCol w:w="1132"/>
        <w:gridCol w:w="830"/>
        <w:gridCol w:w="1120"/>
        <w:gridCol w:w="1632"/>
      </w:tblGrid>
      <w:tr w:rsidR="00245AD5" w14:paraId="2A82D6DC" w14:textId="77777777" w:rsidTr="00F74D96">
        <w:trPr>
          <w:trHeight w:val="1230"/>
        </w:trPr>
        <w:tc>
          <w:tcPr>
            <w:tcW w:w="4076" w:type="dxa"/>
            <w:gridSpan w:val="3"/>
            <w:shd w:val="clear" w:color="auto" w:fill="F1F1F1"/>
          </w:tcPr>
          <w:p w14:paraId="7D09D8A0" w14:textId="77777777" w:rsidR="00245AD5" w:rsidRDefault="00245AD5">
            <w:pPr>
              <w:pStyle w:val="TableParagraph"/>
              <w:spacing w:before="172"/>
            </w:pPr>
          </w:p>
          <w:p w14:paraId="7DC87D7D" w14:textId="77777777" w:rsidR="00245AD5" w:rsidRDefault="00000000">
            <w:pPr>
              <w:pStyle w:val="TableParagraph"/>
              <w:ind w:left="997"/>
            </w:pPr>
            <w:r>
              <w:t>Öğretim</w:t>
            </w:r>
            <w:r>
              <w:rPr>
                <w:spacing w:val="-8"/>
              </w:rPr>
              <w:t xml:space="preserve"> </w:t>
            </w:r>
            <w:r>
              <w:rPr>
                <w:spacing w:val="-2"/>
              </w:rPr>
              <w:t>Elemanının</w:t>
            </w:r>
          </w:p>
        </w:tc>
        <w:tc>
          <w:tcPr>
            <w:tcW w:w="830" w:type="dxa"/>
            <w:vMerge w:val="restart"/>
            <w:shd w:val="clear" w:color="auto" w:fill="F1F1F1"/>
          </w:tcPr>
          <w:p w14:paraId="0F831EEC" w14:textId="77777777" w:rsidR="00245AD5" w:rsidRDefault="00245AD5">
            <w:pPr>
              <w:pStyle w:val="TableParagraph"/>
            </w:pPr>
          </w:p>
          <w:p w14:paraId="3445F69D" w14:textId="77777777" w:rsidR="00245AD5" w:rsidRDefault="00245AD5">
            <w:pPr>
              <w:pStyle w:val="TableParagraph"/>
            </w:pPr>
          </w:p>
          <w:p w14:paraId="7B12A552" w14:textId="77777777" w:rsidR="00245AD5" w:rsidRDefault="00245AD5">
            <w:pPr>
              <w:pStyle w:val="TableParagraph"/>
            </w:pPr>
          </w:p>
          <w:p w14:paraId="155D3526" w14:textId="77777777" w:rsidR="00245AD5" w:rsidRDefault="00000000">
            <w:pPr>
              <w:pStyle w:val="TableParagraph"/>
              <w:spacing w:line="362" w:lineRule="auto"/>
              <w:ind w:left="270" w:right="130" w:hanging="118"/>
            </w:pPr>
            <w:r>
              <w:rPr>
                <w:spacing w:val="-2"/>
              </w:rPr>
              <w:t xml:space="preserve">Kadın </w:t>
            </w:r>
            <w:r>
              <w:rPr>
                <w:spacing w:val="-4"/>
              </w:rPr>
              <w:t>(K)</w:t>
            </w:r>
          </w:p>
          <w:p w14:paraId="33CCBE1C" w14:textId="77777777" w:rsidR="00245AD5" w:rsidRDefault="00000000">
            <w:pPr>
              <w:pStyle w:val="TableParagraph"/>
              <w:spacing w:line="360" w:lineRule="auto"/>
              <w:ind w:left="282" w:right="135" w:hanging="123"/>
            </w:pPr>
            <w:r>
              <w:rPr>
                <w:spacing w:val="-2"/>
              </w:rPr>
              <w:t xml:space="preserve">Erkek </w:t>
            </w:r>
            <w:r>
              <w:rPr>
                <w:spacing w:val="-4"/>
              </w:rPr>
              <w:t>(E)</w:t>
            </w:r>
          </w:p>
        </w:tc>
        <w:tc>
          <w:tcPr>
            <w:tcW w:w="1132" w:type="dxa"/>
            <w:vMerge w:val="restart"/>
            <w:shd w:val="clear" w:color="auto" w:fill="F1F1F1"/>
          </w:tcPr>
          <w:p w14:paraId="50A600B4" w14:textId="77777777" w:rsidR="00245AD5" w:rsidRDefault="00000000">
            <w:pPr>
              <w:pStyle w:val="TableParagraph"/>
              <w:spacing w:line="360" w:lineRule="auto"/>
              <w:ind w:left="200" w:right="175" w:firstLine="165"/>
            </w:pPr>
            <w:r>
              <w:rPr>
                <w:spacing w:val="-4"/>
              </w:rPr>
              <w:t xml:space="preserve">Tam </w:t>
            </w:r>
            <w:r>
              <w:rPr>
                <w:spacing w:val="-2"/>
              </w:rPr>
              <w:t>Zamanlı</w:t>
            </w:r>
          </w:p>
          <w:p w14:paraId="0B75CCA4" w14:textId="77777777" w:rsidR="00245AD5" w:rsidRDefault="00000000">
            <w:pPr>
              <w:pStyle w:val="TableParagraph"/>
              <w:spacing w:line="362" w:lineRule="auto"/>
              <w:ind w:left="200" w:right="175" w:firstLine="2"/>
            </w:pPr>
            <w:r>
              <w:t>(T)</w:t>
            </w:r>
            <w:r>
              <w:rPr>
                <w:spacing w:val="-14"/>
              </w:rPr>
              <w:t xml:space="preserve"> </w:t>
            </w:r>
            <w:r>
              <w:t xml:space="preserve">Yarı </w:t>
            </w:r>
            <w:r>
              <w:rPr>
                <w:spacing w:val="-2"/>
              </w:rPr>
              <w:t>Zamanlı</w:t>
            </w:r>
          </w:p>
          <w:p w14:paraId="41385B7D" w14:textId="77777777" w:rsidR="00245AD5" w:rsidRDefault="00000000">
            <w:pPr>
              <w:pStyle w:val="TableParagraph"/>
              <w:spacing w:line="250" w:lineRule="exact"/>
              <w:ind w:left="78" w:right="58"/>
              <w:jc w:val="center"/>
            </w:pPr>
            <w:r>
              <w:rPr>
                <w:spacing w:val="-5"/>
              </w:rPr>
              <w:t>(Y)</w:t>
            </w:r>
          </w:p>
          <w:p w14:paraId="2A1A8ED2" w14:textId="77777777" w:rsidR="00245AD5" w:rsidRDefault="00000000">
            <w:pPr>
              <w:pStyle w:val="TableParagraph"/>
              <w:spacing w:line="380" w:lineRule="atLeast"/>
              <w:ind w:left="78" w:right="56"/>
              <w:jc w:val="center"/>
            </w:pPr>
            <w:r>
              <w:t>Ders</w:t>
            </w:r>
            <w:r>
              <w:rPr>
                <w:spacing w:val="-14"/>
              </w:rPr>
              <w:t xml:space="preserve"> </w:t>
            </w:r>
            <w:r>
              <w:t xml:space="preserve">Saati </w:t>
            </w:r>
            <w:r>
              <w:rPr>
                <w:spacing w:val="-2"/>
              </w:rPr>
              <w:t>Ücretli (DSÜ)</w:t>
            </w:r>
          </w:p>
        </w:tc>
        <w:tc>
          <w:tcPr>
            <w:tcW w:w="3582" w:type="dxa"/>
            <w:gridSpan w:val="3"/>
            <w:shd w:val="clear" w:color="auto" w:fill="F1F1F1"/>
          </w:tcPr>
          <w:p w14:paraId="57E5E1E8" w14:textId="77777777" w:rsidR="00245AD5" w:rsidRDefault="00245AD5">
            <w:pPr>
              <w:pStyle w:val="TableParagraph"/>
              <w:spacing w:before="172"/>
            </w:pPr>
          </w:p>
          <w:p w14:paraId="29187665" w14:textId="77777777" w:rsidR="00245AD5" w:rsidRDefault="00000000">
            <w:pPr>
              <w:pStyle w:val="TableParagraph"/>
              <w:ind w:left="895"/>
            </w:pPr>
            <w:r>
              <w:t>Deneyim</w:t>
            </w:r>
            <w:r>
              <w:rPr>
                <w:spacing w:val="-6"/>
              </w:rPr>
              <w:t xml:space="preserve"> </w:t>
            </w:r>
            <w:r>
              <w:t>Süresi</w:t>
            </w:r>
            <w:r>
              <w:rPr>
                <w:spacing w:val="-4"/>
              </w:rPr>
              <w:t xml:space="preserve"> (Yıl)</w:t>
            </w:r>
          </w:p>
        </w:tc>
      </w:tr>
      <w:tr w:rsidR="00245AD5" w14:paraId="6EE565B3" w14:textId="77777777" w:rsidTr="00F74D96">
        <w:trPr>
          <w:trHeight w:val="1658"/>
        </w:trPr>
        <w:tc>
          <w:tcPr>
            <w:tcW w:w="1088" w:type="dxa"/>
            <w:shd w:val="clear" w:color="auto" w:fill="F1F1F1"/>
          </w:tcPr>
          <w:p w14:paraId="78798B69" w14:textId="77777777" w:rsidR="00245AD5" w:rsidRDefault="00245AD5">
            <w:pPr>
              <w:pStyle w:val="TableParagraph"/>
            </w:pPr>
          </w:p>
          <w:p w14:paraId="69E64503" w14:textId="77777777" w:rsidR="00245AD5" w:rsidRDefault="00245AD5">
            <w:pPr>
              <w:pStyle w:val="TableParagraph"/>
              <w:spacing w:before="8"/>
            </w:pPr>
          </w:p>
          <w:p w14:paraId="41F26652" w14:textId="77777777" w:rsidR="00245AD5" w:rsidRDefault="00000000">
            <w:pPr>
              <w:pStyle w:val="TableParagraph"/>
              <w:spacing w:line="360" w:lineRule="auto"/>
              <w:ind w:left="107"/>
            </w:pPr>
            <w:r>
              <w:rPr>
                <w:spacing w:val="-2"/>
              </w:rPr>
              <w:t>Akademik Unvanı</w:t>
            </w:r>
          </w:p>
        </w:tc>
        <w:tc>
          <w:tcPr>
            <w:tcW w:w="1663" w:type="dxa"/>
            <w:shd w:val="clear" w:color="auto" w:fill="F1F1F1"/>
          </w:tcPr>
          <w:p w14:paraId="0B4C36A7" w14:textId="77777777" w:rsidR="00245AD5" w:rsidRDefault="00245AD5">
            <w:pPr>
              <w:pStyle w:val="TableParagraph"/>
            </w:pPr>
          </w:p>
          <w:p w14:paraId="05D95680" w14:textId="77777777" w:rsidR="00245AD5" w:rsidRDefault="00245AD5">
            <w:pPr>
              <w:pStyle w:val="TableParagraph"/>
              <w:spacing w:before="197"/>
            </w:pPr>
          </w:p>
          <w:p w14:paraId="7DD817F4" w14:textId="77777777" w:rsidR="00245AD5" w:rsidRDefault="00000000">
            <w:pPr>
              <w:pStyle w:val="TableParagraph"/>
              <w:spacing w:before="1"/>
              <w:ind w:left="131"/>
            </w:pPr>
            <w:r>
              <w:rPr>
                <w:spacing w:val="-2"/>
              </w:rPr>
              <w:t>Adı-Soyadı</w:t>
            </w:r>
          </w:p>
        </w:tc>
        <w:tc>
          <w:tcPr>
            <w:tcW w:w="1325" w:type="dxa"/>
            <w:shd w:val="clear" w:color="auto" w:fill="F1F1F1"/>
          </w:tcPr>
          <w:p w14:paraId="661BF954" w14:textId="77777777" w:rsidR="00245AD5" w:rsidRPr="00F74D96" w:rsidRDefault="00245AD5">
            <w:pPr>
              <w:pStyle w:val="TableParagraph"/>
              <w:rPr>
                <w:sz w:val="18"/>
                <w:szCs w:val="18"/>
              </w:rPr>
            </w:pPr>
          </w:p>
          <w:p w14:paraId="5A38F7F0" w14:textId="77777777" w:rsidR="00245AD5" w:rsidRPr="00F74D96" w:rsidRDefault="00245AD5">
            <w:pPr>
              <w:pStyle w:val="TableParagraph"/>
              <w:spacing w:before="8"/>
              <w:rPr>
                <w:sz w:val="18"/>
                <w:szCs w:val="18"/>
              </w:rPr>
            </w:pPr>
          </w:p>
          <w:p w14:paraId="568C85A8" w14:textId="6CCFE6B5" w:rsidR="00245AD5" w:rsidRPr="00F74D96" w:rsidRDefault="00000000">
            <w:pPr>
              <w:pStyle w:val="TableParagraph"/>
              <w:spacing w:line="360" w:lineRule="auto"/>
              <w:ind w:left="447" w:hanging="272"/>
              <w:rPr>
                <w:sz w:val="18"/>
                <w:szCs w:val="18"/>
              </w:rPr>
            </w:pPr>
            <w:r w:rsidRPr="00F74D96">
              <w:rPr>
                <w:sz w:val="18"/>
                <w:szCs w:val="18"/>
              </w:rPr>
              <w:t>Ana</w:t>
            </w:r>
            <w:r w:rsidR="00F74D96">
              <w:rPr>
                <w:spacing w:val="-14"/>
                <w:sz w:val="18"/>
                <w:szCs w:val="18"/>
              </w:rPr>
              <w:t xml:space="preserve"> </w:t>
            </w:r>
            <w:r w:rsidRPr="00F74D96">
              <w:rPr>
                <w:sz w:val="18"/>
                <w:szCs w:val="18"/>
              </w:rPr>
              <w:t xml:space="preserve">Bilim </w:t>
            </w:r>
            <w:r w:rsidRPr="00F74D96">
              <w:rPr>
                <w:spacing w:val="-4"/>
                <w:sz w:val="18"/>
                <w:szCs w:val="18"/>
              </w:rPr>
              <w:t>Dalı</w:t>
            </w:r>
          </w:p>
        </w:tc>
        <w:tc>
          <w:tcPr>
            <w:tcW w:w="830" w:type="dxa"/>
            <w:vMerge/>
            <w:tcBorders>
              <w:top w:val="nil"/>
            </w:tcBorders>
            <w:shd w:val="clear" w:color="auto" w:fill="F1F1F1"/>
          </w:tcPr>
          <w:p w14:paraId="67F06535" w14:textId="77777777" w:rsidR="00245AD5" w:rsidRPr="00F74D96" w:rsidRDefault="00245AD5">
            <w:pPr>
              <w:rPr>
                <w:sz w:val="18"/>
                <w:szCs w:val="18"/>
              </w:rPr>
            </w:pPr>
          </w:p>
        </w:tc>
        <w:tc>
          <w:tcPr>
            <w:tcW w:w="1132" w:type="dxa"/>
            <w:vMerge/>
            <w:tcBorders>
              <w:top w:val="nil"/>
            </w:tcBorders>
            <w:shd w:val="clear" w:color="auto" w:fill="F1F1F1"/>
          </w:tcPr>
          <w:p w14:paraId="0C6780AB" w14:textId="77777777" w:rsidR="00245AD5" w:rsidRDefault="00245AD5">
            <w:pPr>
              <w:rPr>
                <w:sz w:val="2"/>
                <w:szCs w:val="2"/>
              </w:rPr>
            </w:pPr>
          </w:p>
        </w:tc>
        <w:tc>
          <w:tcPr>
            <w:tcW w:w="830" w:type="dxa"/>
            <w:shd w:val="clear" w:color="auto" w:fill="F1F1F1"/>
          </w:tcPr>
          <w:p w14:paraId="79BFCE80" w14:textId="77777777" w:rsidR="00245AD5" w:rsidRDefault="00245AD5">
            <w:pPr>
              <w:pStyle w:val="TableParagraph"/>
              <w:spacing w:before="71"/>
            </w:pPr>
          </w:p>
          <w:p w14:paraId="4E61EF0C" w14:textId="77777777" w:rsidR="00245AD5" w:rsidRDefault="00000000">
            <w:pPr>
              <w:pStyle w:val="TableParagraph"/>
              <w:spacing w:line="360" w:lineRule="auto"/>
              <w:ind w:left="141" w:hanging="15"/>
            </w:pPr>
            <w:r>
              <w:rPr>
                <w:spacing w:val="-4"/>
              </w:rPr>
              <w:t xml:space="preserve">Kamu/ Özel </w:t>
            </w:r>
            <w:r>
              <w:rPr>
                <w:spacing w:val="-2"/>
              </w:rPr>
              <w:t>Sektör</w:t>
            </w:r>
          </w:p>
        </w:tc>
        <w:tc>
          <w:tcPr>
            <w:tcW w:w="1120" w:type="dxa"/>
            <w:shd w:val="clear" w:color="auto" w:fill="F1F1F1"/>
          </w:tcPr>
          <w:p w14:paraId="1E1C8497" w14:textId="77777777" w:rsidR="00245AD5" w:rsidRDefault="00245AD5">
            <w:pPr>
              <w:pStyle w:val="TableParagraph"/>
            </w:pPr>
          </w:p>
          <w:p w14:paraId="4717578B" w14:textId="77777777" w:rsidR="00245AD5" w:rsidRDefault="00245AD5">
            <w:pPr>
              <w:pStyle w:val="TableParagraph"/>
              <w:spacing w:before="197"/>
            </w:pPr>
          </w:p>
          <w:p w14:paraId="65863C4C" w14:textId="77777777" w:rsidR="00245AD5" w:rsidRDefault="00000000">
            <w:pPr>
              <w:pStyle w:val="TableParagraph"/>
              <w:spacing w:before="1"/>
              <w:ind w:left="112"/>
            </w:pPr>
            <w:r>
              <w:rPr>
                <w:spacing w:val="-2"/>
              </w:rPr>
              <w:t>Akademik</w:t>
            </w:r>
          </w:p>
        </w:tc>
        <w:tc>
          <w:tcPr>
            <w:tcW w:w="1632" w:type="dxa"/>
            <w:shd w:val="clear" w:color="auto" w:fill="F1F1F1"/>
          </w:tcPr>
          <w:p w14:paraId="69C4106A" w14:textId="77777777" w:rsidR="00245AD5" w:rsidRDefault="00245AD5">
            <w:pPr>
              <w:pStyle w:val="TableParagraph"/>
              <w:spacing w:before="71"/>
            </w:pPr>
          </w:p>
          <w:p w14:paraId="21B6A66D" w14:textId="77777777" w:rsidR="00245AD5" w:rsidRDefault="00000000">
            <w:pPr>
              <w:pStyle w:val="TableParagraph"/>
              <w:ind w:left="22"/>
              <w:jc w:val="center"/>
            </w:pPr>
            <w:r>
              <w:rPr>
                <w:spacing w:val="-5"/>
              </w:rPr>
              <w:t>Bu</w:t>
            </w:r>
          </w:p>
          <w:p w14:paraId="771B56FF" w14:textId="77777777" w:rsidR="00245AD5" w:rsidRDefault="00000000">
            <w:pPr>
              <w:pStyle w:val="TableParagraph"/>
              <w:spacing w:before="127" w:line="360" w:lineRule="auto"/>
              <w:ind w:left="22" w:right="1"/>
              <w:jc w:val="center"/>
            </w:pPr>
            <w:r>
              <w:rPr>
                <w:spacing w:val="-2"/>
              </w:rPr>
              <w:t>Yükseköğretim Kurumunda</w:t>
            </w:r>
          </w:p>
        </w:tc>
      </w:tr>
      <w:tr w:rsidR="00245AD5" w14:paraId="3BAD0342" w14:textId="77777777" w:rsidTr="00F74D96">
        <w:trPr>
          <w:trHeight w:val="973"/>
        </w:trPr>
        <w:tc>
          <w:tcPr>
            <w:tcW w:w="1088" w:type="dxa"/>
          </w:tcPr>
          <w:p w14:paraId="717B87F9" w14:textId="77777777" w:rsidR="00245AD5" w:rsidRDefault="00245AD5">
            <w:pPr>
              <w:pStyle w:val="TableParagraph"/>
              <w:spacing w:before="129"/>
            </w:pPr>
          </w:p>
          <w:p w14:paraId="2B1C56B7" w14:textId="77777777" w:rsidR="00245AD5" w:rsidRDefault="00000000">
            <w:pPr>
              <w:pStyle w:val="TableParagraph"/>
              <w:spacing w:before="1"/>
              <w:ind w:left="107"/>
            </w:pPr>
            <w:r>
              <w:t>Prof.</w:t>
            </w:r>
            <w:r>
              <w:rPr>
                <w:spacing w:val="1"/>
              </w:rPr>
              <w:t xml:space="preserve"> </w:t>
            </w:r>
            <w:r>
              <w:rPr>
                <w:spacing w:val="-5"/>
              </w:rPr>
              <w:t>Dr.</w:t>
            </w:r>
          </w:p>
        </w:tc>
        <w:tc>
          <w:tcPr>
            <w:tcW w:w="1663" w:type="dxa"/>
          </w:tcPr>
          <w:p w14:paraId="79377CAC" w14:textId="3738B7BE" w:rsidR="00245AD5" w:rsidRDefault="00C94511">
            <w:pPr>
              <w:pStyle w:val="TableParagraph"/>
              <w:spacing w:before="192" w:line="360" w:lineRule="auto"/>
              <w:ind w:left="107" w:right="409"/>
            </w:pPr>
            <w:r w:rsidRPr="00C94511">
              <w:rPr>
                <w:spacing w:val="-2"/>
              </w:rPr>
              <w:t xml:space="preserve">İ. Yaşar </w:t>
            </w:r>
            <w:r w:rsidRPr="00B146E7">
              <w:rPr>
                <w:spacing w:val="-2"/>
                <w:sz w:val="20"/>
                <w:szCs w:val="20"/>
              </w:rPr>
              <w:t>HACI</w:t>
            </w:r>
            <w:r w:rsidR="00B146E7" w:rsidRPr="00B146E7">
              <w:rPr>
                <w:spacing w:val="-2"/>
                <w:sz w:val="20"/>
                <w:szCs w:val="20"/>
              </w:rPr>
              <w:t xml:space="preserve"> </w:t>
            </w:r>
            <w:r w:rsidRPr="00B146E7">
              <w:rPr>
                <w:spacing w:val="-2"/>
                <w:sz w:val="20"/>
                <w:szCs w:val="20"/>
              </w:rPr>
              <w:t>SALİHOĞLU</w:t>
            </w:r>
          </w:p>
        </w:tc>
        <w:tc>
          <w:tcPr>
            <w:tcW w:w="1325" w:type="dxa"/>
          </w:tcPr>
          <w:p w14:paraId="623BCA68" w14:textId="1A8EA530" w:rsidR="00245AD5" w:rsidRDefault="00B146E7" w:rsidP="00B146E7">
            <w:pPr>
              <w:pStyle w:val="TableParagraph"/>
              <w:spacing w:before="3" w:line="380" w:lineRule="atLeast"/>
              <w:ind w:left="296" w:right="175" w:hanging="104"/>
            </w:pPr>
            <w:r w:rsidRPr="00B146E7">
              <w:t>S</w:t>
            </w:r>
            <w:r>
              <w:t>BUİ</w:t>
            </w:r>
          </w:p>
        </w:tc>
        <w:tc>
          <w:tcPr>
            <w:tcW w:w="830" w:type="dxa"/>
          </w:tcPr>
          <w:p w14:paraId="2AD0EC85" w14:textId="77777777" w:rsidR="00245AD5" w:rsidRDefault="00245AD5">
            <w:pPr>
              <w:pStyle w:val="TableParagraph"/>
              <w:spacing w:before="129"/>
            </w:pPr>
          </w:p>
          <w:p w14:paraId="2C0E8402" w14:textId="5BEEAC43" w:rsidR="00245AD5" w:rsidRDefault="00000000">
            <w:pPr>
              <w:pStyle w:val="TableParagraph"/>
              <w:spacing w:before="1"/>
              <w:ind w:left="17"/>
              <w:jc w:val="center"/>
            </w:pPr>
            <w:r>
              <w:rPr>
                <w:spacing w:val="-5"/>
              </w:rPr>
              <w:t>(</w:t>
            </w:r>
            <w:r w:rsidR="00B146E7">
              <w:rPr>
                <w:spacing w:val="-5"/>
              </w:rPr>
              <w:t>E</w:t>
            </w:r>
            <w:r>
              <w:rPr>
                <w:spacing w:val="-5"/>
              </w:rPr>
              <w:t>)</w:t>
            </w:r>
          </w:p>
        </w:tc>
        <w:tc>
          <w:tcPr>
            <w:tcW w:w="1132" w:type="dxa"/>
          </w:tcPr>
          <w:p w14:paraId="43EB0476" w14:textId="77777777" w:rsidR="00245AD5" w:rsidRDefault="00245AD5">
            <w:pPr>
              <w:pStyle w:val="TableParagraph"/>
              <w:spacing w:before="129"/>
            </w:pPr>
          </w:p>
          <w:p w14:paraId="2A170480" w14:textId="77777777" w:rsidR="00245AD5" w:rsidRDefault="00000000">
            <w:pPr>
              <w:pStyle w:val="TableParagraph"/>
              <w:spacing w:before="1"/>
              <w:ind w:left="78"/>
              <w:jc w:val="center"/>
            </w:pPr>
            <w:r>
              <w:rPr>
                <w:spacing w:val="-5"/>
              </w:rPr>
              <w:t>(T)</w:t>
            </w:r>
          </w:p>
        </w:tc>
        <w:tc>
          <w:tcPr>
            <w:tcW w:w="830" w:type="dxa"/>
          </w:tcPr>
          <w:p w14:paraId="50146FFA" w14:textId="77777777" w:rsidR="00245AD5" w:rsidRDefault="00245AD5">
            <w:pPr>
              <w:pStyle w:val="TableParagraph"/>
              <w:spacing w:before="129"/>
            </w:pPr>
          </w:p>
          <w:p w14:paraId="3B189C9E" w14:textId="7382F99F" w:rsidR="00245AD5" w:rsidRDefault="00F74D96">
            <w:pPr>
              <w:pStyle w:val="TableParagraph"/>
              <w:spacing w:before="1"/>
              <w:ind w:left="177"/>
            </w:pPr>
            <w:r>
              <w:t>-</w:t>
            </w:r>
          </w:p>
        </w:tc>
        <w:tc>
          <w:tcPr>
            <w:tcW w:w="1120" w:type="dxa"/>
          </w:tcPr>
          <w:p w14:paraId="3A3D2839" w14:textId="77777777" w:rsidR="00245AD5" w:rsidRDefault="00245AD5">
            <w:pPr>
              <w:pStyle w:val="TableParagraph"/>
              <w:spacing w:before="129"/>
            </w:pPr>
          </w:p>
          <w:p w14:paraId="573CEFD8" w14:textId="638D5428" w:rsidR="00245AD5" w:rsidRDefault="00245AD5">
            <w:pPr>
              <w:pStyle w:val="TableParagraph"/>
              <w:spacing w:before="1"/>
              <w:ind w:left="321"/>
            </w:pPr>
          </w:p>
        </w:tc>
        <w:tc>
          <w:tcPr>
            <w:tcW w:w="1632" w:type="dxa"/>
          </w:tcPr>
          <w:p w14:paraId="57CA02D7" w14:textId="77777777" w:rsidR="00245AD5" w:rsidRDefault="00245AD5">
            <w:pPr>
              <w:pStyle w:val="TableParagraph"/>
              <w:spacing w:before="129"/>
            </w:pPr>
          </w:p>
          <w:p w14:paraId="7BDBD5FB" w14:textId="11EA4608" w:rsidR="00245AD5" w:rsidRDefault="00245AD5">
            <w:pPr>
              <w:pStyle w:val="TableParagraph"/>
              <w:spacing w:before="1"/>
              <w:ind w:right="568"/>
              <w:jc w:val="right"/>
            </w:pPr>
          </w:p>
        </w:tc>
      </w:tr>
      <w:tr w:rsidR="00245AD5" w14:paraId="4E75A23F" w14:textId="77777777" w:rsidTr="00F74D96">
        <w:trPr>
          <w:trHeight w:val="1136"/>
        </w:trPr>
        <w:tc>
          <w:tcPr>
            <w:tcW w:w="1088" w:type="dxa"/>
          </w:tcPr>
          <w:p w14:paraId="7762C53A" w14:textId="77777777" w:rsidR="00245AD5" w:rsidRDefault="00245AD5">
            <w:pPr>
              <w:pStyle w:val="TableParagraph"/>
              <w:spacing w:before="126"/>
            </w:pPr>
          </w:p>
          <w:p w14:paraId="23354280" w14:textId="4B5E92A3" w:rsidR="00245AD5" w:rsidRDefault="00B146E7">
            <w:pPr>
              <w:pStyle w:val="TableParagraph"/>
              <w:spacing w:before="1"/>
              <w:ind w:left="107"/>
            </w:pPr>
            <w:r w:rsidRPr="00B146E7">
              <w:t>Doç. Dr.</w:t>
            </w:r>
          </w:p>
        </w:tc>
        <w:tc>
          <w:tcPr>
            <w:tcW w:w="1663" w:type="dxa"/>
          </w:tcPr>
          <w:p w14:paraId="4D44E8DD" w14:textId="27B5256B" w:rsidR="00245AD5" w:rsidRDefault="00B146E7">
            <w:pPr>
              <w:pStyle w:val="TableParagraph"/>
              <w:spacing w:before="190" w:line="360" w:lineRule="auto"/>
              <w:ind w:left="107" w:right="216"/>
            </w:pPr>
            <w:proofErr w:type="spellStart"/>
            <w:r w:rsidRPr="00B146E7">
              <w:rPr>
                <w:spacing w:val="-2"/>
              </w:rPr>
              <w:t>Hüdayi</w:t>
            </w:r>
            <w:proofErr w:type="spellEnd"/>
            <w:r w:rsidRPr="00B146E7">
              <w:rPr>
                <w:spacing w:val="-2"/>
              </w:rPr>
              <w:t xml:space="preserve"> SAYIN</w:t>
            </w:r>
          </w:p>
        </w:tc>
        <w:tc>
          <w:tcPr>
            <w:tcW w:w="1325" w:type="dxa"/>
            <w:vAlign w:val="center"/>
          </w:tcPr>
          <w:p w14:paraId="7021FB5B" w14:textId="347D523D" w:rsidR="00245AD5" w:rsidRDefault="00B146E7">
            <w:pPr>
              <w:pStyle w:val="TableParagraph"/>
              <w:spacing w:line="252" w:lineRule="exact"/>
              <w:ind w:left="296"/>
            </w:pPr>
            <w:r w:rsidRPr="00B146E7">
              <w:rPr>
                <w:spacing w:val="-2"/>
              </w:rPr>
              <w:t>SBUİ</w:t>
            </w:r>
          </w:p>
        </w:tc>
        <w:tc>
          <w:tcPr>
            <w:tcW w:w="830" w:type="dxa"/>
          </w:tcPr>
          <w:p w14:paraId="62B4BA5B" w14:textId="77777777" w:rsidR="00245AD5" w:rsidRDefault="00245AD5">
            <w:pPr>
              <w:pStyle w:val="TableParagraph"/>
              <w:spacing w:before="126"/>
            </w:pPr>
          </w:p>
          <w:p w14:paraId="4A5E2F44" w14:textId="77777777" w:rsidR="00245AD5" w:rsidRDefault="00000000">
            <w:pPr>
              <w:pStyle w:val="TableParagraph"/>
              <w:spacing w:before="1"/>
              <w:ind w:left="17"/>
              <w:jc w:val="center"/>
            </w:pPr>
            <w:r>
              <w:rPr>
                <w:spacing w:val="-5"/>
              </w:rPr>
              <w:t>(E)</w:t>
            </w:r>
          </w:p>
        </w:tc>
        <w:tc>
          <w:tcPr>
            <w:tcW w:w="1132" w:type="dxa"/>
          </w:tcPr>
          <w:p w14:paraId="1A48275C" w14:textId="77777777" w:rsidR="00245AD5" w:rsidRDefault="00245AD5">
            <w:pPr>
              <w:pStyle w:val="TableParagraph"/>
              <w:spacing w:before="126"/>
            </w:pPr>
          </w:p>
          <w:p w14:paraId="5D1ABE3A" w14:textId="77777777" w:rsidR="00245AD5" w:rsidRDefault="00000000">
            <w:pPr>
              <w:pStyle w:val="TableParagraph"/>
              <w:spacing w:before="1"/>
              <w:ind w:left="78" w:right="53"/>
              <w:jc w:val="center"/>
            </w:pPr>
            <w:r>
              <w:rPr>
                <w:spacing w:val="-5"/>
              </w:rPr>
              <w:t>(T)</w:t>
            </w:r>
          </w:p>
        </w:tc>
        <w:tc>
          <w:tcPr>
            <w:tcW w:w="830" w:type="dxa"/>
          </w:tcPr>
          <w:p w14:paraId="66008DAF" w14:textId="77777777" w:rsidR="00245AD5" w:rsidRDefault="00245AD5">
            <w:pPr>
              <w:pStyle w:val="TableParagraph"/>
              <w:spacing w:before="126"/>
            </w:pPr>
          </w:p>
          <w:p w14:paraId="3E4871E1" w14:textId="7FDA2E66" w:rsidR="00245AD5" w:rsidRDefault="0052540C">
            <w:pPr>
              <w:pStyle w:val="TableParagraph"/>
              <w:spacing w:before="1"/>
              <w:ind w:left="22" w:right="1"/>
              <w:jc w:val="center"/>
            </w:pPr>
            <w:r>
              <w:t>41</w:t>
            </w:r>
          </w:p>
        </w:tc>
        <w:tc>
          <w:tcPr>
            <w:tcW w:w="1120" w:type="dxa"/>
          </w:tcPr>
          <w:p w14:paraId="7C458F83" w14:textId="77777777" w:rsidR="00245AD5" w:rsidRDefault="00245AD5">
            <w:pPr>
              <w:pStyle w:val="TableParagraph"/>
              <w:spacing w:before="126"/>
            </w:pPr>
          </w:p>
          <w:p w14:paraId="139F9F6F" w14:textId="6EBF60FF" w:rsidR="00245AD5" w:rsidRDefault="0052540C">
            <w:pPr>
              <w:pStyle w:val="TableParagraph"/>
              <w:spacing w:before="1"/>
              <w:ind w:left="292"/>
            </w:pPr>
            <w:r>
              <w:t>11</w:t>
            </w:r>
          </w:p>
        </w:tc>
        <w:tc>
          <w:tcPr>
            <w:tcW w:w="1632" w:type="dxa"/>
          </w:tcPr>
          <w:p w14:paraId="6DB42F20" w14:textId="77777777" w:rsidR="00245AD5" w:rsidRDefault="00245AD5">
            <w:pPr>
              <w:pStyle w:val="TableParagraph"/>
              <w:spacing w:before="126"/>
            </w:pPr>
          </w:p>
          <w:p w14:paraId="3480DB9B" w14:textId="753304BF" w:rsidR="00245AD5" w:rsidRDefault="0052540C">
            <w:pPr>
              <w:pStyle w:val="TableParagraph"/>
              <w:spacing w:before="1"/>
              <w:ind w:right="597"/>
              <w:jc w:val="right"/>
            </w:pPr>
            <w:r>
              <w:t>11</w:t>
            </w:r>
          </w:p>
        </w:tc>
      </w:tr>
      <w:tr w:rsidR="00245AD5" w14:paraId="0DCFA915" w14:textId="77777777" w:rsidTr="00F74D96">
        <w:trPr>
          <w:trHeight w:val="1139"/>
        </w:trPr>
        <w:tc>
          <w:tcPr>
            <w:tcW w:w="1088" w:type="dxa"/>
          </w:tcPr>
          <w:p w14:paraId="11DE3C08" w14:textId="77777777" w:rsidR="00245AD5" w:rsidRDefault="00245AD5">
            <w:pPr>
              <w:pStyle w:val="TableParagraph"/>
              <w:spacing w:before="129"/>
            </w:pPr>
          </w:p>
          <w:p w14:paraId="15B1BD06" w14:textId="77777777" w:rsidR="00245AD5" w:rsidRDefault="00000000">
            <w:pPr>
              <w:pStyle w:val="TableParagraph"/>
              <w:ind w:left="107"/>
            </w:pPr>
            <w:r>
              <w:t>Doç.</w:t>
            </w:r>
            <w:r>
              <w:rPr>
                <w:spacing w:val="-2"/>
              </w:rPr>
              <w:t xml:space="preserve"> </w:t>
            </w:r>
            <w:r>
              <w:rPr>
                <w:spacing w:val="-5"/>
              </w:rPr>
              <w:t>Dr.</w:t>
            </w:r>
          </w:p>
        </w:tc>
        <w:tc>
          <w:tcPr>
            <w:tcW w:w="1663" w:type="dxa"/>
          </w:tcPr>
          <w:p w14:paraId="5EAD58E8" w14:textId="20A61BED" w:rsidR="00245AD5" w:rsidRPr="00B146E7" w:rsidRDefault="00B146E7">
            <w:pPr>
              <w:pStyle w:val="TableParagraph"/>
              <w:spacing w:before="192" w:line="360" w:lineRule="auto"/>
              <w:ind w:left="107" w:right="470" w:firstLine="55"/>
              <w:rPr>
                <w:sz w:val="20"/>
                <w:szCs w:val="20"/>
              </w:rPr>
            </w:pPr>
            <w:r w:rsidRPr="00B146E7">
              <w:rPr>
                <w:spacing w:val="-4"/>
                <w:sz w:val="20"/>
                <w:szCs w:val="20"/>
              </w:rPr>
              <w:t>Abdullah Cüneyt KÜSMEZ</w:t>
            </w:r>
          </w:p>
        </w:tc>
        <w:tc>
          <w:tcPr>
            <w:tcW w:w="1325" w:type="dxa"/>
            <w:vAlign w:val="center"/>
          </w:tcPr>
          <w:p w14:paraId="091CC450" w14:textId="1EEED3ED" w:rsidR="00245AD5" w:rsidRDefault="00B146E7">
            <w:pPr>
              <w:pStyle w:val="TableParagraph"/>
              <w:spacing w:line="252" w:lineRule="exact"/>
              <w:ind w:left="296"/>
            </w:pPr>
            <w:r w:rsidRPr="00B146E7">
              <w:rPr>
                <w:spacing w:val="-2"/>
              </w:rPr>
              <w:t>SBUİ</w:t>
            </w:r>
          </w:p>
        </w:tc>
        <w:tc>
          <w:tcPr>
            <w:tcW w:w="830" w:type="dxa"/>
          </w:tcPr>
          <w:p w14:paraId="2FA3D51B" w14:textId="77777777" w:rsidR="00245AD5" w:rsidRDefault="00245AD5">
            <w:pPr>
              <w:pStyle w:val="TableParagraph"/>
              <w:spacing w:before="129"/>
            </w:pPr>
          </w:p>
          <w:p w14:paraId="3B332E72" w14:textId="64F8D33D" w:rsidR="00245AD5" w:rsidRDefault="00000000">
            <w:pPr>
              <w:pStyle w:val="TableParagraph"/>
              <w:ind w:left="17"/>
              <w:jc w:val="center"/>
            </w:pPr>
            <w:r>
              <w:rPr>
                <w:spacing w:val="-5"/>
              </w:rPr>
              <w:t>(</w:t>
            </w:r>
            <w:r w:rsidR="00F74D96">
              <w:rPr>
                <w:spacing w:val="-5"/>
              </w:rPr>
              <w:t>E</w:t>
            </w:r>
            <w:r>
              <w:rPr>
                <w:spacing w:val="-5"/>
              </w:rPr>
              <w:t>)</w:t>
            </w:r>
          </w:p>
        </w:tc>
        <w:tc>
          <w:tcPr>
            <w:tcW w:w="1132" w:type="dxa"/>
          </w:tcPr>
          <w:p w14:paraId="3589A9C0" w14:textId="77777777" w:rsidR="00245AD5" w:rsidRDefault="00245AD5">
            <w:pPr>
              <w:pStyle w:val="TableParagraph"/>
              <w:spacing w:before="129"/>
            </w:pPr>
          </w:p>
          <w:p w14:paraId="7D41F886" w14:textId="77777777" w:rsidR="00245AD5" w:rsidRDefault="00000000">
            <w:pPr>
              <w:pStyle w:val="TableParagraph"/>
              <w:ind w:left="78" w:right="53"/>
              <w:jc w:val="center"/>
            </w:pPr>
            <w:r>
              <w:rPr>
                <w:spacing w:val="-5"/>
              </w:rPr>
              <w:t>(T)</w:t>
            </w:r>
          </w:p>
        </w:tc>
        <w:tc>
          <w:tcPr>
            <w:tcW w:w="830" w:type="dxa"/>
          </w:tcPr>
          <w:p w14:paraId="66E81B59" w14:textId="77777777" w:rsidR="00245AD5" w:rsidRDefault="00245AD5">
            <w:pPr>
              <w:pStyle w:val="TableParagraph"/>
              <w:spacing w:before="129"/>
            </w:pPr>
          </w:p>
          <w:p w14:paraId="716E0A1C" w14:textId="3CB2AFE9" w:rsidR="00245AD5" w:rsidRDefault="0052540C">
            <w:pPr>
              <w:pStyle w:val="TableParagraph"/>
              <w:ind w:left="22"/>
              <w:jc w:val="center"/>
            </w:pPr>
            <w:r>
              <w:t>32</w:t>
            </w:r>
          </w:p>
        </w:tc>
        <w:tc>
          <w:tcPr>
            <w:tcW w:w="1120" w:type="dxa"/>
          </w:tcPr>
          <w:p w14:paraId="2586B9C7" w14:textId="77777777" w:rsidR="00245AD5" w:rsidRDefault="00245AD5">
            <w:pPr>
              <w:pStyle w:val="TableParagraph"/>
              <w:spacing w:before="129"/>
            </w:pPr>
          </w:p>
          <w:p w14:paraId="3C91C675" w14:textId="2E1353D0" w:rsidR="00245AD5" w:rsidRDefault="0052540C">
            <w:pPr>
              <w:pStyle w:val="TableParagraph"/>
              <w:ind w:left="292"/>
            </w:pPr>
            <w:r>
              <w:t>2</w:t>
            </w:r>
          </w:p>
        </w:tc>
        <w:tc>
          <w:tcPr>
            <w:tcW w:w="1632" w:type="dxa"/>
          </w:tcPr>
          <w:p w14:paraId="3F775510" w14:textId="77777777" w:rsidR="00245AD5" w:rsidRDefault="00245AD5">
            <w:pPr>
              <w:pStyle w:val="TableParagraph"/>
              <w:spacing w:before="129"/>
            </w:pPr>
          </w:p>
          <w:p w14:paraId="6007297E" w14:textId="3683280E" w:rsidR="00245AD5" w:rsidRDefault="0052540C">
            <w:pPr>
              <w:pStyle w:val="TableParagraph"/>
              <w:ind w:right="541"/>
              <w:jc w:val="right"/>
            </w:pPr>
            <w:r>
              <w:t>2</w:t>
            </w:r>
          </w:p>
        </w:tc>
      </w:tr>
      <w:tr w:rsidR="00245AD5" w14:paraId="46B6FF35" w14:textId="77777777" w:rsidTr="00F74D96">
        <w:trPr>
          <w:trHeight w:val="956"/>
        </w:trPr>
        <w:tc>
          <w:tcPr>
            <w:tcW w:w="1088" w:type="dxa"/>
          </w:tcPr>
          <w:p w14:paraId="72964A17" w14:textId="77777777" w:rsidR="00245AD5" w:rsidRDefault="00245AD5">
            <w:pPr>
              <w:pStyle w:val="TableParagraph"/>
              <w:spacing w:before="129"/>
            </w:pPr>
          </w:p>
          <w:p w14:paraId="0AA54ECB" w14:textId="2B29F451" w:rsidR="00245AD5" w:rsidRDefault="00B146E7">
            <w:pPr>
              <w:pStyle w:val="TableParagraph"/>
              <w:ind w:left="107"/>
            </w:pPr>
            <w:r w:rsidRPr="00B146E7">
              <w:t>Dr. Öğr. Üyesi</w:t>
            </w:r>
          </w:p>
        </w:tc>
        <w:tc>
          <w:tcPr>
            <w:tcW w:w="1663" w:type="dxa"/>
          </w:tcPr>
          <w:p w14:paraId="02CC6DBC" w14:textId="49E4DDBA" w:rsidR="00245AD5" w:rsidRDefault="00B146E7">
            <w:pPr>
              <w:pStyle w:val="TableParagraph"/>
              <w:spacing w:before="192" w:line="360" w:lineRule="auto"/>
              <w:ind w:left="107" w:right="289" w:firstLine="55"/>
            </w:pPr>
            <w:r>
              <w:rPr>
                <w:spacing w:val="-2"/>
              </w:rPr>
              <w:t>Pelin YANTUR</w:t>
            </w:r>
          </w:p>
        </w:tc>
        <w:tc>
          <w:tcPr>
            <w:tcW w:w="1325" w:type="dxa"/>
            <w:vAlign w:val="center"/>
          </w:tcPr>
          <w:p w14:paraId="79ED4E90" w14:textId="5AA1E1D0" w:rsidR="00245AD5" w:rsidRDefault="00B146E7">
            <w:pPr>
              <w:pStyle w:val="TableParagraph"/>
              <w:spacing w:before="2" w:line="380" w:lineRule="atLeast"/>
              <w:ind w:left="296" w:right="175" w:hanging="104"/>
            </w:pPr>
            <w:r w:rsidRPr="00B146E7">
              <w:rPr>
                <w:spacing w:val="-2"/>
              </w:rPr>
              <w:t>S</w:t>
            </w:r>
            <w:r>
              <w:rPr>
                <w:spacing w:val="-2"/>
              </w:rPr>
              <w:t>BUİ</w:t>
            </w:r>
          </w:p>
        </w:tc>
        <w:tc>
          <w:tcPr>
            <w:tcW w:w="830" w:type="dxa"/>
          </w:tcPr>
          <w:p w14:paraId="1FEBD071" w14:textId="77777777" w:rsidR="00245AD5" w:rsidRDefault="00245AD5">
            <w:pPr>
              <w:pStyle w:val="TableParagraph"/>
              <w:spacing w:before="129"/>
            </w:pPr>
          </w:p>
          <w:p w14:paraId="34A848B5" w14:textId="77777777" w:rsidR="00245AD5" w:rsidRDefault="00000000">
            <w:pPr>
              <w:pStyle w:val="TableParagraph"/>
              <w:ind w:left="17"/>
              <w:jc w:val="center"/>
            </w:pPr>
            <w:r>
              <w:rPr>
                <w:spacing w:val="-5"/>
              </w:rPr>
              <w:t>(K)</w:t>
            </w:r>
          </w:p>
        </w:tc>
        <w:tc>
          <w:tcPr>
            <w:tcW w:w="1132" w:type="dxa"/>
          </w:tcPr>
          <w:p w14:paraId="36FA106F" w14:textId="77777777" w:rsidR="00245AD5" w:rsidRDefault="00245AD5">
            <w:pPr>
              <w:pStyle w:val="TableParagraph"/>
              <w:spacing w:before="129"/>
            </w:pPr>
          </w:p>
          <w:p w14:paraId="32555382" w14:textId="77777777" w:rsidR="00245AD5" w:rsidRDefault="00000000">
            <w:pPr>
              <w:pStyle w:val="TableParagraph"/>
              <w:ind w:left="78" w:right="53"/>
              <w:jc w:val="center"/>
            </w:pPr>
            <w:r>
              <w:rPr>
                <w:spacing w:val="-5"/>
              </w:rPr>
              <w:t>(T)</w:t>
            </w:r>
          </w:p>
        </w:tc>
        <w:tc>
          <w:tcPr>
            <w:tcW w:w="830" w:type="dxa"/>
          </w:tcPr>
          <w:p w14:paraId="0E716C42" w14:textId="77777777" w:rsidR="00245AD5" w:rsidRDefault="00245AD5">
            <w:pPr>
              <w:pStyle w:val="TableParagraph"/>
              <w:spacing w:before="129"/>
            </w:pPr>
          </w:p>
          <w:p w14:paraId="3052E523" w14:textId="4ACB7204" w:rsidR="00245AD5" w:rsidRDefault="0052540C">
            <w:pPr>
              <w:pStyle w:val="TableParagraph"/>
              <w:ind w:left="165"/>
            </w:pPr>
            <w:r>
              <w:t>14</w:t>
            </w:r>
          </w:p>
        </w:tc>
        <w:tc>
          <w:tcPr>
            <w:tcW w:w="1120" w:type="dxa"/>
          </w:tcPr>
          <w:p w14:paraId="772D3C4A" w14:textId="77777777" w:rsidR="00245AD5" w:rsidRDefault="00245AD5" w:rsidP="00F74D96">
            <w:pPr>
              <w:pStyle w:val="TableParagraph"/>
              <w:spacing w:before="129"/>
              <w:jc w:val="center"/>
            </w:pPr>
          </w:p>
          <w:p w14:paraId="1D6ED527" w14:textId="09F9F9C0" w:rsidR="00245AD5" w:rsidRDefault="0052540C" w:rsidP="00F74D96">
            <w:pPr>
              <w:pStyle w:val="TableParagraph"/>
              <w:ind w:left="165"/>
              <w:jc w:val="center"/>
            </w:pPr>
            <w:r>
              <w:t>14</w:t>
            </w:r>
          </w:p>
        </w:tc>
        <w:tc>
          <w:tcPr>
            <w:tcW w:w="1632" w:type="dxa"/>
          </w:tcPr>
          <w:p w14:paraId="3FF3ECCB" w14:textId="77777777" w:rsidR="00245AD5" w:rsidRDefault="00245AD5" w:rsidP="00F74D96">
            <w:pPr>
              <w:pStyle w:val="TableParagraph"/>
              <w:spacing w:before="129"/>
              <w:jc w:val="center"/>
            </w:pPr>
          </w:p>
          <w:p w14:paraId="0BD0075C" w14:textId="79E1ECB9" w:rsidR="00245AD5" w:rsidRDefault="0052540C" w:rsidP="00F74D96">
            <w:pPr>
              <w:pStyle w:val="TableParagraph"/>
              <w:ind w:left="164"/>
              <w:jc w:val="center"/>
            </w:pPr>
            <w:r>
              <w:t>8</w:t>
            </w:r>
          </w:p>
        </w:tc>
      </w:tr>
      <w:tr w:rsidR="00B146E7" w14:paraId="00CB34A8" w14:textId="77777777" w:rsidTr="00F74D96">
        <w:trPr>
          <w:trHeight w:val="1136"/>
        </w:trPr>
        <w:tc>
          <w:tcPr>
            <w:tcW w:w="1088" w:type="dxa"/>
          </w:tcPr>
          <w:p w14:paraId="7569633A" w14:textId="77777777" w:rsidR="00B146E7" w:rsidRDefault="00B146E7" w:rsidP="00B146E7">
            <w:pPr>
              <w:pStyle w:val="TableParagraph"/>
              <w:spacing w:before="126"/>
            </w:pPr>
          </w:p>
          <w:p w14:paraId="67109324" w14:textId="73C44E7D" w:rsidR="00B146E7" w:rsidRDefault="00B146E7" w:rsidP="00B146E7">
            <w:pPr>
              <w:pStyle w:val="TableParagraph"/>
              <w:spacing w:before="1"/>
              <w:ind w:left="107"/>
            </w:pPr>
            <w:r w:rsidRPr="00B146E7">
              <w:t>Dr. Öğr. Üyesi</w:t>
            </w:r>
          </w:p>
        </w:tc>
        <w:tc>
          <w:tcPr>
            <w:tcW w:w="1663" w:type="dxa"/>
          </w:tcPr>
          <w:p w14:paraId="01E9BBA7" w14:textId="2A7D070A" w:rsidR="00B146E7" w:rsidRDefault="00B146E7" w:rsidP="00B146E7">
            <w:pPr>
              <w:pStyle w:val="TableParagraph"/>
              <w:spacing w:before="190" w:line="360" w:lineRule="auto"/>
              <w:ind w:left="107" w:right="179" w:firstLine="55"/>
            </w:pPr>
            <w:r>
              <w:rPr>
                <w:spacing w:val="-2"/>
              </w:rPr>
              <w:t>Yasemin KONUKCU</w:t>
            </w:r>
          </w:p>
        </w:tc>
        <w:tc>
          <w:tcPr>
            <w:tcW w:w="1325" w:type="dxa"/>
            <w:vAlign w:val="center"/>
          </w:tcPr>
          <w:p w14:paraId="22DF45AF" w14:textId="548CDBBB" w:rsidR="00B146E7" w:rsidRDefault="00B146E7" w:rsidP="00B146E7">
            <w:pPr>
              <w:pStyle w:val="TableParagraph"/>
              <w:spacing w:line="252" w:lineRule="exact"/>
              <w:ind w:left="296"/>
            </w:pPr>
            <w:r w:rsidRPr="00146DC7">
              <w:t>SBUİ</w:t>
            </w:r>
          </w:p>
        </w:tc>
        <w:tc>
          <w:tcPr>
            <w:tcW w:w="830" w:type="dxa"/>
          </w:tcPr>
          <w:p w14:paraId="6A8102FE" w14:textId="77777777" w:rsidR="00B146E7" w:rsidRDefault="00B146E7" w:rsidP="00B146E7">
            <w:pPr>
              <w:pStyle w:val="TableParagraph"/>
              <w:spacing w:before="126"/>
            </w:pPr>
          </w:p>
          <w:p w14:paraId="725CC1DB" w14:textId="1F9E34CF" w:rsidR="00B146E7" w:rsidRDefault="00B146E7" w:rsidP="00B146E7">
            <w:pPr>
              <w:pStyle w:val="TableParagraph"/>
              <w:spacing w:before="1"/>
              <w:ind w:left="17"/>
              <w:jc w:val="center"/>
            </w:pPr>
            <w:r>
              <w:rPr>
                <w:spacing w:val="-5"/>
              </w:rPr>
              <w:t>(</w:t>
            </w:r>
            <w:r w:rsidR="00F74D96">
              <w:rPr>
                <w:spacing w:val="-5"/>
              </w:rPr>
              <w:t>K</w:t>
            </w:r>
            <w:r>
              <w:rPr>
                <w:spacing w:val="-5"/>
              </w:rPr>
              <w:t>)</w:t>
            </w:r>
          </w:p>
        </w:tc>
        <w:tc>
          <w:tcPr>
            <w:tcW w:w="1132" w:type="dxa"/>
          </w:tcPr>
          <w:p w14:paraId="6B85EADD" w14:textId="77777777" w:rsidR="00B146E7" w:rsidRDefault="00B146E7" w:rsidP="00B146E7">
            <w:pPr>
              <w:pStyle w:val="TableParagraph"/>
              <w:spacing w:before="126"/>
            </w:pPr>
          </w:p>
          <w:p w14:paraId="0B900751" w14:textId="77777777" w:rsidR="00B146E7" w:rsidRDefault="00B146E7" w:rsidP="00B146E7">
            <w:pPr>
              <w:pStyle w:val="TableParagraph"/>
              <w:spacing w:before="1"/>
              <w:ind w:left="78" w:right="53"/>
              <w:jc w:val="center"/>
            </w:pPr>
            <w:r>
              <w:rPr>
                <w:spacing w:val="-5"/>
              </w:rPr>
              <w:t>(T)</w:t>
            </w:r>
          </w:p>
        </w:tc>
        <w:tc>
          <w:tcPr>
            <w:tcW w:w="830" w:type="dxa"/>
          </w:tcPr>
          <w:p w14:paraId="2F75589D" w14:textId="77777777" w:rsidR="00B146E7" w:rsidRDefault="00B146E7" w:rsidP="00B146E7">
            <w:pPr>
              <w:pStyle w:val="TableParagraph"/>
              <w:spacing w:before="126"/>
            </w:pPr>
          </w:p>
          <w:p w14:paraId="43D53CA0" w14:textId="4F8594B5" w:rsidR="00B146E7" w:rsidRDefault="0052540C" w:rsidP="00B146E7">
            <w:pPr>
              <w:pStyle w:val="TableParagraph"/>
              <w:spacing w:before="1"/>
              <w:ind w:left="203"/>
            </w:pPr>
            <w:r>
              <w:t>9</w:t>
            </w:r>
          </w:p>
        </w:tc>
        <w:tc>
          <w:tcPr>
            <w:tcW w:w="1120" w:type="dxa"/>
          </w:tcPr>
          <w:p w14:paraId="6683ABCD" w14:textId="77777777" w:rsidR="00B146E7" w:rsidRDefault="00B146E7" w:rsidP="00B146E7">
            <w:pPr>
              <w:pStyle w:val="TableParagraph"/>
              <w:spacing w:before="126"/>
            </w:pPr>
          </w:p>
          <w:p w14:paraId="6462C3F8" w14:textId="52A6B606" w:rsidR="00B146E7" w:rsidRDefault="0052540C" w:rsidP="00B146E7">
            <w:pPr>
              <w:pStyle w:val="TableParagraph"/>
              <w:spacing w:before="1"/>
              <w:ind w:left="292"/>
            </w:pPr>
            <w:r>
              <w:t>6</w:t>
            </w:r>
          </w:p>
        </w:tc>
        <w:tc>
          <w:tcPr>
            <w:tcW w:w="1632" w:type="dxa"/>
          </w:tcPr>
          <w:p w14:paraId="3C04DB88" w14:textId="77777777" w:rsidR="00B146E7" w:rsidRDefault="00B146E7" w:rsidP="00B146E7">
            <w:pPr>
              <w:pStyle w:val="TableParagraph"/>
              <w:spacing w:before="126"/>
            </w:pPr>
          </w:p>
          <w:p w14:paraId="2166D377" w14:textId="60A1EEF3" w:rsidR="00B146E7" w:rsidRDefault="0052540C" w:rsidP="00B146E7">
            <w:pPr>
              <w:pStyle w:val="TableParagraph"/>
              <w:spacing w:before="1"/>
              <w:ind w:right="541"/>
              <w:jc w:val="right"/>
            </w:pPr>
            <w:r>
              <w:t>6</w:t>
            </w:r>
          </w:p>
        </w:tc>
      </w:tr>
      <w:tr w:rsidR="0052540C" w14:paraId="48DFE934" w14:textId="77777777" w:rsidTr="00F74D96">
        <w:trPr>
          <w:trHeight w:val="1136"/>
        </w:trPr>
        <w:tc>
          <w:tcPr>
            <w:tcW w:w="1088" w:type="dxa"/>
          </w:tcPr>
          <w:p w14:paraId="776FC9B0" w14:textId="22351BC8" w:rsidR="0052540C" w:rsidRDefault="0052540C" w:rsidP="00B146E7">
            <w:pPr>
              <w:pStyle w:val="TableParagraph"/>
              <w:spacing w:before="126"/>
            </w:pPr>
            <w:r>
              <w:t xml:space="preserve">Dr. Öğr. Üyesi </w:t>
            </w:r>
          </w:p>
        </w:tc>
        <w:tc>
          <w:tcPr>
            <w:tcW w:w="1663" w:type="dxa"/>
          </w:tcPr>
          <w:p w14:paraId="1699618C" w14:textId="25DAB3DB" w:rsidR="0052540C" w:rsidRDefault="0052540C" w:rsidP="00B146E7">
            <w:pPr>
              <w:pStyle w:val="TableParagraph"/>
              <w:spacing w:before="190" w:line="360" w:lineRule="auto"/>
              <w:ind w:left="107" w:right="179" w:firstLine="55"/>
              <w:rPr>
                <w:spacing w:val="-2"/>
              </w:rPr>
            </w:pPr>
            <w:r>
              <w:rPr>
                <w:spacing w:val="-2"/>
              </w:rPr>
              <w:t>Figen AYDIN</w:t>
            </w:r>
          </w:p>
        </w:tc>
        <w:tc>
          <w:tcPr>
            <w:tcW w:w="1325" w:type="dxa"/>
            <w:vAlign w:val="center"/>
          </w:tcPr>
          <w:p w14:paraId="153FEE09" w14:textId="49BD4F4C" w:rsidR="0052540C" w:rsidRPr="00146DC7" w:rsidRDefault="0052540C" w:rsidP="00B146E7">
            <w:pPr>
              <w:pStyle w:val="TableParagraph"/>
              <w:spacing w:line="252" w:lineRule="exact"/>
              <w:ind w:left="296"/>
            </w:pPr>
            <w:r>
              <w:t>SBUİ</w:t>
            </w:r>
          </w:p>
        </w:tc>
        <w:tc>
          <w:tcPr>
            <w:tcW w:w="830" w:type="dxa"/>
          </w:tcPr>
          <w:p w14:paraId="509B8F42" w14:textId="357AF98C" w:rsidR="0052540C" w:rsidRDefault="0052540C" w:rsidP="00B146E7">
            <w:pPr>
              <w:pStyle w:val="TableParagraph"/>
              <w:spacing w:before="126"/>
            </w:pPr>
            <w:r>
              <w:t>(K)</w:t>
            </w:r>
          </w:p>
        </w:tc>
        <w:tc>
          <w:tcPr>
            <w:tcW w:w="1132" w:type="dxa"/>
          </w:tcPr>
          <w:p w14:paraId="7AD3B575" w14:textId="43236CDA" w:rsidR="0052540C" w:rsidRDefault="0052540C" w:rsidP="0052540C">
            <w:pPr>
              <w:pStyle w:val="TableParagraph"/>
              <w:spacing w:before="126"/>
              <w:jc w:val="center"/>
            </w:pPr>
            <w:r>
              <w:t>(T)</w:t>
            </w:r>
          </w:p>
        </w:tc>
        <w:tc>
          <w:tcPr>
            <w:tcW w:w="830" w:type="dxa"/>
          </w:tcPr>
          <w:p w14:paraId="26E54B95" w14:textId="3F58DA43" w:rsidR="0052540C" w:rsidRDefault="0052540C" w:rsidP="00B146E7">
            <w:pPr>
              <w:pStyle w:val="TableParagraph"/>
              <w:spacing w:before="126"/>
            </w:pPr>
            <w:r>
              <w:t>-</w:t>
            </w:r>
          </w:p>
        </w:tc>
        <w:tc>
          <w:tcPr>
            <w:tcW w:w="1120" w:type="dxa"/>
          </w:tcPr>
          <w:p w14:paraId="45915331" w14:textId="49432542" w:rsidR="0052540C" w:rsidRDefault="0052540C" w:rsidP="0052540C">
            <w:pPr>
              <w:pStyle w:val="TableParagraph"/>
              <w:spacing w:before="126"/>
              <w:jc w:val="center"/>
            </w:pPr>
            <w:r>
              <w:t>2.,5</w:t>
            </w:r>
          </w:p>
        </w:tc>
        <w:tc>
          <w:tcPr>
            <w:tcW w:w="1632" w:type="dxa"/>
          </w:tcPr>
          <w:p w14:paraId="73316440" w14:textId="2FF92899" w:rsidR="0052540C" w:rsidRDefault="0052540C" w:rsidP="0052540C">
            <w:pPr>
              <w:pStyle w:val="TableParagraph"/>
              <w:spacing w:before="126"/>
              <w:jc w:val="center"/>
            </w:pPr>
            <w:r>
              <w:t>2</w:t>
            </w:r>
          </w:p>
        </w:tc>
      </w:tr>
      <w:tr w:rsidR="00B146E7" w14:paraId="6559C3D4" w14:textId="77777777" w:rsidTr="00F74D96">
        <w:trPr>
          <w:trHeight w:val="1139"/>
        </w:trPr>
        <w:tc>
          <w:tcPr>
            <w:tcW w:w="1088" w:type="dxa"/>
          </w:tcPr>
          <w:p w14:paraId="06C7EFC7" w14:textId="7293B671" w:rsidR="00B146E7" w:rsidRDefault="00B146E7" w:rsidP="00B146E7">
            <w:pPr>
              <w:pStyle w:val="TableParagraph"/>
              <w:spacing w:line="380" w:lineRule="atLeast"/>
              <w:ind w:left="107" w:right="374"/>
            </w:pPr>
            <w:r w:rsidRPr="00B146E7">
              <w:rPr>
                <w:spacing w:val="-5"/>
              </w:rPr>
              <w:t>Dr. Öğr. Üyesi</w:t>
            </w:r>
          </w:p>
        </w:tc>
        <w:tc>
          <w:tcPr>
            <w:tcW w:w="1663" w:type="dxa"/>
          </w:tcPr>
          <w:p w14:paraId="3F464B05" w14:textId="4FCAC1A8" w:rsidR="00B146E7" w:rsidRDefault="00B146E7" w:rsidP="00B146E7">
            <w:pPr>
              <w:pStyle w:val="TableParagraph"/>
              <w:spacing w:before="192" w:line="360" w:lineRule="auto"/>
              <w:ind w:left="107" w:right="373" w:firstLine="55"/>
            </w:pPr>
            <w:r>
              <w:rPr>
                <w:spacing w:val="-2"/>
              </w:rPr>
              <w:t>Cumhur EKEN</w:t>
            </w:r>
          </w:p>
        </w:tc>
        <w:tc>
          <w:tcPr>
            <w:tcW w:w="1325" w:type="dxa"/>
            <w:vAlign w:val="center"/>
          </w:tcPr>
          <w:p w14:paraId="7C1BC9A6" w14:textId="5235F324" w:rsidR="00B146E7" w:rsidRDefault="00B146E7" w:rsidP="00B146E7">
            <w:pPr>
              <w:pStyle w:val="TableParagraph"/>
              <w:spacing w:line="380" w:lineRule="atLeast"/>
              <w:ind w:left="296" w:right="175" w:hanging="104"/>
            </w:pPr>
            <w:r w:rsidRPr="00146DC7">
              <w:t>SBUİ</w:t>
            </w:r>
          </w:p>
        </w:tc>
        <w:tc>
          <w:tcPr>
            <w:tcW w:w="830" w:type="dxa"/>
          </w:tcPr>
          <w:p w14:paraId="5113D22D" w14:textId="77777777" w:rsidR="00B146E7" w:rsidRDefault="00B146E7" w:rsidP="00B146E7">
            <w:pPr>
              <w:pStyle w:val="TableParagraph"/>
              <w:spacing w:before="129"/>
            </w:pPr>
          </w:p>
          <w:p w14:paraId="0072DF58" w14:textId="4191E537" w:rsidR="00B146E7" w:rsidRDefault="00B146E7" w:rsidP="00B146E7">
            <w:pPr>
              <w:pStyle w:val="TableParagraph"/>
              <w:ind w:left="17"/>
              <w:jc w:val="center"/>
            </w:pPr>
            <w:r>
              <w:rPr>
                <w:spacing w:val="-5"/>
              </w:rPr>
              <w:t>(</w:t>
            </w:r>
            <w:r w:rsidR="00F74D96">
              <w:rPr>
                <w:spacing w:val="-5"/>
              </w:rPr>
              <w:t>E</w:t>
            </w:r>
            <w:r>
              <w:rPr>
                <w:spacing w:val="-5"/>
              </w:rPr>
              <w:t>)</w:t>
            </w:r>
          </w:p>
        </w:tc>
        <w:tc>
          <w:tcPr>
            <w:tcW w:w="1132" w:type="dxa"/>
          </w:tcPr>
          <w:p w14:paraId="51EEE206" w14:textId="77777777" w:rsidR="00B146E7" w:rsidRDefault="00B146E7" w:rsidP="00B146E7">
            <w:pPr>
              <w:pStyle w:val="TableParagraph"/>
              <w:spacing w:before="129"/>
            </w:pPr>
          </w:p>
          <w:p w14:paraId="5461DCB7" w14:textId="77777777" w:rsidR="00B146E7" w:rsidRDefault="00B146E7" w:rsidP="00B146E7">
            <w:pPr>
              <w:pStyle w:val="TableParagraph"/>
              <w:ind w:left="78" w:right="53"/>
              <w:jc w:val="center"/>
            </w:pPr>
            <w:r>
              <w:rPr>
                <w:spacing w:val="-5"/>
              </w:rPr>
              <w:t>(T)</w:t>
            </w:r>
          </w:p>
        </w:tc>
        <w:tc>
          <w:tcPr>
            <w:tcW w:w="830" w:type="dxa"/>
          </w:tcPr>
          <w:p w14:paraId="495D4A4C" w14:textId="77777777" w:rsidR="00B146E7" w:rsidRDefault="00B146E7" w:rsidP="00B146E7">
            <w:pPr>
              <w:pStyle w:val="TableParagraph"/>
              <w:spacing w:before="129"/>
            </w:pPr>
          </w:p>
          <w:p w14:paraId="1AF81C14" w14:textId="0F0865DB" w:rsidR="00B146E7" w:rsidRDefault="0052540C" w:rsidP="00B146E7">
            <w:pPr>
              <w:pStyle w:val="TableParagraph"/>
              <w:ind w:left="165"/>
            </w:pPr>
            <w:r>
              <w:t>20</w:t>
            </w:r>
          </w:p>
        </w:tc>
        <w:tc>
          <w:tcPr>
            <w:tcW w:w="1120" w:type="dxa"/>
          </w:tcPr>
          <w:p w14:paraId="3B59F645" w14:textId="77777777" w:rsidR="00B146E7" w:rsidRDefault="00B146E7" w:rsidP="00B146E7">
            <w:pPr>
              <w:pStyle w:val="TableParagraph"/>
              <w:spacing w:before="129"/>
            </w:pPr>
          </w:p>
          <w:p w14:paraId="05498817" w14:textId="50383463" w:rsidR="00B146E7" w:rsidRDefault="0052540C" w:rsidP="00B146E7">
            <w:pPr>
              <w:pStyle w:val="TableParagraph"/>
              <w:ind w:left="292"/>
            </w:pPr>
            <w:r>
              <w:t>7</w:t>
            </w:r>
          </w:p>
        </w:tc>
        <w:tc>
          <w:tcPr>
            <w:tcW w:w="1632" w:type="dxa"/>
          </w:tcPr>
          <w:p w14:paraId="70F697B8" w14:textId="77777777" w:rsidR="00B146E7" w:rsidRDefault="00B146E7" w:rsidP="00B146E7">
            <w:pPr>
              <w:pStyle w:val="TableParagraph"/>
              <w:spacing w:before="129"/>
            </w:pPr>
          </w:p>
          <w:p w14:paraId="3F2764FB" w14:textId="173E8BCA" w:rsidR="00B146E7" w:rsidRDefault="0052540C" w:rsidP="00B146E7">
            <w:pPr>
              <w:pStyle w:val="TableParagraph"/>
              <w:ind w:right="541"/>
              <w:jc w:val="right"/>
            </w:pPr>
            <w:r>
              <w:t>6</w:t>
            </w:r>
          </w:p>
        </w:tc>
      </w:tr>
      <w:tr w:rsidR="00B146E7" w14:paraId="472BE1D0" w14:textId="77777777" w:rsidTr="00F74D96">
        <w:trPr>
          <w:trHeight w:val="1139"/>
        </w:trPr>
        <w:tc>
          <w:tcPr>
            <w:tcW w:w="1088" w:type="dxa"/>
          </w:tcPr>
          <w:p w14:paraId="3FBA8344" w14:textId="77777777" w:rsidR="00B146E7" w:rsidRDefault="00B146E7" w:rsidP="00B146E7">
            <w:pPr>
              <w:pStyle w:val="TableParagraph"/>
              <w:spacing w:before="129"/>
            </w:pPr>
          </w:p>
          <w:p w14:paraId="714AAD14" w14:textId="77777777" w:rsidR="00B146E7" w:rsidRDefault="00B146E7" w:rsidP="00B146E7">
            <w:pPr>
              <w:pStyle w:val="TableParagraph"/>
              <w:ind w:left="107"/>
            </w:pPr>
            <w:r>
              <w:t>Ar.</w:t>
            </w:r>
            <w:r>
              <w:rPr>
                <w:spacing w:val="-2"/>
              </w:rPr>
              <w:t xml:space="preserve"> </w:t>
            </w:r>
            <w:r>
              <w:rPr>
                <w:spacing w:val="-4"/>
              </w:rPr>
              <w:t>Gör.</w:t>
            </w:r>
          </w:p>
        </w:tc>
        <w:tc>
          <w:tcPr>
            <w:tcW w:w="1663" w:type="dxa"/>
          </w:tcPr>
          <w:p w14:paraId="58DECF40" w14:textId="3F7D738C" w:rsidR="00B146E7" w:rsidRDefault="00F74D96" w:rsidP="00B146E7">
            <w:pPr>
              <w:pStyle w:val="TableParagraph"/>
              <w:spacing w:before="192" w:line="360" w:lineRule="auto"/>
              <w:ind w:left="107" w:firstLine="55"/>
            </w:pPr>
            <w:r>
              <w:t>Güven GÜRSEL</w:t>
            </w:r>
          </w:p>
        </w:tc>
        <w:tc>
          <w:tcPr>
            <w:tcW w:w="1325" w:type="dxa"/>
            <w:vAlign w:val="center"/>
          </w:tcPr>
          <w:p w14:paraId="00503A8C" w14:textId="53ECB85C" w:rsidR="00B146E7" w:rsidRDefault="00B146E7" w:rsidP="00B146E7">
            <w:pPr>
              <w:pStyle w:val="TableParagraph"/>
              <w:spacing w:before="2" w:line="380" w:lineRule="atLeast"/>
              <w:ind w:left="296" w:right="175" w:hanging="104"/>
            </w:pPr>
            <w:r w:rsidRPr="00146DC7">
              <w:t>SBUİ</w:t>
            </w:r>
          </w:p>
        </w:tc>
        <w:tc>
          <w:tcPr>
            <w:tcW w:w="830" w:type="dxa"/>
          </w:tcPr>
          <w:p w14:paraId="20E2AD28" w14:textId="77777777" w:rsidR="00B146E7" w:rsidRDefault="00B146E7" w:rsidP="00B146E7">
            <w:pPr>
              <w:pStyle w:val="TableParagraph"/>
              <w:spacing w:before="129"/>
            </w:pPr>
          </w:p>
          <w:p w14:paraId="33199606" w14:textId="77777777" w:rsidR="00B146E7" w:rsidRDefault="00B146E7" w:rsidP="00B146E7">
            <w:pPr>
              <w:pStyle w:val="TableParagraph"/>
              <w:ind w:left="17"/>
              <w:jc w:val="center"/>
            </w:pPr>
            <w:r>
              <w:rPr>
                <w:spacing w:val="-5"/>
              </w:rPr>
              <w:t>(E)</w:t>
            </w:r>
          </w:p>
        </w:tc>
        <w:tc>
          <w:tcPr>
            <w:tcW w:w="1132" w:type="dxa"/>
          </w:tcPr>
          <w:p w14:paraId="779D38C5" w14:textId="77777777" w:rsidR="00B146E7" w:rsidRDefault="00B146E7" w:rsidP="00B146E7">
            <w:pPr>
              <w:pStyle w:val="TableParagraph"/>
              <w:spacing w:before="129"/>
            </w:pPr>
          </w:p>
          <w:p w14:paraId="6597E08A" w14:textId="77777777" w:rsidR="00B146E7" w:rsidRDefault="00B146E7" w:rsidP="00B146E7">
            <w:pPr>
              <w:pStyle w:val="TableParagraph"/>
              <w:ind w:left="78" w:right="53"/>
              <w:jc w:val="center"/>
            </w:pPr>
            <w:r>
              <w:rPr>
                <w:spacing w:val="-5"/>
              </w:rPr>
              <w:t>(T)</w:t>
            </w:r>
          </w:p>
        </w:tc>
        <w:tc>
          <w:tcPr>
            <w:tcW w:w="830" w:type="dxa"/>
          </w:tcPr>
          <w:p w14:paraId="0E8DFB75" w14:textId="77777777" w:rsidR="00B146E7" w:rsidRDefault="00B146E7" w:rsidP="0052540C">
            <w:pPr>
              <w:pStyle w:val="TableParagraph"/>
              <w:spacing w:before="129"/>
              <w:jc w:val="center"/>
            </w:pPr>
          </w:p>
          <w:p w14:paraId="77F46B80" w14:textId="77777777" w:rsidR="00B146E7" w:rsidRDefault="00B146E7" w:rsidP="0052540C">
            <w:pPr>
              <w:pStyle w:val="TableParagraph"/>
              <w:ind w:left="165"/>
              <w:jc w:val="center"/>
            </w:pPr>
            <w:r>
              <w:rPr>
                <w:spacing w:val="-10"/>
              </w:rPr>
              <w:t>-</w:t>
            </w:r>
          </w:p>
        </w:tc>
        <w:tc>
          <w:tcPr>
            <w:tcW w:w="1120" w:type="dxa"/>
          </w:tcPr>
          <w:p w14:paraId="76CD0FF2" w14:textId="1E868F0C" w:rsidR="00B146E7" w:rsidRDefault="0052540C" w:rsidP="0052540C">
            <w:pPr>
              <w:pStyle w:val="TableParagraph"/>
              <w:spacing w:before="129"/>
              <w:jc w:val="center"/>
            </w:pPr>
            <w:r>
              <w:t>10</w:t>
            </w:r>
          </w:p>
          <w:p w14:paraId="33E9C042" w14:textId="22E13BD8" w:rsidR="00B146E7" w:rsidRDefault="00B146E7" w:rsidP="0052540C">
            <w:pPr>
              <w:pStyle w:val="TableParagraph"/>
              <w:ind w:left="348"/>
              <w:jc w:val="center"/>
            </w:pPr>
          </w:p>
        </w:tc>
        <w:tc>
          <w:tcPr>
            <w:tcW w:w="1632" w:type="dxa"/>
          </w:tcPr>
          <w:p w14:paraId="29817BDF" w14:textId="77777777" w:rsidR="00B146E7" w:rsidRDefault="00B146E7" w:rsidP="0052540C">
            <w:pPr>
              <w:pStyle w:val="TableParagraph"/>
              <w:spacing w:before="129"/>
              <w:jc w:val="center"/>
            </w:pPr>
          </w:p>
          <w:p w14:paraId="6779CFF5" w14:textId="3ECC3523" w:rsidR="00B146E7" w:rsidRDefault="0052540C" w:rsidP="0052540C">
            <w:pPr>
              <w:pStyle w:val="TableParagraph"/>
              <w:ind w:right="597"/>
              <w:jc w:val="center"/>
            </w:pPr>
            <w:r>
              <w:t>10</w:t>
            </w:r>
          </w:p>
        </w:tc>
      </w:tr>
      <w:tr w:rsidR="00B146E7" w14:paraId="56B2D691" w14:textId="77777777" w:rsidTr="00F74D96">
        <w:trPr>
          <w:trHeight w:val="1139"/>
        </w:trPr>
        <w:tc>
          <w:tcPr>
            <w:tcW w:w="1088" w:type="dxa"/>
          </w:tcPr>
          <w:p w14:paraId="7982D368" w14:textId="77777777" w:rsidR="00B146E7" w:rsidRDefault="00B146E7" w:rsidP="00B146E7">
            <w:pPr>
              <w:pStyle w:val="TableParagraph"/>
              <w:spacing w:before="126"/>
            </w:pPr>
          </w:p>
          <w:p w14:paraId="2AF53DBC" w14:textId="77777777" w:rsidR="00B146E7" w:rsidRDefault="00B146E7" w:rsidP="00B146E7">
            <w:pPr>
              <w:pStyle w:val="TableParagraph"/>
              <w:spacing w:before="1"/>
              <w:ind w:left="107"/>
            </w:pPr>
            <w:r>
              <w:t>Ar.</w:t>
            </w:r>
            <w:r>
              <w:rPr>
                <w:spacing w:val="-2"/>
              </w:rPr>
              <w:t xml:space="preserve"> </w:t>
            </w:r>
            <w:r>
              <w:rPr>
                <w:spacing w:val="-4"/>
              </w:rPr>
              <w:t>Gör.</w:t>
            </w:r>
          </w:p>
        </w:tc>
        <w:tc>
          <w:tcPr>
            <w:tcW w:w="1663" w:type="dxa"/>
          </w:tcPr>
          <w:p w14:paraId="592E7D82" w14:textId="4BD7BE6C" w:rsidR="00B146E7" w:rsidRDefault="00F74D96" w:rsidP="00B146E7">
            <w:pPr>
              <w:pStyle w:val="TableParagraph"/>
              <w:spacing w:line="380" w:lineRule="atLeast"/>
              <w:ind w:left="107" w:right="289"/>
            </w:pPr>
            <w:proofErr w:type="spellStart"/>
            <w:r>
              <w:rPr>
                <w:spacing w:val="-2"/>
              </w:rPr>
              <w:t>Çılga</w:t>
            </w:r>
            <w:proofErr w:type="spellEnd"/>
            <w:r>
              <w:rPr>
                <w:spacing w:val="-2"/>
              </w:rPr>
              <w:t xml:space="preserve"> DURMUŞ ALTUNBAŞ</w:t>
            </w:r>
          </w:p>
        </w:tc>
        <w:tc>
          <w:tcPr>
            <w:tcW w:w="1325" w:type="dxa"/>
            <w:vAlign w:val="center"/>
          </w:tcPr>
          <w:p w14:paraId="61293653" w14:textId="5C1463B2" w:rsidR="00B146E7" w:rsidRDefault="00B146E7" w:rsidP="00B146E7">
            <w:pPr>
              <w:pStyle w:val="TableParagraph"/>
              <w:spacing w:line="380" w:lineRule="atLeast"/>
              <w:ind w:left="296" w:right="175" w:hanging="104"/>
            </w:pPr>
            <w:r w:rsidRPr="00146DC7">
              <w:t>SBUİ</w:t>
            </w:r>
          </w:p>
        </w:tc>
        <w:tc>
          <w:tcPr>
            <w:tcW w:w="830" w:type="dxa"/>
          </w:tcPr>
          <w:p w14:paraId="0515EEBD" w14:textId="77777777" w:rsidR="00B146E7" w:rsidRDefault="00B146E7" w:rsidP="00B146E7">
            <w:pPr>
              <w:pStyle w:val="TableParagraph"/>
              <w:spacing w:before="126"/>
            </w:pPr>
          </w:p>
          <w:p w14:paraId="3574814F" w14:textId="77777777" w:rsidR="00B146E7" w:rsidRDefault="00B146E7" w:rsidP="00B146E7">
            <w:pPr>
              <w:pStyle w:val="TableParagraph"/>
              <w:spacing w:before="1"/>
              <w:ind w:left="17"/>
              <w:jc w:val="center"/>
            </w:pPr>
            <w:r>
              <w:rPr>
                <w:spacing w:val="-5"/>
              </w:rPr>
              <w:t>(K)</w:t>
            </w:r>
          </w:p>
        </w:tc>
        <w:tc>
          <w:tcPr>
            <w:tcW w:w="1132" w:type="dxa"/>
          </w:tcPr>
          <w:p w14:paraId="51917376" w14:textId="77777777" w:rsidR="00B146E7" w:rsidRDefault="00B146E7" w:rsidP="00B146E7">
            <w:pPr>
              <w:pStyle w:val="TableParagraph"/>
              <w:spacing w:before="126"/>
            </w:pPr>
          </w:p>
          <w:p w14:paraId="540765CF" w14:textId="77777777" w:rsidR="00B146E7" w:rsidRDefault="00B146E7" w:rsidP="00B146E7">
            <w:pPr>
              <w:pStyle w:val="TableParagraph"/>
              <w:spacing w:before="1"/>
              <w:ind w:left="78" w:right="53"/>
              <w:jc w:val="center"/>
            </w:pPr>
            <w:r>
              <w:rPr>
                <w:spacing w:val="-5"/>
              </w:rPr>
              <w:t>(T)</w:t>
            </w:r>
          </w:p>
        </w:tc>
        <w:tc>
          <w:tcPr>
            <w:tcW w:w="830" w:type="dxa"/>
          </w:tcPr>
          <w:p w14:paraId="3AD99E46" w14:textId="77777777" w:rsidR="00B146E7" w:rsidRDefault="00B146E7" w:rsidP="00B146E7">
            <w:pPr>
              <w:pStyle w:val="TableParagraph"/>
              <w:spacing w:before="126"/>
            </w:pPr>
          </w:p>
          <w:p w14:paraId="4999C8BC" w14:textId="52484786" w:rsidR="00B146E7" w:rsidRDefault="0052540C" w:rsidP="00B146E7">
            <w:pPr>
              <w:pStyle w:val="TableParagraph"/>
              <w:spacing w:before="1"/>
              <w:ind w:left="165"/>
            </w:pPr>
            <w:r>
              <w:rPr>
                <w:spacing w:val="-10"/>
              </w:rPr>
              <w:t>3</w:t>
            </w:r>
          </w:p>
        </w:tc>
        <w:tc>
          <w:tcPr>
            <w:tcW w:w="1120" w:type="dxa"/>
          </w:tcPr>
          <w:p w14:paraId="2BB69DF4" w14:textId="77777777" w:rsidR="00B146E7" w:rsidRDefault="00B146E7" w:rsidP="00B146E7">
            <w:pPr>
              <w:pStyle w:val="TableParagraph"/>
              <w:spacing w:before="126"/>
            </w:pPr>
          </w:p>
          <w:p w14:paraId="17D66253" w14:textId="39ECB52C" w:rsidR="00B146E7" w:rsidRDefault="0052540C" w:rsidP="00B146E7">
            <w:pPr>
              <w:pStyle w:val="TableParagraph"/>
              <w:spacing w:before="1"/>
              <w:ind w:left="348"/>
            </w:pPr>
            <w:r>
              <w:t>7</w:t>
            </w:r>
          </w:p>
        </w:tc>
        <w:tc>
          <w:tcPr>
            <w:tcW w:w="1632" w:type="dxa"/>
          </w:tcPr>
          <w:p w14:paraId="1686C4F9" w14:textId="77777777" w:rsidR="00B146E7" w:rsidRDefault="00B146E7" w:rsidP="00B146E7">
            <w:pPr>
              <w:pStyle w:val="TableParagraph"/>
              <w:spacing w:before="126"/>
            </w:pPr>
          </w:p>
          <w:p w14:paraId="4B3F4E7C" w14:textId="48EF3C7D" w:rsidR="00B146E7" w:rsidRDefault="0052540C" w:rsidP="00B146E7">
            <w:pPr>
              <w:pStyle w:val="TableParagraph"/>
              <w:spacing w:before="1"/>
              <w:ind w:right="597"/>
              <w:jc w:val="right"/>
            </w:pPr>
            <w:r>
              <w:t>7</w:t>
            </w:r>
          </w:p>
        </w:tc>
      </w:tr>
      <w:tr w:rsidR="00F74D96" w14:paraId="56545E8D" w14:textId="77777777" w:rsidTr="00F74D96">
        <w:trPr>
          <w:trHeight w:val="1139"/>
        </w:trPr>
        <w:tc>
          <w:tcPr>
            <w:tcW w:w="1088" w:type="dxa"/>
            <w:vAlign w:val="center"/>
          </w:tcPr>
          <w:p w14:paraId="1FDD91DC" w14:textId="394CC431" w:rsidR="00F74D96" w:rsidRDefault="00F74D96" w:rsidP="00F74D96">
            <w:pPr>
              <w:pStyle w:val="TableParagraph"/>
              <w:spacing w:before="126"/>
            </w:pPr>
            <w:r>
              <w:lastRenderedPageBreak/>
              <w:t xml:space="preserve">  Ar. Gör </w:t>
            </w:r>
          </w:p>
        </w:tc>
        <w:tc>
          <w:tcPr>
            <w:tcW w:w="1663" w:type="dxa"/>
            <w:vAlign w:val="center"/>
          </w:tcPr>
          <w:p w14:paraId="123175D9" w14:textId="511B3618" w:rsidR="00F74D96" w:rsidRDefault="00F74D96" w:rsidP="00F74D96">
            <w:pPr>
              <w:pStyle w:val="TableParagraph"/>
              <w:ind w:left="107" w:firstLine="55"/>
              <w:rPr>
                <w:spacing w:val="-2"/>
              </w:rPr>
            </w:pPr>
            <w:r>
              <w:rPr>
                <w:spacing w:val="-2"/>
              </w:rPr>
              <w:t>Zeynep ÖZDEMİR</w:t>
            </w:r>
          </w:p>
        </w:tc>
        <w:tc>
          <w:tcPr>
            <w:tcW w:w="1325" w:type="dxa"/>
            <w:vAlign w:val="center"/>
          </w:tcPr>
          <w:p w14:paraId="0E82BFE8" w14:textId="2DFC2FD4" w:rsidR="00F74D96" w:rsidRPr="00146DC7" w:rsidRDefault="00F74D96" w:rsidP="00F74D96">
            <w:pPr>
              <w:pStyle w:val="TableParagraph"/>
              <w:spacing w:line="380" w:lineRule="atLeast"/>
              <w:ind w:left="296" w:right="175" w:hanging="104"/>
            </w:pPr>
            <w:r w:rsidRPr="00F74D96">
              <w:t>SBUİ</w:t>
            </w:r>
          </w:p>
        </w:tc>
        <w:tc>
          <w:tcPr>
            <w:tcW w:w="830" w:type="dxa"/>
            <w:vAlign w:val="center"/>
          </w:tcPr>
          <w:p w14:paraId="4908D1FD" w14:textId="6FE8F59E" w:rsidR="00F74D96" w:rsidRDefault="00F74D96" w:rsidP="00F74D96">
            <w:pPr>
              <w:pStyle w:val="TableParagraph"/>
              <w:spacing w:before="126"/>
            </w:pPr>
            <w:r>
              <w:t xml:space="preserve">     </w:t>
            </w:r>
            <w:r w:rsidRPr="00F74D96">
              <w:t>(K)</w:t>
            </w:r>
          </w:p>
        </w:tc>
        <w:tc>
          <w:tcPr>
            <w:tcW w:w="1132" w:type="dxa"/>
            <w:vAlign w:val="center"/>
          </w:tcPr>
          <w:p w14:paraId="726CC547" w14:textId="369A61BB" w:rsidR="00F74D96" w:rsidRDefault="00F74D96" w:rsidP="00F74D96">
            <w:pPr>
              <w:pStyle w:val="TableParagraph"/>
              <w:spacing w:before="126"/>
            </w:pPr>
            <w:r>
              <w:t xml:space="preserve">        </w:t>
            </w:r>
            <w:r w:rsidRPr="00F74D96">
              <w:t>(T)</w:t>
            </w:r>
          </w:p>
        </w:tc>
        <w:tc>
          <w:tcPr>
            <w:tcW w:w="830" w:type="dxa"/>
            <w:vAlign w:val="center"/>
          </w:tcPr>
          <w:p w14:paraId="51D923FC" w14:textId="5E6CEAC9" w:rsidR="00F74D96" w:rsidRDefault="00F74D96" w:rsidP="00F74D96">
            <w:pPr>
              <w:pStyle w:val="TableParagraph"/>
              <w:spacing w:before="126"/>
            </w:pPr>
            <w:r>
              <w:t xml:space="preserve">   -</w:t>
            </w:r>
          </w:p>
        </w:tc>
        <w:tc>
          <w:tcPr>
            <w:tcW w:w="1120" w:type="dxa"/>
          </w:tcPr>
          <w:p w14:paraId="124669AB" w14:textId="1CF069A5" w:rsidR="00F74D96" w:rsidRDefault="0052540C" w:rsidP="00F74D96">
            <w:pPr>
              <w:pStyle w:val="TableParagraph"/>
              <w:spacing w:before="126"/>
            </w:pPr>
            <w:r>
              <w:t>6</w:t>
            </w:r>
          </w:p>
        </w:tc>
        <w:tc>
          <w:tcPr>
            <w:tcW w:w="1632" w:type="dxa"/>
          </w:tcPr>
          <w:p w14:paraId="325086E9" w14:textId="4E119770" w:rsidR="00F74D96" w:rsidRDefault="0052540C" w:rsidP="00F74D96">
            <w:pPr>
              <w:pStyle w:val="TableParagraph"/>
              <w:spacing w:before="126"/>
            </w:pPr>
            <w:r>
              <w:t>6</w:t>
            </w:r>
          </w:p>
        </w:tc>
      </w:tr>
    </w:tbl>
    <w:p w14:paraId="25DE6B9E" w14:textId="77777777" w:rsidR="00245AD5" w:rsidRDefault="00245AD5">
      <w:pPr>
        <w:pStyle w:val="TableParagraph"/>
        <w:jc w:val="right"/>
        <w:sectPr w:rsidR="00245AD5">
          <w:pgSz w:w="11910" w:h="16840"/>
          <w:pgMar w:top="1320" w:right="992" w:bottom="1080" w:left="1275" w:header="0" w:footer="892" w:gutter="0"/>
          <w:cols w:space="720"/>
        </w:sectPr>
      </w:pPr>
    </w:p>
    <w:p w14:paraId="60D3584D" w14:textId="77777777" w:rsidR="00245AD5" w:rsidRDefault="00000000">
      <w:pPr>
        <w:pStyle w:val="ListeParagraf"/>
        <w:numPr>
          <w:ilvl w:val="2"/>
          <w:numId w:val="3"/>
        </w:numPr>
        <w:tabs>
          <w:tab w:val="left" w:pos="707"/>
        </w:tabs>
        <w:spacing w:before="76"/>
        <w:ind w:left="707" w:hanging="566"/>
        <w:rPr>
          <w:sz w:val="24"/>
        </w:rPr>
      </w:pPr>
      <w:r>
        <w:rPr>
          <w:color w:val="44536A"/>
          <w:sz w:val="24"/>
        </w:rPr>
        <w:lastRenderedPageBreak/>
        <w:t>Öğretim</w:t>
      </w:r>
      <w:r>
        <w:rPr>
          <w:color w:val="44536A"/>
          <w:spacing w:val="-3"/>
          <w:sz w:val="24"/>
        </w:rPr>
        <w:t xml:space="preserve"> </w:t>
      </w:r>
      <w:r>
        <w:rPr>
          <w:color w:val="44536A"/>
          <w:sz w:val="24"/>
        </w:rPr>
        <w:t>Kadrosunun,</w:t>
      </w:r>
      <w:r>
        <w:rPr>
          <w:color w:val="44536A"/>
          <w:spacing w:val="-2"/>
          <w:sz w:val="24"/>
        </w:rPr>
        <w:t xml:space="preserve"> </w:t>
      </w:r>
      <w:r>
        <w:rPr>
          <w:color w:val="44536A"/>
          <w:sz w:val="24"/>
        </w:rPr>
        <w:t>yeterli</w:t>
      </w:r>
      <w:r>
        <w:rPr>
          <w:color w:val="44536A"/>
          <w:spacing w:val="-2"/>
          <w:sz w:val="24"/>
        </w:rPr>
        <w:t xml:space="preserve"> </w:t>
      </w:r>
      <w:r>
        <w:rPr>
          <w:color w:val="44536A"/>
          <w:sz w:val="24"/>
        </w:rPr>
        <w:t>niteliklere</w:t>
      </w:r>
      <w:r>
        <w:rPr>
          <w:color w:val="44536A"/>
          <w:spacing w:val="-1"/>
          <w:sz w:val="24"/>
        </w:rPr>
        <w:t xml:space="preserve"> </w:t>
      </w:r>
      <w:r>
        <w:rPr>
          <w:color w:val="44536A"/>
          <w:spacing w:val="-2"/>
          <w:sz w:val="24"/>
        </w:rPr>
        <w:t>sahiptir.</w:t>
      </w:r>
    </w:p>
    <w:p w14:paraId="26EF5BE3" w14:textId="1FEF4232" w:rsidR="00245AD5" w:rsidRDefault="00000000">
      <w:pPr>
        <w:pStyle w:val="GvdeMetni"/>
        <w:spacing w:before="260" w:line="360" w:lineRule="auto"/>
        <w:ind w:left="707" w:right="420" w:hanging="87"/>
        <w:jc w:val="both"/>
      </w:pPr>
      <w:r>
        <w:t xml:space="preserve">İstanbul Yeni Yüzyıl Üniversitesi İİBF </w:t>
      </w:r>
      <w:r w:rsidR="00534841">
        <w:t>SBUİ</w:t>
      </w:r>
      <w:r>
        <w:t xml:space="preserve"> Bölümü öğretim kadrosu, almış oldukları yükseköğretim derecesine, doktora ve doçentlik alanlarına uygun konularda ders vermektedir. Doçentlik ve profesörlük alanları, doktora alanlarında olup yeterli nitelikleri sağlayabilmektedir.</w:t>
      </w:r>
    </w:p>
    <w:p w14:paraId="47A4EC1B" w14:textId="77777777" w:rsidR="00245AD5" w:rsidRDefault="00000000">
      <w:pPr>
        <w:pStyle w:val="GvdeMetni"/>
        <w:spacing w:before="7"/>
        <w:rPr>
          <w:sz w:val="8"/>
        </w:rPr>
      </w:pPr>
      <w:r>
        <w:rPr>
          <w:noProof/>
          <w:sz w:val="8"/>
        </w:rPr>
        <mc:AlternateContent>
          <mc:Choice Requires="wps">
            <w:drawing>
              <wp:anchor distT="0" distB="0" distL="0" distR="0" simplePos="0" relativeHeight="487593472" behindDoc="1" locked="0" layoutInCell="1" allowOverlap="1" wp14:anchorId="0FC63386" wp14:editId="41B34304">
                <wp:simplePos x="0" y="0"/>
                <wp:positionH relativeFrom="page">
                  <wp:posOffset>827836</wp:posOffset>
                </wp:positionH>
                <wp:positionV relativeFrom="paragraph">
                  <wp:posOffset>81638</wp:posOffset>
                </wp:positionV>
                <wp:extent cx="5905500" cy="292735"/>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292735"/>
                        </a:xfrm>
                        <a:prstGeom prst="rect">
                          <a:avLst/>
                        </a:prstGeom>
                        <a:ln w="6096">
                          <a:solidFill>
                            <a:srgbClr val="000000"/>
                          </a:solidFill>
                          <a:prstDash val="solid"/>
                        </a:ln>
                      </wps:spPr>
                      <wps:txbx>
                        <w:txbxContent>
                          <w:p w14:paraId="5AEDEF7F" w14:textId="77777777" w:rsidR="00245AD5" w:rsidRDefault="00000000">
                            <w:pPr>
                              <w:tabs>
                                <w:tab w:val="left" w:pos="959"/>
                              </w:tabs>
                              <w:spacing w:before="18"/>
                              <w:ind w:left="107"/>
                              <w:rPr>
                                <w:b/>
                                <w:sz w:val="24"/>
                              </w:rPr>
                            </w:pPr>
                            <w:r>
                              <w:rPr>
                                <w:b/>
                                <w:color w:val="C00000"/>
                                <w:spacing w:val="-10"/>
                                <w:sz w:val="24"/>
                              </w:rPr>
                              <w:t>6</w:t>
                            </w:r>
                            <w:r>
                              <w:rPr>
                                <w:b/>
                                <w:color w:val="C00000"/>
                                <w:sz w:val="24"/>
                              </w:rPr>
                              <w:tab/>
                            </w:r>
                            <w:r>
                              <w:rPr>
                                <w:b/>
                                <w:color w:val="C00000"/>
                                <w:spacing w:val="-2"/>
                                <w:sz w:val="24"/>
                              </w:rPr>
                              <w:t>Altyapı</w:t>
                            </w:r>
                          </w:p>
                        </w:txbxContent>
                      </wps:txbx>
                      <wps:bodyPr wrap="square" lIns="0" tIns="0" rIns="0" bIns="0" rtlCol="0">
                        <a:noAutofit/>
                      </wps:bodyPr>
                    </wps:wsp>
                  </a:graphicData>
                </a:graphic>
              </wp:anchor>
            </w:drawing>
          </mc:Choice>
          <mc:Fallback>
            <w:pict>
              <v:shape w14:anchorId="0FC63386" id="Textbox 22" o:spid="_x0000_s1044" type="#_x0000_t202" style="position:absolute;margin-left:65.2pt;margin-top:6.45pt;width:465pt;height:23.0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" filled="f" strokeweight=".48pt">
                <v:path arrowok="t"/>
                <v:textbox inset="0,0,0,0">
                  <w:txbxContent>
                    <w:p w14:paraId="5AEDEF7F" w14:textId="77777777" w:rsidR="00245AD5" w:rsidRDefault="00000000">
                      <w:pPr>
                        <w:tabs>
                          <w:tab w:val="left" w:pos="959"/>
                        </w:tabs>
                        <w:spacing w:before="18"/>
                        <w:ind w:left="107"/>
                        <w:rPr>
                          <w:b/>
                          <w:sz w:val="24"/>
                        </w:rPr>
                      </w:pPr>
                      <w:r>
                        <w:rPr>
                          <w:b/>
                          <w:color w:val="C00000"/>
                          <w:spacing w:val="-10"/>
                          <w:sz w:val="24"/>
                        </w:rPr>
                        <w:t>6</w:t>
                      </w:r>
                      <w:r>
                        <w:rPr>
                          <w:b/>
                          <w:color w:val="C00000"/>
                          <w:sz w:val="24"/>
                        </w:rPr>
                        <w:tab/>
                      </w:r>
                      <w:r>
                        <w:rPr>
                          <w:b/>
                          <w:color w:val="C00000"/>
                          <w:spacing w:val="-2"/>
                          <w:sz w:val="24"/>
                        </w:rPr>
                        <w:t>Altyapı</w:t>
                      </w:r>
                    </w:p>
                  </w:txbxContent>
                </v:textbox>
                <w10:wrap type="topAndBottom" anchorx="page"/>
              </v:shape>
            </w:pict>
          </mc:Fallback>
        </mc:AlternateContent>
      </w:r>
    </w:p>
    <w:p w14:paraId="1D029D14" w14:textId="77777777" w:rsidR="00245AD5" w:rsidRDefault="00000000">
      <w:pPr>
        <w:pStyle w:val="GvdeMetni"/>
        <w:spacing w:before="124" w:line="360" w:lineRule="auto"/>
        <w:ind w:left="707" w:right="429" w:hanging="567"/>
        <w:jc w:val="both"/>
      </w:pPr>
      <w:r>
        <w:rPr>
          <w:color w:val="44536A"/>
        </w:rPr>
        <w:t>a)</w:t>
      </w:r>
      <w:r>
        <w:rPr>
          <w:color w:val="44536A"/>
          <w:spacing w:val="40"/>
        </w:rPr>
        <w:t xml:space="preserve">  </w:t>
      </w:r>
      <w:r>
        <w:rPr>
          <w:color w:val="44536A"/>
        </w:rPr>
        <w:t>Öğretim ortamı ve bilgi sistemleri, Program Öğrenme Çıktılarına sağlamak ve Program Eğitim Amaçlarına ulaşmak için gerekli yeterliliklerin durumu</w:t>
      </w:r>
    </w:p>
    <w:p w14:paraId="0850D6DE" w14:textId="1E320BF6" w:rsidR="00245AD5" w:rsidRDefault="00534841">
      <w:pPr>
        <w:pStyle w:val="GvdeMetni"/>
        <w:spacing w:before="120" w:line="360" w:lineRule="auto"/>
        <w:ind w:left="707" w:right="423" w:hanging="567"/>
        <w:jc w:val="both"/>
      </w:pPr>
      <w:r>
        <w:t xml:space="preserve">SBUİ Bölümü dersleri, Bayrampaşa kampüsümüzde yüz yüze sınıf ortamında gerçekleştirilmektedir. Pandemi gibi olağanüstü durumlarda, derslerimiz </w:t>
      </w:r>
      <w:proofErr w:type="spellStart"/>
      <w:r>
        <w:t>Uzem</w:t>
      </w:r>
      <w:proofErr w:type="spellEnd"/>
      <w:r>
        <w:t xml:space="preserve"> ve Microsoft </w:t>
      </w:r>
      <w:proofErr w:type="spellStart"/>
      <w:r>
        <w:t>Teams</w:t>
      </w:r>
      <w:proofErr w:type="spellEnd"/>
      <w:r>
        <w:t xml:space="preserve"> üzerinden çevrimiçi olarak yapılabilmektedir. Bu bağlamda, İstanbul Yeni Yüzyıl Üniversitesi Uzaktan Öğrenim Yönergesi uygulanmaktadır. Yüz yüze eğitimlerde sınavlar, sınıf ortamında yüz yüze yapılmaktadır. Planlanan </w:t>
      </w:r>
      <w:proofErr w:type="gramStart"/>
      <w:r>
        <w:t>dersler,</w:t>
      </w:r>
      <w:proofErr w:type="gramEnd"/>
      <w:r>
        <w:t xml:space="preserve"> hem kredi hem de AKTS olarak </w:t>
      </w:r>
      <w:r w:rsidR="00C94511">
        <w:t>SBUİ</w:t>
      </w:r>
      <w:r>
        <w:t xml:space="preserve"> programı eğitim amaçlarına ulaşmak için yeterlidir.</w:t>
      </w:r>
    </w:p>
    <w:p w14:paraId="204FCAE2" w14:textId="2EA62B82" w:rsidR="00245AD5" w:rsidRDefault="00000000">
      <w:pPr>
        <w:pStyle w:val="GvdeMetni"/>
        <w:spacing w:before="121" w:line="360" w:lineRule="auto"/>
        <w:ind w:left="141" w:right="424"/>
        <w:jc w:val="both"/>
      </w:pPr>
      <w:r>
        <w:t xml:space="preserve">İstanbul Yeni Yüzyıl Üniversitesi </w:t>
      </w:r>
      <w:r w:rsidR="00534841">
        <w:t>Siyaset Bilimi ve Uluslararası İlişkiler</w:t>
      </w:r>
      <w:r>
        <w:t xml:space="preserve"> Bölümü’nün öğrencilere teknik gezi düzenlediği bir kulübü mevcuttur. Ayrıca üniversite genelinde 58’den fazla öğrenci kulübü aktif olarak çalışmaktadır.</w:t>
      </w:r>
    </w:p>
    <w:p w14:paraId="3026F77A" w14:textId="77777777" w:rsidR="00245AD5" w:rsidRDefault="00245AD5">
      <w:pPr>
        <w:pStyle w:val="GvdeMetni"/>
      </w:pPr>
    </w:p>
    <w:p w14:paraId="61F0BFB6" w14:textId="77777777" w:rsidR="00245AD5" w:rsidRDefault="00245AD5">
      <w:pPr>
        <w:pStyle w:val="GvdeMetni"/>
        <w:spacing w:before="102"/>
      </w:pPr>
    </w:p>
    <w:p w14:paraId="6BF79264" w14:textId="77777777" w:rsidR="00245AD5" w:rsidRDefault="00000000">
      <w:pPr>
        <w:pStyle w:val="GvdeMetni"/>
        <w:tabs>
          <w:tab w:val="left" w:pos="707"/>
        </w:tabs>
        <w:ind w:left="141"/>
      </w:pPr>
      <w:r>
        <w:rPr>
          <w:color w:val="44536A"/>
          <w:spacing w:val="-5"/>
        </w:rPr>
        <w:t>a)</w:t>
      </w:r>
      <w:r>
        <w:rPr>
          <w:color w:val="44536A"/>
        </w:rPr>
        <w:tab/>
        <w:t>Programa</w:t>
      </w:r>
      <w:r>
        <w:rPr>
          <w:color w:val="44536A"/>
          <w:spacing w:val="-4"/>
        </w:rPr>
        <w:t xml:space="preserve"> </w:t>
      </w:r>
      <w:r>
        <w:rPr>
          <w:color w:val="44536A"/>
        </w:rPr>
        <w:t xml:space="preserve">Özgü </w:t>
      </w:r>
      <w:r>
        <w:rPr>
          <w:color w:val="44536A"/>
          <w:spacing w:val="-2"/>
        </w:rPr>
        <w:t>Ölçütler</w:t>
      </w:r>
    </w:p>
    <w:p w14:paraId="13B7E80A" w14:textId="77777777" w:rsidR="00245AD5" w:rsidRDefault="00000000">
      <w:pPr>
        <w:pStyle w:val="GvdeMetni"/>
        <w:spacing w:before="259" w:after="4" w:line="463" w:lineRule="auto"/>
        <w:ind w:left="141" w:right="960"/>
      </w:pPr>
      <w:r>
        <w:t>Aşağıdaki</w:t>
      </w:r>
      <w:r>
        <w:rPr>
          <w:spacing w:val="-5"/>
        </w:rPr>
        <w:t xml:space="preserve"> </w:t>
      </w:r>
      <w:r>
        <w:t>tabloda</w:t>
      </w:r>
      <w:r>
        <w:rPr>
          <w:spacing w:val="-6"/>
        </w:rPr>
        <w:t xml:space="preserve"> </w:t>
      </w:r>
      <w:r>
        <w:t>programa</w:t>
      </w:r>
      <w:r>
        <w:rPr>
          <w:spacing w:val="-5"/>
        </w:rPr>
        <w:t xml:space="preserve"> </w:t>
      </w:r>
      <w:r>
        <w:t>özgü</w:t>
      </w:r>
      <w:r>
        <w:rPr>
          <w:spacing w:val="-5"/>
        </w:rPr>
        <w:t xml:space="preserve"> </w:t>
      </w:r>
      <w:r>
        <w:t>ölçütlerin</w:t>
      </w:r>
      <w:r>
        <w:rPr>
          <w:spacing w:val="-5"/>
        </w:rPr>
        <w:t xml:space="preserve"> </w:t>
      </w:r>
      <w:r>
        <w:t>ilişkilendirildiği</w:t>
      </w:r>
      <w:r>
        <w:rPr>
          <w:spacing w:val="-5"/>
        </w:rPr>
        <w:t xml:space="preserve"> </w:t>
      </w:r>
      <w:r>
        <w:t>dersler</w:t>
      </w:r>
      <w:r>
        <w:rPr>
          <w:spacing w:val="-5"/>
        </w:rPr>
        <w:t xml:space="preserve"> </w:t>
      </w:r>
      <w:r>
        <w:t xml:space="preserve">verilmiştir. </w:t>
      </w:r>
      <w:r>
        <w:rPr>
          <w:color w:val="44536A"/>
        </w:rPr>
        <w:t>Programa Özgü Ölçütler ve Uygulama</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92"/>
        <w:gridCol w:w="4098"/>
      </w:tblGrid>
      <w:tr w:rsidR="00245AD5" w14:paraId="01A419BC" w14:textId="77777777">
        <w:trPr>
          <w:trHeight w:val="652"/>
        </w:trPr>
        <w:tc>
          <w:tcPr>
            <w:tcW w:w="5192" w:type="dxa"/>
          </w:tcPr>
          <w:p w14:paraId="114D75B8" w14:textId="77777777" w:rsidR="00245AD5" w:rsidRDefault="00000000">
            <w:pPr>
              <w:pStyle w:val="TableParagraph"/>
              <w:spacing w:before="119"/>
              <w:ind w:left="827"/>
              <w:rPr>
                <w:b/>
                <w:sz w:val="24"/>
              </w:rPr>
            </w:pPr>
            <w:r>
              <w:rPr>
                <w:b/>
                <w:sz w:val="24"/>
              </w:rPr>
              <w:t>Ölçüt</w:t>
            </w:r>
            <w:r>
              <w:rPr>
                <w:b/>
                <w:spacing w:val="-1"/>
                <w:sz w:val="24"/>
              </w:rPr>
              <w:t xml:space="preserve"> </w:t>
            </w:r>
            <w:r>
              <w:rPr>
                <w:b/>
                <w:spacing w:val="-5"/>
                <w:sz w:val="24"/>
              </w:rPr>
              <w:t>Adı</w:t>
            </w:r>
          </w:p>
        </w:tc>
        <w:tc>
          <w:tcPr>
            <w:tcW w:w="4098" w:type="dxa"/>
          </w:tcPr>
          <w:p w14:paraId="63A9BC27" w14:textId="77777777" w:rsidR="00245AD5" w:rsidRDefault="00000000">
            <w:pPr>
              <w:pStyle w:val="TableParagraph"/>
              <w:spacing w:before="119"/>
              <w:ind w:left="107"/>
              <w:rPr>
                <w:b/>
                <w:sz w:val="24"/>
              </w:rPr>
            </w:pPr>
            <w:r>
              <w:rPr>
                <w:b/>
                <w:sz w:val="24"/>
              </w:rPr>
              <w:t>Ders</w:t>
            </w:r>
            <w:r>
              <w:rPr>
                <w:b/>
                <w:spacing w:val="-4"/>
                <w:sz w:val="24"/>
              </w:rPr>
              <w:t xml:space="preserve"> </w:t>
            </w:r>
            <w:r>
              <w:rPr>
                <w:b/>
                <w:spacing w:val="-5"/>
                <w:sz w:val="24"/>
              </w:rPr>
              <w:t>Adı</w:t>
            </w:r>
          </w:p>
        </w:tc>
      </w:tr>
      <w:tr w:rsidR="00245AD5" w14:paraId="34C4B82A" w14:textId="77777777">
        <w:trPr>
          <w:trHeight w:val="1483"/>
        </w:trPr>
        <w:tc>
          <w:tcPr>
            <w:tcW w:w="5192" w:type="dxa"/>
          </w:tcPr>
          <w:p w14:paraId="0F7BF48D" w14:textId="77777777" w:rsidR="00245AD5" w:rsidRDefault="00000000">
            <w:pPr>
              <w:pStyle w:val="TableParagraph"/>
              <w:spacing w:before="119" w:line="360" w:lineRule="auto"/>
              <w:ind w:left="827" w:right="97" w:hanging="360"/>
              <w:jc w:val="both"/>
              <w:rPr>
                <w:sz w:val="24"/>
              </w:rPr>
            </w:pPr>
            <w:r>
              <w:rPr>
                <w:sz w:val="24"/>
              </w:rPr>
              <w:t xml:space="preserve">1. </w:t>
            </w:r>
            <w:r>
              <w:rPr>
                <w:b/>
                <w:sz w:val="24"/>
              </w:rPr>
              <w:t xml:space="preserve">Yönetim Teorileri ve İlkeleri: </w:t>
            </w:r>
            <w:r>
              <w:rPr>
                <w:sz w:val="24"/>
              </w:rPr>
              <w:t>Karar</w:t>
            </w:r>
            <w:r>
              <w:rPr>
                <w:spacing w:val="80"/>
                <w:sz w:val="24"/>
              </w:rPr>
              <w:t xml:space="preserve"> </w:t>
            </w:r>
            <w:r>
              <w:rPr>
                <w:sz w:val="24"/>
              </w:rPr>
              <w:t>almada yönetim teorilerini ve ilkelerini kullanabilme yetkinliği.</w:t>
            </w:r>
          </w:p>
        </w:tc>
        <w:tc>
          <w:tcPr>
            <w:tcW w:w="4098" w:type="dxa"/>
          </w:tcPr>
          <w:p w14:paraId="216181FE" w14:textId="543B60C4" w:rsidR="00245AD5" w:rsidRDefault="00245AD5">
            <w:pPr>
              <w:pStyle w:val="TableParagraph"/>
              <w:spacing w:before="119" w:line="360" w:lineRule="auto"/>
              <w:ind w:left="107"/>
              <w:rPr>
                <w:sz w:val="24"/>
              </w:rPr>
            </w:pPr>
          </w:p>
        </w:tc>
      </w:tr>
      <w:tr w:rsidR="00245AD5" w14:paraId="60E12231" w14:textId="77777777">
        <w:trPr>
          <w:trHeight w:val="1067"/>
        </w:trPr>
        <w:tc>
          <w:tcPr>
            <w:tcW w:w="5192" w:type="dxa"/>
          </w:tcPr>
          <w:p w14:paraId="79D9FF01" w14:textId="77777777" w:rsidR="00245AD5" w:rsidRDefault="00000000">
            <w:pPr>
              <w:pStyle w:val="TableParagraph"/>
              <w:tabs>
                <w:tab w:val="left" w:pos="2477"/>
                <w:tab w:val="left" w:pos="3537"/>
                <w:tab w:val="left" w:pos="4185"/>
              </w:tabs>
              <w:spacing w:before="119"/>
              <w:ind w:left="467"/>
              <w:rPr>
                <w:b/>
                <w:sz w:val="24"/>
              </w:rPr>
            </w:pPr>
            <w:r>
              <w:rPr>
                <w:sz w:val="24"/>
              </w:rPr>
              <w:t>2.</w:t>
            </w:r>
            <w:r>
              <w:rPr>
                <w:spacing w:val="29"/>
                <w:sz w:val="24"/>
              </w:rPr>
              <w:t xml:space="preserve">  </w:t>
            </w:r>
            <w:r>
              <w:rPr>
                <w:b/>
                <w:spacing w:val="-2"/>
                <w:sz w:val="24"/>
              </w:rPr>
              <w:t>Girişimcilik</w:t>
            </w:r>
            <w:r>
              <w:rPr>
                <w:b/>
                <w:sz w:val="24"/>
              </w:rPr>
              <w:tab/>
            </w:r>
            <w:r>
              <w:rPr>
                <w:b/>
                <w:spacing w:val="-2"/>
                <w:sz w:val="24"/>
              </w:rPr>
              <w:t>Bilgisi</w:t>
            </w:r>
            <w:r>
              <w:rPr>
                <w:b/>
                <w:sz w:val="24"/>
              </w:rPr>
              <w:tab/>
            </w:r>
            <w:r>
              <w:rPr>
                <w:b/>
                <w:spacing w:val="-5"/>
                <w:sz w:val="24"/>
              </w:rPr>
              <w:t>ve</w:t>
            </w:r>
            <w:r>
              <w:rPr>
                <w:b/>
                <w:sz w:val="24"/>
              </w:rPr>
              <w:tab/>
            </w:r>
            <w:r>
              <w:rPr>
                <w:b/>
                <w:spacing w:val="-2"/>
                <w:sz w:val="24"/>
              </w:rPr>
              <w:t>Becerisi:</w:t>
            </w:r>
          </w:p>
          <w:p w14:paraId="3B18C675" w14:textId="77777777" w:rsidR="00245AD5" w:rsidRDefault="00000000">
            <w:pPr>
              <w:pStyle w:val="TableParagraph"/>
              <w:spacing w:before="139"/>
              <w:ind w:left="827"/>
              <w:rPr>
                <w:sz w:val="24"/>
              </w:rPr>
            </w:pPr>
            <w:r>
              <w:rPr>
                <w:sz w:val="24"/>
              </w:rPr>
              <w:t>Girişimcilik</w:t>
            </w:r>
            <w:r>
              <w:rPr>
                <w:spacing w:val="-4"/>
                <w:sz w:val="24"/>
              </w:rPr>
              <w:t xml:space="preserve"> </w:t>
            </w:r>
            <w:r>
              <w:rPr>
                <w:sz w:val="24"/>
              </w:rPr>
              <w:t>bilgisi</w:t>
            </w:r>
            <w:r>
              <w:rPr>
                <w:spacing w:val="-2"/>
                <w:sz w:val="24"/>
              </w:rPr>
              <w:t xml:space="preserve"> </w:t>
            </w:r>
            <w:r>
              <w:rPr>
                <w:sz w:val="24"/>
              </w:rPr>
              <w:t>ve</w:t>
            </w:r>
            <w:r>
              <w:rPr>
                <w:spacing w:val="-2"/>
                <w:sz w:val="24"/>
              </w:rPr>
              <w:t xml:space="preserve"> </w:t>
            </w:r>
            <w:r>
              <w:rPr>
                <w:sz w:val="24"/>
              </w:rPr>
              <w:t>becerisi</w:t>
            </w:r>
            <w:r>
              <w:rPr>
                <w:spacing w:val="-2"/>
                <w:sz w:val="24"/>
              </w:rPr>
              <w:t xml:space="preserve"> geliştirme.</w:t>
            </w:r>
          </w:p>
        </w:tc>
        <w:tc>
          <w:tcPr>
            <w:tcW w:w="4098" w:type="dxa"/>
          </w:tcPr>
          <w:p w14:paraId="408246C1" w14:textId="77777777" w:rsidR="00245AD5" w:rsidRDefault="00000000">
            <w:pPr>
              <w:pStyle w:val="TableParagraph"/>
              <w:spacing w:before="119"/>
              <w:ind w:left="107"/>
              <w:rPr>
                <w:sz w:val="24"/>
              </w:rPr>
            </w:pPr>
            <w:r>
              <w:rPr>
                <w:sz w:val="24"/>
              </w:rPr>
              <w:t>Girişimcilik</w:t>
            </w:r>
            <w:r>
              <w:rPr>
                <w:spacing w:val="-1"/>
                <w:sz w:val="24"/>
              </w:rPr>
              <w:t xml:space="preserve"> </w:t>
            </w:r>
            <w:r>
              <w:rPr>
                <w:sz w:val="24"/>
              </w:rPr>
              <w:t>1,</w:t>
            </w:r>
            <w:r>
              <w:rPr>
                <w:spacing w:val="-1"/>
                <w:sz w:val="24"/>
              </w:rPr>
              <w:t xml:space="preserve"> </w:t>
            </w:r>
            <w:r>
              <w:rPr>
                <w:sz w:val="24"/>
              </w:rPr>
              <w:t>Girişimcilik</w:t>
            </w:r>
            <w:r>
              <w:rPr>
                <w:spacing w:val="-1"/>
                <w:sz w:val="24"/>
              </w:rPr>
              <w:t xml:space="preserve"> </w:t>
            </w:r>
            <w:r>
              <w:rPr>
                <w:spacing w:val="-5"/>
                <w:sz w:val="24"/>
              </w:rPr>
              <w:t>2.</w:t>
            </w:r>
          </w:p>
        </w:tc>
      </w:tr>
      <w:tr w:rsidR="00245AD5" w14:paraId="5F9F9F4F" w14:textId="77777777">
        <w:trPr>
          <w:trHeight w:val="654"/>
        </w:trPr>
        <w:tc>
          <w:tcPr>
            <w:tcW w:w="5192" w:type="dxa"/>
          </w:tcPr>
          <w:p w14:paraId="37E9A7F7" w14:textId="77777777" w:rsidR="00245AD5" w:rsidRDefault="00000000">
            <w:pPr>
              <w:pStyle w:val="TableParagraph"/>
              <w:tabs>
                <w:tab w:val="left" w:pos="2701"/>
                <w:tab w:val="left" w:pos="4054"/>
              </w:tabs>
              <w:spacing w:before="119"/>
              <w:ind w:left="467"/>
              <w:rPr>
                <w:b/>
                <w:sz w:val="24"/>
              </w:rPr>
            </w:pPr>
            <w:r>
              <w:rPr>
                <w:sz w:val="24"/>
              </w:rPr>
              <w:t>3.</w:t>
            </w:r>
            <w:r>
              <w:rPr>
                <w:spacing w:val="29"/>
                <w:sz w:val="24"/>
              </w:rPr>
              <w:t xml:space="preserve">  </w:t>
            </w:r>
            <w:r>
              <w:rPr>
                <w:b/>
                <w:spacing w:val="-2"/>
                <w:sz w:val="24"/>
              </w:rPr>
              <w:t>Uluslararası</w:t>
            </w:r>
            <w:r>
              <w:rPr>
                <w:b/>
                <w:sz w:val="24"/>
              </w:rPr>
              <w:tab/>
            </w:r>
            <w:r>
              <w:rPr>
                <w:b/>
                <w:spacing w:val="-2"/>
                <w:sz w:val="24"/>
              </w:rPr>
              <w:t>İşletme</w:t>
            </w:r>
            <w:r>
              <w:rPr>
                <w:b/>
                <w:sz w:val="24"/>
              </w:rPr>
              <w:tab/>
            </w:r>
            <w:r>
              <w:rPr>
                <w:b/>
                <w:spacing w:val="-2"/>
                <w:sz w:val="24"/>
              </w:rPr>
              <w:t>Yönetimi:</w:t>
            </w:r>
          </w:p>
        </w:tc>
        <w:tc>
          <w:tcPr>
            <w:tcW w:w="4098" w:type="dxa"/>
          </w:tcPr>
          <w:p w14:paraId="19DD735E" w14:textId="04FC2183" w:rsidR="00245AD5" w:rsidRDefault="00245AD5">
            <w:pPr>
              <w:pStyle w:val="TableParagraph"/>
              <w:spacing w:before="119"/>
              <w:ind w:left="107"/>
              <w:rPr>
                <w:sz w:val="24"/>
              </w:rPr>
            </w:pPr>
          </w:p>
        </w:tc>
      </w:tr>
    </w:tbl>
    <w:p w14:paraId="09AF8274" w14:textId="77777777" w:rsidR="00245AD5" w:rsidRDefault="00245AD5">
      <w:pPr>
        <w:pStyle w:val="TableParagraph"/>
        <w:rPr>
          <w:sz w:val="24"/>
        </w:rPr>
        <w:sectPr w:rsidR="00245AD5">
          <w:pgSz w:w="11910" w:h="16840"/>
          <w:pgMar w:top="1320" w:right="992" w:bottom="1080" w:left="1275" w:header="0" w:footer="892" w:gutter="0"/>
          <w:cols w:space="720"/>
        </w:sect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92"/>
        <w:gridCol w:w="4098"/>
      </w:tblGrid>
      <w:tr w:rsidR="00245AD5" w14:paraId="5BEEA5A5" w14:textId="77777777">
        <w:trPr>
          <w:trHeight w:val="950"/>
        </w:trPr>
        <w:tc>
          <w:tcPr>
            <w:tcW w:w="5192" w:type="dxa"/>
          </w:tcPr>
          <w:p w14:paraId="2D2C4D12" w14:textId="77777777" w:rsidR="00245AD5" w:rsidRDefault="00000000">
            <w:pPr>
              <w:pStyle w:val="TableParagraph"/>
              <w:spacing w:before="1" w:line="360" w:lineRule="auto"/>
              <w:ind w:left="827"/>
              <w:rPr>
                <w:sz w:val="24"/>
              </w:rPr>
            </w:pPr>
            <w:r>
              <w:rPr>
                <w:sz w:val="24"/>
              </w:rPr>
              <w:lastRenderedPageBreak/>
              <w:t>Uluslararası</w:t>
            </w:r>
            <w:r>
              <w:rPr>
                <w:spacing w:val="80"/>
                <w:sz w:val="24"/>
              </w:rPr>
              <w:t xml:space="preserve"> </w:t>
            </w:r>
            <w:r>
              <w:rPr>
                <w:sz w:val="24"/>
              </w:rPr>
              <w:t>işletme</w:t>
            </w:r>
            <w:r>
              <w:rPr>
                <w:spacing w:val="80"/>
                <w:sz w:val="24"/>
              </w:rPr>
              <w:t xml:space="preserve"> </w:t>
            </w:r>
            <w:r>
              <w:rPr>
                <w:sz w:val="24"/>
              </w:rPr>
              <w:t>yönetimi</w:t>
            </w:r>
            <w:r>
              <w:rPr>
                <w:spacing w:val="80"/>
                <w:sz w:val="24"/>
              </w:rPr>
              <w:t xml:space="preserve"> </w:t>
            </w:r>
            <w:r>
              <w:rPr>
                <w:sz w:val="24"/>
              </w:rPr>
              <w:t>bilgisi</w:t>
            </w:r>
            <w:r>
              <w:rPr>
                <w:spacing w:val="80"/>
                <w:sz w:val="24"/>
              </w:rPr>
              <w:t xml:space="preserve"> </w:t>
            </w:r>
            <w:r>
              <w:rPr>
                <w:sz w:val="24"/>
              </w:rPr>
              <w:t>ve becerisi kazanma.</w:t>
            </w:r>
          </w:p>
        </w:tc>
        <w:tc>
          <w:tcPr>
            <w:tcW w:w="4098" w:type="dxa"/>
          </w:tcPr>
          <w:p w14:paraId="17957678" w14:textId="77777777" w:rsidR="00245AD5" w:rsidRDefault="00245AD5">
            <w:pPr>
              <w:pStyle w:val="TableParagraph"/>
              <w:rPr>
                <w:sz w:val="24"/>
              </w:rPr>
            </w:pPr>
          </w:p>
        </w:tc>
      </w:tr>
      <w:tr w:rsidR="00245AD5" w14:paraId="57A8CF88" w14:textId="77777777">
        <w:trPr>
          <w:trHeight w:val="1480"/>
        </w:trPr>
        <w:tc>
          <w:tcPr>
            <w:tcW w:w="5192" w:type="dxa"/>
          </w:tcPr>
          <w:p w14:paraId="6D5592CA" w14:textId="77777777" w:rsidR="00245AD5" w:rsidRDefault="00000000">
            <w:pPr>
              <w:pStyle w:val="TableParagraph"/>
              <w:spacing w:before="119" w:line="360" w:lineRule="auto"/>
              <w:ind w:left="827" w:right="98" w:hanging="360"/>
              <w:jc w:val="both"/>
              <w:rPr>
                <w:sz w:val="24"/>
              </w:rPr>
            </w:pPr>
            <w:r>
              <w:rPr>
                <w:sz w:val="24"/>
              </w:rPr>
              <w:t>4.</w:t>
            </w:r>
            <w:r>
              <w:rPr>
                <w:spacing w:val="40"/>
                <w:sz w:val="24"/>
              </w:rPr>
              <w:t xml:space="preserve"> </w:t>
            </w:r>
            <w:r>
              <w:rPr>
                <w:b/>
                <w:sz w:val="24"/>
              </w:rPr>
              <w:t>Strateji</w:t>
            </w:r>
            <w:r>
              <w:rPr>
                <w:b/>
                <w:spacing w:val="-6"/>
                <w:sz w:val="24"/>
              </w:rPr>
              <w:t xml:space="preserve"> </w:t>
            </w:r>
            <w:r>
              <w:rPr>
                <w:b/>
                <w:sz w:val="24"/>
              </w:rPr>
              <w:t>ve</w:t>
            </w:r>
            <w:r>
              <w:rPr>
                <w:b/>
                <w:spacing w:val="-7"/>
                <w:sz w:val="24"/>
              </w:rPr>
              <w:t xml:space="preserve"> </w:t>
            </w:r>
            <w:r>
              <w:rPr>
                <w:b/>
                <w:sz w:val="24"/>
              </w:rPr>
              <w:t>Politika</w:t>
            </w:r>
            <w:r>
              <w:rPr>
                <w:b/>
                <w:spacing w:val="-6"/>
                <w:sz w:val="24"/>
              </w:rPr>
              <w:t xml:space="preserve"> </w:t>
            </w:r>
            <w:r>
              <w:rPr>
                <w:b/>
                <w:sz w:val="24"/>
              </w:rPr>
              <w:t>Belirleme:</w:t>
            </w:r>
            <w:r>
              <w:rPr>
                <w:b/>
                <w:spacing w:val="-2"/>
                <w:sz w:val="24"/>
              </w:rPr>
              <w:t xml:space="preserve"> </w:t>
            </w:r>
            <w:r>
              <w:rPr>
                <w:sz w:val="24"/>
              </w:rPr>
              <w:t>İşletmelerin temel strateji ve politikalarını</w:t>
            </w:r>
            <w:r>
              <w:rPr>
                <w:spacing w:val="40"/>
                <w:sz w:val="24"/>
              </w:rPr>
              <w:t xml:space="preserve"> </w:t>
            </w:r>
            <w:r>
              <w:rPr>
                <w:sz w:val="24"/>
              </w:rPr>
              <w:t>belirleyebilme yetkinliği.</w:t>
            </w:r>
          </w:p>
        </w:tc>
        <w:tc>
          <w:tcPr>
            <w:tcW w:w="4098" w:type="dxa"/>
          </w:tcPr>
          <w:p w14:paraId="06ED4626" w14:textId="055B016F" w:rsidR="00245AD5" w:rsidRDefault="00DE0B9C">
            <w:pPr>
              <w:pStyle w:val="TableParagraph"/>
              <w:spacing w:before="119"/>
              <w:ind w:left="107"/>
              <w:rPr>
                <w:sz w:val="24"/>
              </w:rPr>
            </w:pPr>
            <w:r w:rsidRPr="00DE0B9C">
              <w:rPr>
                <w:sz w:val="24"/>
              </w:rPr>
              <w:t>Uluslararası Güç Merkezleri ve Stratejileri</w:t>
            </w:r>
          </w:p>
        </w:tc>
      </w:tr>
      <w:tr w:rsidR="00245AD5" w14:paraId="50F9F1DF" w14:textId="77777777">
        <w:trPr>
          <w:trHeight w:val="1896"/>
        </w:trPr>
        <w:tc>
          <w:tcPr>
            <w:tcW w:w="5192" w:type="dxa"/>
          </w:tcPr>
          <w:p w14:paraId="022E894C" w14:textId="77777777" w:rsidR="00245AD5" w:rsidRDefault="00000000">
            <w:pPr>
              <w:pStyle w:val="TableParagraph"/>
              <w:spacing w:before="119" w:line="360" w:lineRule="auto"/>
              <w:ind w:left="827" w:right="96" w:hanging="360"/>
              <w:jc w:val="both"/>
              <w:rPr>
                <w:sz w:val="24"/>
              </w:rPr>
            </w:pPr>
            <w:r>
              <w:rPr>
                <w:sz w:val="24"/>
              </w:rPr>
              <w:t>5.</w:t>
            </w:r>
            <w:r>
              <w:rPr>
                <w:spacing w:val="40"/>
                <w:sz w:val="24"/>
              </w:rPr>
              <w:t xml:space="preserve"> </w:t>
            </w:r>
            <w:r>
              <w:rPr>
                <w:b/>
                <w:sz w:val="24"/>
              </w:rPr>
              <w:t xml:space="preserve">Ekonomi ve Dış Ticaret Bilgisi: </w:t>
            </w:r>
            <w:r>
              <w:rPr>
                <w:sz w:val="24"/>
              </w:rPr>
              <w:t>Ekonomi, ithalat ve ihracat uygulamaları, lojistik, muhasebe, pazarlama, dış ticaret işlemleri gibi konularda bilgi sahibi olma.</w:t>
            </w:r>
          </w:p>
        </w:tc>
        <w:tc>
          <w:tcPr>
            <w:tcW w:w="4098" w:type="dxa"/>
          </w:tcPr>
          <w:p w14:paraId="4E55E9DF" w14:textId="39C327A8" w:rsidR="00245AD5" w:rsidRDefault="00DE0B9C">
            <w:pPr>
              <w:pStyle w:val="TableParagraph"/>
              <w:spacing w:before="119" w:line="360" w:lineRule="auto"/>
              <w:ind w:left="107" w:right="97"/>
              <w:jc w:val="both"/>
              <w:rPr>
                <w:sz w:val="24"/>
              </w:rPr>
            </w:pPr>
            <w:r w:rsidRPr="00DE0B9C">
              <w:rPr>
                <w:sz w:val="24"/>
              </w:rPr>
              <w:t>Türkiye Ekonomisi</w:t>
            </w:r>
            <w:r>
              <w:rPr>
                <w:sz w:val="24"/>
              </w:rPr>
              <w:t xml:space="preserve">, </w:t>
            </w:r>
            <w:r w:rsidRPr="00DE0B9C">
              <w:rPr>
                <w:sz w:val="24"/>
              </w:rPr>
              <w:t>Uluslararası Ekonomi Politik</w:t>
            </w:r>
          </w:p>
        </w:tc>
      </w:tr>
      <w:tr w:rsidR="00245AD5" w14:paraId="3FC59EFD" w14:textId="77777777">
        <w:trPr>
          <w:trHeight w:val="1482"/>
        </w:trPr>
        <w:tc>
          <w:tcPr>
            <w:tcW w:w="5192" w:type="dxa"/>
          </w:tcPr>
          <w:p w14:paraId="1FC0CB09" w14:textId="77777777" w:rsidR="00245AD5" w:rsidRDefault="00000000">
            <w:pPr>
              <w:pStyle w:val="TableParagraph"/>
              <w:spacing w:before="119" w:line="360" w:lineRule="auto"/>
              <w:ind w:left="827" w:right="99" w:hanging="360"/>
              <w:jc w:val="both"/>
              <w:rPr>
                <w:sz w:val="24"/>
              </w:rPr>
            </w:pPr>
            <w:r>
              <w:rPr>
                <w:sz w:val="24"/>
              </w:rPr>
              <w:t xml:space="preserve">6. </w:t>
            </w:r>
            <w:r>
              <w:rPr>
                <w:b/>
                <w:sz w:val="24"/>
              </w:rPr>
              <w:t xml:space="preserve">Lojistik Yönetimi: </w:t>
            </w:r>
            <w:r>
              <w:rPr>
                <w:sz w:val="24"/>
              </w:rPr>
              <w:t>Envanter, taşımacılık, depolama ve paketleme gibi lojistik konularında bilgi sahibi olma.</w:t>
            </w:r>
          </w:p>
        </w:tc>
        <w:tc>
          <w:tcPr>
            <w:tcW w:w="4098" w:type="dxa"/>
          </w:tcPr>
          <w:p w14:paraId="4239D5A3" w14:textId="0ED530F9" w:rsidR="00245AD5" w:rsidRDefault="00245AD5">
            <w:pPr>
              <w:pStyle w:val="TableParagraph"/>
              <w:spacing w:before="119" w:line="360" w:lineRule="auto"/>
              <w:ind w:left="107"/>
              <w:rPr>
                <w:sz w:val="24"/>
              </w:rPr>
            </w:pPr>
          </w:p>
        </w:tc>
      </w:tr>
    </w:tbl>
    <w:p w14:paraId="1B712269" w14:textId="77777777" w:rsidR="00A74C9C" w:rsidRDefault="00A74C9C"/>
    <w:sectPr w:rsidR="00A74C9C">
      <w:type w:val="continuous"/>
      <w:pgSz w:w="11910" w:h="16840"/>
      <w:pgMar w:top="1380" w:right="992" w:bottom="1080" w:left="1275" w:header="0" w:footer="8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56285" w14:textId="77777777" w:rsidR="00993FD6" w:rsidRDefault="00993FD6">
      <w:r>
        <w:separator/>
      </w:r>
    </w:p>
  </w:endnote>
  <w:endnote w:type="continuationSeparator" w:id="0">
    <w:p w14:paraId="00071736" w14:textId="77777777" w:rsidR="00993FD6" w:rsidRDefault="00993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463C3" w14:textId="77777777" w:rsidR="00245AD5" w:rsidRDefault="00000000">
    <w:pPr>
      <w:pStyle w:val="GvdeMetni"/>
      <w:spacing w:line="14" w:lineRule="auto"/>
      <w:rPr>
        <w:sz w:val="20"/>
      </w:rPr>
    </w:pPr>
    <w:r>
      <w:rPr>
        <w:noProof/>
        <w:sz w:val="20"/>
      </w:rPr>
      <mc:AlternateContent>
        <mc:Choice Requires="wps">
          <w:drawing>
            <wp:anchor distT="0" distB="0" distL="0" distR="0" simplePos="0" relativeHeight="487008768" behindDoc="1" locked="0" layoutInCell="1" allowOverlap="1" wp14:anchorId="1CFDFF93" wp14:editId="57427D0C">
              <wp:simplePos x="0" y="0"/>
              <wp:positionH relativeFrom="page">
                <wp:posOffset>3689984</wp:posOffset>
              </wp:positionH>
              <wp:positionV relativeFrom="page">
                <wp:posOffset>9985958</wp:posOffset>
              </wp:positionV>
              <wp:extent cx="180975" cy="1778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77800"/>
                      </a:xfrm>
                      <a:prstGeom prst="rect">
                        <a:avLst/>
                      </a:prstGeom>
                    </wps:spPr>
                    <wps:txbx>
                      <w:txbxContent>
                        <w:p w14:paraId="4D963750" w14:textId="77777777" w:rsidR="00245AD5" w:rsidRDefault="00000000">
                          <w:pPr>
                            <w:pStyle w:val="GvdeMetni"/>
                            <w:spacing w:line="264" w:lineRule="exact"/>
                            <w:ind w:left="20"/>
                            <w:rPr>
                              <w:rFonts w:ascii="Calibri Light"/>
                            </w:rPr>
                          </w:pPr>
                          <w:r>
                            <w:rPr>
                              <w:rFonts w:ascii="Calibri Light"/>
                              <w:spacing w:val="-5"/>
                            </w:rPr>
                            <w:fldChar w:fldCharType="begin"/>
                          </w:r>
                          <w:r>
                            <w:rPr>
                              <w:rFonts w:ascii="Calibri Light"/>
                              <w:spacing w:val="-5"/>
                            </w:rPr>
                            <w:instrText xml:space="preserve"> PAGE </w:instrText>
                          </w:r>
                          <w:r>
                            <w:rPr>
                              <w:rFonts w:ascii="Calibri Light"/>
                              <w:spacing w:val="-5"/>
                            </w:rPr>
                            <w:fldChar w:fldCharType="separate"/>
                          </w:r>
                          <w:r>
                            <w:rPr>
                              <w:rFonts w:ascii="Calibri Light"/>
                              <w:spacing w:val="-5"/>
                            </w:rPr>
                            <w:t>10</w:t>
                          </w:r>
                          <w:r>
                            <w:rPr>
                              <w:rFonts w:ascii="Calibri Light"/>
                              <w:spacing w:val="-5"/>
                            </w:rPr>
                            <w:fldChar w:fldCharType="end"/>
                          </w:r>
                        </w:p>
                      </w:txbxContent>
                    </wps:txbx>
                    <wps:bodyPr wrap="square" lIns="0" tIns="0" rIns="0" bIns="0" rtlCol="0">
                      <a:noAutofit/>
                    </wps:bodyPr>
                  </wps:wsp>
                </a:graphicData>
              </a:graphic>
            </wp:anchor>
          </w:drawing>
        </mc:Choice>
        <mc:Fallback>
          <w:pict>
            <v:shapetype w14:anchorId="1CFDFF93" id="_x0000_t202" coordsize="21600,21600" o:spt="202" path="m,l,21600r21600,l21600,xe">
              <v:stroke joinstyle="miter"/>
              <v:path gradientshapeok="t" o:connecttype="rect"/>
            </v:shapetype>
            <v:shape id="Textbox 5" o:spid="_x0000_s1045" type="#_x0000_t202" style="position:absolute;margin-left:290.55pt;margin-top:786.3pt;width:14.25pt;height:14pt;z-index:-16307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" filled="f" stroked="f">
              <v:textbox inset="0,0,0,0">
                <w:txbxContent>
                  <w:p w14:paraId="4D963750" w14:textId="77777777" w:rsidR="00245AD5" w:rsidRDefault="00000000">
                    <w:pPr>
                      <w:pStyle w:val="GvdeMetni"/>
                      <w:spacing w:line="264" w:lineRule="exact"/>
                      <w:ind w:left="20"/>
                      <w:rPr>
                        <w:rFonts w:ascii="Calibri Light"/>
                      </w:rPr>
                    </w:pPr>
                    <w:r>
                      <w:rPr>
                        <w:rFonts w:ascii="Calibri Light"/>
                        <w:spacing w:val="-5"/>
                      </w:rPr>
                      <w:fldChar w:fldCharType="begin"/>
                    </w:r>
                    <w:r>
                      <w:rPr>
                        <w:rFonts w:ascii="Calibri Light"/>
                        <w:spacing w:val="-5"/>
                      </w:rPr>
                      <w:instrText xml:space="preserve"> PAGE </w:instrText>
                    </w:r>
                    <w:r>
                      <w:rPr>
                        <w:rFonts w:ascii="Calibri Light"/>
                        <w:spacing w:val="-5"/>
                      </w:rPr>
                      <w:fldChar w:fldCharType="separate"/>
                    </w:r>
                    <w:r>
                      <w:rPr>
                        <w:rFonts w:ascii="Calibri Light"/>
                        <w:spacing w:val="-5"/>
                      </w:rPr>
                      <w:t>10</w:t>
                    </w:r>
                    <w:r>
                      <w:rPr>
                        <w:rFonts w:ascii="Calibri Light"/>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A2162" w14:textId="77777777" w:rsidR="00993FD6" w:rsidRDefault="00993FD6">
      <w:r>
        <w:separator/>
      </w:r>
    </w:p>
  </w:footnote>
  <w:footnote w:type="continuationSeparator" w:id="0">
    <w:p w14:paraId="2E6D70DA" w14:textId="77777777" w:rsidR="00993FD6" w:rsidRDefault="00993F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166D3"/>
    <w:multiLevelType w:val="hybridMultilevel"/>
    <w:tmpl w:val="8172696A"/>
    <w:lvl w:ilvl="0" w:tplc="8E920914">
      <w:start w:val="1"/>
      <w:numFmt w:val="lowerLetter"/>
      <w:lvlText w:val="%1)"/>
      <w:lvlJc w:val="left"/>
      <w:pPr>
        <w:ind w:left="707" w:hanging="567"/>
        <w:jc w:val="right"/>
      </w:pPr>
      <w:rPr>
        <w:rFonts w:ascii="Times New Roman" w:eastAsia="Times New Roman" w:hAnsi="Times New Roman" w:cs="Times New Roman" w:hint="default"/>
        <w:b w:val="0"/>
        <w:bCs w:val="0"/>
        <w:i w:val="0"/>
        <w:iCs w:val="0"/>
        <w:color w:val="44536A"/>
        <w:spacing w:val="-1"/>
        <w:w w:val="100"/>
        <w:sz w:val="24"/>
        <w:szCs w:val="24"/>
        <w:lang w:val="tr-TR" w:eastAsia="en-US" w:bidi="ar-SA"/>
      </w:rPr>
    </w:lvl>
    <w:lvl w:ilvl="1" w:tplc="C1B8589E">
      <w:numFmt w:val="bullet"/>
      <w:lvlText w:val="•"/>
      <w:lvlJc w:val="left"/>
      <w:pPr>
        <w:ind w:left="1593" w:hanging="567"/>
      </w:pPr>
      <w:rPr>
        <w:rFonts w:hint="default"/>
        <w:lang w:val="tr-TR" w:eastAsia="en-US" w:bidi="ar-SA"/>
      </w:rPr>
    </w:lvl>
    <w:lvl w:ilvl="2" w:tplc="33300044">
      <w:numFmt w:val="bullet"/>
      <w:lvlText w:val="•"/>
      <w:lvlJc w:val="left"/>
      <w:pPr>
        <w:ind w:left="2487" w:hanging="567"/>
      </w:pPr>
      <w:rPr>
        <w:rFonts w:hint="default"/>
        <w:lang w:val="tr-TR" w:eastAsia="en-US" w:bidi="ar-SA"/>
      </w:rPr>
    </w:lvl>
    <w:lvl w:ilvl="3" w:tplc="682839EE">
      <w:numFmt w:val="bullet"/>
      <w:lvlText w:val="•"/>
      <w:lvlJc w:val="left"/>
      <w:pPr>
        <w:ind w:left="3381" w:hanging="567"/>
      </w:pPr>
      <w:rPr>
        <w:rFonts w:hint="default"/>
        <w:lang w:val="tr-TR" w:eastAsia="en-US" w:bidi="ar-SA"/>
      </w:rPr>
    </w:lvl>
    <w:lvl w:ilvl="4" w:tplc="CFFEE840">
      <w:numFmt w:val="bullet"/>
      <w:lvlText w:val="•"/>
      <w:lvlJc w:val="left"/>
      <w:pPr>
        <w:ind w:left="4275" w:hanging="567"/>
      </w:pPr>
      <w:rPr>
        <w:rFonts w:hint="default"/>
        <w:lang w:val="tr-TR" w:eastAsia="en-US" w:bidi="ar-SA"/>
      </w:rPr>
    </w:lvl>
    <w:lvl w:ilvl="5" w:tplc="7722DCE2">
      <w:numFmt w:val="bullet"/>
      <w:lvlText w:val="•"/>
      <w:lvlJc w:val="left"/>
      <w:pPr>
        <w:ind w:left="5169" w:hanging="567"/>
      </w:pPr>
      <w:rPr>
        <w:rFonts w:hint="default"/>
        <w:lang w:val="tr-TR" w:eastAsia="en-US" w:bidi="ar-SA"/>
      </w:rPr>
    </w:lvl>
    <w:lvl w:ilvl="6" w:tplc="8A9C0CCE">
      <w:numFmt w:val="bullet"/>
      <w:lvlText w:val="•"/>
      <w:lvlJc w:val="left"/>
      <w:pPr>
        <w:ind w:left="6063" w:hanging="567"/>
      </w:pPr>
      <w:rPr>
        <w:rFonts w:hint="default"/>
        <w:lang w:val="tr-TR" w:eastAsia="en-US" w:bidi="ar-SA"/>
      </w:rPr>
    </w:lvl>
    <w:lvl w:ilvl="7" w:tplc="79C4B8FE">
      <w:numFmt w:val="bullet"/>
      <w:lvlText w:val="•"/>
      <w:lvlJc w:val="left"/>
      <w:pPr>
        <w:ind w:left="6957" w:hanging="567"/>
      </w:pPr>
      <w:rPr>
        <w:rFonts w:hint="default"/>
        <w:lang w:val="tr-TR" w:eastAsia="en-US" w:bidi="ar-SA"/>
      </w:rPr>
    </w:lvl>
    <w:lvl w:ilvl="8" w:tplc="5CBCEE00">
      <w:numFmt w:val="bullet"/>
      <w:lvlText w:val="•"/>
      <w:lvlJc w:val="left"/>
      <w:pPr>
        <w:ind w:left="7851" w:hanging="567"/>
      </w:pPr>
      <w:rPr>
        <w:rFonts w:hint="default"/>
        <w:lang w:val="tr-TR" w:eastAsia="en-US" w:bidi="ar-SA"/>
      </w:rPr>
    </w:lvl>
  </w:abstractNum>
  <w:abstractNum w:abstractNumId="1" w15:restartNumberingAfterBreak="0">
    <w:nsid w:val="252B11E8"/>
    <w:multiLevelType w:val="hybridMultilevel"/>
    <w:tmpl w:val="4EB6F7E6"/>
    <w:lvl w:ilvl="0" w:tplc="EB6AF9B4">
      <w:start w:val="1"/>
      <w:numFmt w:val="lowerLetter"/>
      <w:lvlText w:val="%1)"/>
      <w:lvlJc w:val="left"/>
      <w:pPr>
        <w:ind w:left="707" w:hanging="365"/>
      </w:pPr>
      <w:rPr>
        <w:rFonts w:ascii="Times New Roman" w:eastAsia="Times New Roman" w:hAnsi="Times New Roman" w:cs="Times New Roman" w:hint="default"/>
        <w:b w:val="0"/>
        <w:bCs w:val="0"/>
        <w:i w:val="0"/>
        <w:iCs w:val="0"/>
        <w:color w:val="44536A"/>
        <w:spacing w:val="-1"/>
        <w:w w:val="100"/>
        <w:sz w:val="24"/>
        <w:szCs w:val="24"/>
        <w:lang w:val="tr-TR" w:eastAsia="en-US" w:bidi="ar-SA"/>
      </w:rPr>
    </w:lvl>
    <w:lvl w:ilvl="1" w:tplc="30BE79F6">
      <w:numFmt w:val="bullet"/>
      <w:lvlText w:val="•"/>
      <w:lvlJc w:val="left"/>
      <w:pPr>
        <w:ind w:left="1593" w:hanging="365"/>
      </w:pPr>
      <w:rPr>
        <w:rFonts w:hint="default"/>
        <w:lang w:val="tr-TR" w:eastAsia="en-US" w:bidi="ar-SA"/>
      </w:rPr>
    </w:lvl>
    <w:lvl w:ilvl="2" w:tplc="55529962">
      <w:numFmt w:val="bullet"/>
      <w:lvlText w:val="•"/>
      <w:lvlJc w:val="left"/>
      <w:pPr>
        <w:ind w:left="2487" w:hanging="365"/>
      </w:pPr>
      <w:rPr>
        <w:rFonts w:hint="default"/>
        <w:lang w:val="tr-TR" w:eastAsia="en-US" w:bidi="ar-SA"/>
      </w:rPr>
    </w:lvl>
    <w:lvl w:ilvl="3" w:tplc="E258E856">
      <w:numFmt w:val="bullet"/>
      <w:lvlText w:val="•"/>
      <w:lvlJc w:val="left"/>
      <w:pPr>
        <w:ind w:left="3381" w:hanging="365"/>
      </w:pPr>
      <w:rPr>
        <w:rFonts w:hint="default"/>
        <w:lang w:val="tr-TR" w:eastAsia="en-US" w:bidi="ar-SA"/>
      </w:rPr>
    </w:lvl>
    <w:lvl w:ilvl="4" w:tplc="DB32A246">
      <w:numFmt w:val="bullet"/>
      <w:lvlText w:val="•"/>
      <w:lvlJc w:val="left"/>
      <w:pPr>
        <w:ind w:left="4275" w:hanging="365"/>
      </w:pPr>
      <w:rPr>
        <w:rFonts w:hint="default"/>
        <w:lang w:val="tr-TR" w:eastAsia="en-US" w:bidi="ar-SA"/>
      </w:rPr>
    </w:lvl>
    <w:lvl w:ilvl="5" w:tplc="E3FA8AAC">
      <w:numFmt w:val="bullet"/>
      <w:lvlText w:val="•"/>
      <w:lvlJc w:val="left"/>
      <w:pPr>
        <w:ind w:left="5169" w:hanging="365"/>
      </w:pPr>
      <w:rPr>
        <w:rFonts w:hint="default"/>
        <w:lang w:val="tr-TR" w:eastAsia="en-US" w:bidi="ar-SA"/>
      </w:rPr>
    </w:lvl>
    <w:lvl w:ilvl="6" w:tplc="77D2318C">
      <w:numFmt w:val="bullet"/>
      <w:lvlText w:val="•"/>
      <w:lvlJc w:val="left"/>
      <w:pPr>
        <w:ind w:left="6063" w:hanging="365"/>
      </w:pPr>
      <w:rPr>
        <w:rFonts w:hint="default"/>
        <w:lang w:val="tr-TR" w:eastAsia="en-US" w:bidi="ar-SA"/>
      </w:rPr>
    </w:lvl>
    <w:lvl w:ilvl="7" w:tplc="57CED076">
      <w:numFmt w:val="bullet"/>
      <w:lvlText w:val="•"/>
      <w:lvlJc w:val="left"/>
      <w:pPr>
        <w:ind w:left="6957" w:hanging="365"/>
      </w:pPr>
      <w:rPr>
        <w:rFonts w:hint="default"/>
        <w:lang w:val="tr-TR" w:eastAsia="en-US" w:bidi="ar-SA"/>
      </w:rPr>
    </w:lvl>
    <w:lvl w:ilvl="8" w:tplc="CFE050BA">
      <w:numFmt w:val="bullet"/>
      <w:lvlText w:val="•"/>
      <w:lvlJc w:val="left"/>
      <w:pPr>
        <w:ind w:left="7851" w:hanging="365"/>
      </w:pPr>
      <w:rPr>
        <w:rFonts w:hint="default"/>
        <w:lang w:val="tr-TR" w:eastAsia="en-US" w:bidi="ar-SA"/>
      </w:rPr>
    </w:lvl>
  </w:abstractNum>
  <w:abstractNum w:abstractNumId="2" w15:restartNumberingAfterBreak="0">
    <w:nsid w:val="25ED2349"/>
    <w:multiLevelType w:val="hybridMultilevel"/>
    <w:tmpl w:val="A7CCBAB8"/>
    <w:lvl w:ilvl="0" w:tplc="9D381D2E">
      <w:start w:val="1"/>
      <w:numFmt w:val="lowerLetter"/>
      <w:lvlText w:val="%1)"/>
      <w:lvlJc w:val="left"/>
      <w:pPr>
        <w:ind w:left="707" w:hanging="567"/>
      </w:pPr>
      <w:rPr>
        <w:rFonts w:ascii="Times New Roman" w:eastAsia="Times New Roman" w:hAnsi="Times New Roman" w:cs="Times New Roman" w:hint="default"/>
        <w:b w:val="0"/>
        <w:bCs w:val="0"/>
        <w:i w:val="0"/>
        <w:iCs w:val="0"/>
        <w:color w:val="44536A"/>
        <w:spacing w:val="-1"/>
        <w:w w:val="100"/>
        <w:sz w:val="24"/>
        <w:szCs w:val="24"/>
        <w:lang w:val="tr-TR" w:eastAsia="en-US" w:bidi="ar-SA"/>
      </w:rPr>
    </w:lvl>
    <w:lvl w:ilvl="1" w:tplc="C10A58B4">
      <w:start w:val="1"/>
      <w:numFmt w:val="decimal"/>
      <w:lvlText w:val="%2)"/>
      <w:lvlJc w:val="left"/>
      <w:pPr>
        <w:ind w:left="707" w:hanging="274"/>
      </w:pPr>
      <w:rPr>
        <w:rFonts w:ascii="Times New Roman" w:eastAsia="Times New Roman" w:hAnsi="Times New Roman" w:cs="Times New Roman" w:hint="default"/>
        <w:b w:val="0"/>
        <w:bCs w:val="0"/>
        <w:i w:val="0"/>
        <w:iCs w:val="0"/>
        <w:spacing w:val="0"/>
        <w:w w:val="100"/>
        <w:sz w:val="24"/>
        <w:szCs w:val="24"/>
        <w:lang w:val="tr-TR" w:eastAsia="en-US" w:bidi="ar-SA"/>
      </w:rPr>
    </w:lvl>
    <w:lvl w:ilvl="2" w:tplc="4FD27B50">
      <w:start w:val="1"/>
      <w:numFmt w:val="lowerLetter"/>
      <w:lvlText w:val="%3)"/>
      <w:lvlJc w:val="left"/>
      <w:pPr>
        <w:ind w:left="386" w:hanging="245"/>
      </w:pPr>
      <w:rPr>
        <w:rFonts w:ascii="Times New Roman" w:eastAsia="Times New Roman" w:hAnsi="Times New Roman" w:cs="Times New Roman" w:hint="default"/>
        <w:b w:val="0"/>
        <w:bCs w:val="0"/>
        <w:i w:val="0"/>
        <w:iCs w:val="0"/>
        <w:color w:val="44536A"/>
        <w:spacing w:val="-1"/>
        <w:w w:val="100"/>
        <w:sz w:val="24"/>
        <w:szCs w:val="24"/>
        <w:lang w:val="tr-TR" w:eastAsia="en-US" w:bidi="ar-SA"/>
      </w:rPr>
    </w:lvl>
    <w:lvl w:ilvl="3" w:tplc="34029A2A">
      <w:start w:val="1"/>
      <w:numFmt w:val="decimal"/>
      <w:lvlText w:val="%4)"/>
      <w:lvlJc w:val="left"/>
      <w:pPr>
        <w:ind w:left="707" w:hanging="298"/>
      </w:pPr>
      <w:rPr>
        <w:rFonts w:ascii="Times New Roman" w:eastAsia="Times New Roman" w:hAnsi="Times New Roman" w:cs="Times New Roman" w:hint="default"/>
        <w:b w:val="0"/>
        <w:bCs w:val="0"/>
        <w:i w:val="0"/>
        <w:iCs w:val="0"/>
        <w:spacing w:val="0"/>
        <w:w w:val="100"/>
        <w:sz w:val="24"/>
        <w:szCs w:val="24"/>
        <w:lang w:val="tr-TR" w:eastAsia="en-US" w:bidi="ar-SA"/>
      </w:rPr>
    </w:lvl>
    <w:lvl w:ilvl="4" w:tplc="D78CB30C">
      <w:start w:val="1"/>
      <w:numFmt w:val="lowerLetter"/>
      <w:lvlText w:val="%5)"/>
      <w:lvlJc w:val="left"/>
      <w:pPr>
        <w:ind w:left="707" w:hanging="567"/>
      </w:pPr>
      <w:rPr>
        <w:rFonts w:ascii="Times New Roman" w:eastAsia="Times New Roman" w:hAnsi="Times New Roman" w:cs="Times New Roman" w:hint="default"/>
        <w:b w:val="0"/>
        <w:bCs w:val="0"/>
        <w:i w:val="0"/>
        <w:iCs w:val="0"/>
        <w:color w:val="44536A"/>
        <w:spacing w:val="-1"/>
        <w:w w:val="100"/>
        <w:sz w:val="24"/>
        <w:szCs w:val="24"/>
        <w:lang w:val="tr-TR" w:eastAsia="en-US" w:bidi="ar-SA"/>
      </w:rPr>
    </w:lvl>
    <w:lvl w:ilvl="5" w:tplc="69BA95EA">
      <w:start w:val="1"/>
      <w:numFmt w:val="decimal"/>
      <w:lvlText w:val="%6)"/>
      <w:lvlJc w:val="left"/>
      <w:pPr>
        <w:ind w:left="401" w:hanging="260"/>
      </w:pPr>
      <w:rPr>
        <w:rFonts w:ascii="Times New Roman" w:eastAsia="Times New Roman" w:hAnsi="Times New Roman" w:cs="Times New Roman" w:hint="default"/>
        <w:b w:val="0"/>
        <w:bCs w:val="0"/>
        <w:i w:val="0"/>
        <w:iCs w:val="0"/>
        <w:spacing w:val="0"/>
        <w:w w:val="100"/>
        <w:sz w:val="24"/>
        <w:szCs w:val="24"/>
        <w:lang w:val="tr-TR" w:eastAsia="en-US" w:bidi="ar-SA"/>
      </w:rPr>
    </w:lvl>
    <w:lvl w:ilvl="6" w:tplc="95D46D70">
      <w:numFmt w:val="bullet"/>
      <w:lvlText w:val="•"/>
      <w:lvlJc w:val="left"/>
      <w:pPr>
        <w:ind w:left="5169" w:hanging="260"/>
      </w:pPr>
      <w:rPr>
        <w:rFonts w:hint="default"/>
        <w:lang w:val="tr-TR" w:eastAsia="en-US" w:bidi="ar-SA"/>
      </w:rPr>
    </w:lvl>
    <w:lvl w:ilvl="7" w:tplc="D200F678">
      <w:numFmt w:val="bullet"/>
      <w:lvlText w:val="•"/>
      <w:lvlJc w:val="left"/>
      <w:pPr>
        <w:ind w:left="6287" w:hanging="260"/>
      </w:pPr>
      <w:rPr>
        <w:rFonts w:hint="default"/>
        <w:lang w:val="tr-TR" w:eastAsia="en-US" w:bidi="ar-SA"/>
      </w:rPr>
    </w:lvl>
    <w:lvl w:ilvl="8" w:tplc="1A78E1E8">
      <w:numFmt w:val="bullet"/>
      <w:lvlText w:val="•"/>
      <w:lvlJc w:val="left"/>
      <w:pPr>
        <w:ind w:left="7404" w:hanging="260"/>
      </w:pPr>
      <w:rPr>
        <w:rFonts w:hint="default"/>
        <w:lang w:val="tr-TR" w:eastAsia="en-US" w:bidi="ar-SA"/>
      </w:rPr>
    </w:lvl>
  </w:abstractNum>
  <w:abstractNum w:abstractNumId="3" w15:restartNumberingAfterBreak="0">
    <w:nsid w:val="51BB31D8"/>
    <w:multiLevelType w:val="hybridMultilevel"/>
    <w:tmpl w:val="EAFA1774"/>
    <w:lvl w:ilvl="0" w:tplc="4164E580">
      <w:start w:val="1"/>
      <w:numFmt w:val="lowerLetter"/>
      <w:lvlText w:val="%1)"/>
      <w:lvlJc w:val="left"/>
      <w:pPr>
        <w:ind w:left="707" w:hanging="567"/>
      </w:pPr>
      <w:rPr>
        <w:rFonts w:ascii="Times New Roman" w:eastAsia="Times New Roman" w:hAnsi="Times New Roman" w:cs="Times New Roman" w:hint="default"/>
        <w:b w:val="0"/>
        <w:bCs w:val="0"/>
        <w:i w:val="0"/>
        <w:iCs w:val="0"/>
        <w:color w:val="44536A"/>
        <w:spacing w:val="-1"/>
        <w:w w:val="100"/>
        <w:sz w:val="24"/>
        <w:szCs w:val="24"/>
        <w:lang w:val="tr-TR" w:eastAsia="en-US" w:bidi="ar-SA"/>
      </w:rPr>
    </w:lvl>
    <w:lvl w:ilvl="1" w:tplc="1AB63F48">
      <w:numFmt w:val="bullet"/>
      <w:lvlText w:val="•"/>
      <w:lvlJc w:val="left"/>
      <w:pPr>
        <w:ind w:left="1593" w:hanging="567"/>
      </w:pPr>
      <w:rPr>
        <w:rFonts w:hint="default"/>
        <w:lang w:val="tr-TR" w:eastAsia="en-US" w:bidi="ar-SA"/>
      </w:rPr>
    </w:lvl>
    <w:lvl w:ilvl="2" w:tplc="1F345DD6">
      <w:numFmt w:val="bullet"/>
      <w:lvlText w:val="•"/>
      <w:lvlJc w:val="left"/>
      <w:pPr>
        <w:ind w:left="2487" w:hanging="567"/>
      </w:pPr>
      <w:rPr>
        <w:rFonts w:hint="default"/>
        <w:lang w:val="tr-TR" w:eastAsia="en-US" w:bidi="ar-SA"/>
      </w:rPr>
    </w:lvl>
    <w:lvl w:ilvl="3" w:tplc="64CC5FDA">
      <w:numFmt w:val="bullet"/>
      <w:lvlText w:val="•"/>
      <w:lvlJc w:val="left"/>
      <w:pPr>
        <w:ind w:left="3381" w:hanging="567"/>
      </w:pPr>
      <w:rPr>
        <w:rFonts w:hint="default"/>
        <w:lang w:val="tr-TR" w:eastAsia="en-US" w:bidi="ar-SA"/>
      </w:rPr>
    </w:lvl>
    <w:lvl w:ilvl="4" w:tplc="AAEA4AD6">
      <w:numFmt w:val="bullet"/>
      <w:lvlText w:val="•"/>
      <w:lvlJc w:val="left"/>
      <w:pPr>
        <w:ind w:left="4275" w:hanging="567"/>
      </w:pPr>
      <w:rPr>
        <w:rFonts w:hint="default"/>
        <w:lang w:val="tr-TR" w:eastAsia="en-US" w:bidi="ar-SA"/>
      </w:rPr>
    </w:lvl>
    <w:lvl w:ilvl="5" w:tplc="759A3360">
      <w:numFmt w:val="bullet"/>
      <w:lvlText w:val="•"/>
      <w:lvlJc w:val="left"/>
      <w:pPr>
        <w:ind w:left="5169" w:hanging="567"/>
      </w:pPr>
      <w:rPr>
        <w:rFonts w:hint="default"/>
        <w:lang w:val="tr-TR" w:eastAsia="en-US" w:bidi="ar-SA"/>
      </w:rPr>
    </w:lvl>
    <w:lvl w:ilvl="6" w:tplc="794CC180">
      <w:numFmt w:val="bullet"/>
      <w:lvlText w:val="•"/>
      <w:lvlJc w:val="left"/>
      <w:pPr>
        <w:ind w:left="6063" w:hanging="567"/>
      </w:pPr>
      <w:rPr>
        <w:rFonts w:hint="default"/>
        <w:lang w:val="tr-TR" w:eastAsia="en-US" w:bidi="ar-SA"/>
      </w:rPr>
    </w:lvl>
    <w:lvl w:ilvl="7" w:tplc="BE44D0BA">
      <w:numFmt w:val="bullet"/>
      <w:lvlText w:val="•"/>
      <w:lvlJc w:val="left"/>
      <w:pPr>
        <w:ind w:left="6957" w:hanging="567"/>
      </w:pPr>
      <w:rPr>
        <w:rFonts w:hint="default"/>
        <w:lang w:val="tr-TR" w:eastAsia="en-US" w:bidi="ar-SA"/>
      </w:rPr>
    </w:lvl>
    <w:lvl w:ilvl="8" w:tplc="10084B6E">
      <w:numFmt w:val="bullet"/>
      <w:lvlText w:val="•"/>
      <w:lvlJc w:val="left"/>
      <w:pPr>
        <w:ind w:left="7851" w:hanging="567"/>
      </w:pPr>
      <w:rPr>
        <w:rFonts w:hint="default"/>
        <w:lang w:val="tr-TR" w:eastAsia="en-US" w:bidi="ar-SA"/>
      </w:rPr>
    </w:lvl>
  </w:abstractNum>
  <w:abstractNum w:abstractNumId="4" w15:restartNumberingAfterBreak="0">
    <w:nsid w:val="71441C67"/>
    <w:multiLevelType w:val="hybridMultilevel"/>
    <w:tmpl w:val="C11E2328"/>
    <w:lvl w:ilvl="0" w:tplc="FA065012">
      <w:start w:val="1"/>
      <w:numFmt w:val="lowerLetter"/>
      <w:lvlText w:val="%1)"/>
      <w:lvlJc w:val="left"/>
      <w:pPr>
        <w:ind w:left="707" w:hanging="567"/>
      </w:pPr>
      <w:rPr>
        <w:rFonts w:ascii="Times New Roman" w:eastAsia="Times New Roman" w:hAnsi="Times New Roman" w:cs="Times New Roman" w:hint="default"/>
        <w:b w:val="0"/>
        <w:bCs w:val="0"/>
        <w:i w:val="0"/>
        <w:iCs w:val="0"/>
        <w:color w:val="44536A"/>
        <w:spacing w:val="-1"/>
        <w:w w:val="100"/>
        <w:sz w:val="24"/>
        <w:szCs w:val="24"/>
        <w:lang w:val="tr-TR" w:eastAsia="en-US" w:bidi="ar-SA"/>
      </w:rPr>
    </w:lvl>
    <w:lvl w:ilvl="1" w:tplc="3C1EDC04">
      <w:numFmt w:val="bullet"/>
      <w:lvlText w:val="•"/>
      <w:lvlJc w:val="left"/>
      <w:pPr>
        <w:ind w:left="1593" w:hanging="567"/>
      </w:pPr>
      <w:rPr>
        <w:rFonts w:hint="default"/>
        <w:lang w:val="tr-TR" w:eastAsia="en-US" w:bidi="ar-SA"/>
      </w:rPr>
    </w:lvl>
    <w:lvl w:ilvl="2" w:tplc="39A8691E">
      <w:numFmt w:val="bullet"/>
      <w:lvlText w:val="•"/>
      <w:lvlJc w:val="left"/>
      <w:pPr>
        <w:ind w:left="2487" w:hanging="567"/>
      </w:pPr>
      <w:rPr>
        <w:rFonts w:hint="default"/>
        <w:lang w:val="tr-TR" w:eastAsia="en-US" w:bidi="ar-SA"/>
      </w:rPr>
    </w:lvl>
    <w:lvl w:ilvl="3" w:tplc="139C9C6A">
      <w:numFmt w:val="bullet"/>
      <w:lvlText w:val="•"/>
      <w:lvlJc w:val="left"/>
      <w:pPr>
        <w:ind w:left="3381" w:hanging="567"/>
      </w:pPr>
      <w:rPr>
        <w:rFonts w:hint="default"/>
        <w:lang w:val="tr-TR" w:eastAsia="en-US" w:bidi="ar-SA"/>
      </w:rPr>
    </w:lvl>
    <w:lvl w:ilvl="4" w:tplc="02AE1F26">
      <w:numFmt w:val="bullet"/>
      <w:lvlText w:val="•"/>
      <w:lvlJc w:val="left"/>
      <w:pPr>
        <w:ind w:left="4275" w:hanging="567"/>
      </w:pPr>
      <w:rPr>
        <w:rFonts w:hint="default"/>
        <w:lang w:val="tr-TR" w:eastAsia="en-US" w:bidi="ar-SA"/>
      </w:rPr>
    </w:lvl>
    <w:lvl w:ilvl="5" w:tplc="7DAA7B0A">
      <w:numFmt w:val="bullet"/>
      <w:lvlText w:val="•"/>
      <w:lvlJc w:val="left"/>
      <w:pPr>
        <w:ind w:left="5169" w:hanging="567"/>
      </w:pPr>
      <w:rPr>
        <w:rFonts w:hint="default"/>
        <w:lang w:val="tr-TR" w:eastAsia="en-US" w:bidi="ar-SA"/>
      </w:rPr>
    </w:lvl>
    <w:lvl w:ilvl="6" w:tplc="A662761A">
      <w:numFmt w:val="bullet"/>
      <w:lvlText w:val="•"/>
      <w:lvlJc w:val="left"/>
      <w:pPr>
        <w:ind w:left="6063" w:hanging="567"/>
      </w:pPr>
      <w:rPr>
        <w:rFonts w:hint="default"/>
        <w:lang w:val="tr-TR" w:eastAsia="en-US" w:bidi="ar-SA"/>
      </w:rPr>
    </w:lvl>
    <w:lvl w:ilvl="7" w:tplc="2FAC2F1E">
      <w:numFmt w:val="bullet"/>
      <w:lvlText w:val="•"/>
      <w:lvlJc w:val="left"/>
      <w:pPr>
        <w:ind w:left="6957" w:hanging="567"/>
      </w:pPr>
      <w:rPr>
        <w:rFonts w:hint="default"/>
        <w:lang w:val="tr-TR" w:eastAsia="en-US" w:bidi="ar-SA"/>
      </w:rPr>
    </w:lvl>
    <w:lvl w:ilvl="8" w:tplc="1B143474">
      <w:numFmt w:val="bullet"/>
      <w:lvlText w:val="•"/>
      <w:lvlJc w:val="left"/>
      <w:pPr>
        <w:ind w:left="7851" w:hanging="567"/>
      </w:pPr>
      <w:rPr>
        <w:rFonts w:hint="default"/>
        <w:lang w:val="tr-TR" w:eastAsia="en-US" w:bidi="ar-SA"/>
      </w:rPr>
    </w:lvl>
  </w:abstractNum>
  <w:num w:numId="1" w16cid:durableId="1207913835">
    <w:abstractNumId w:val="0"/>
  </w:num>
  <w:num w:numId="2" w16cid:durableId="1172570196">
    <w:abstractNumId w:val="3"/>
  </w:num>
  <w:num w:numId="3" w16cid:durableId="1025516084">
    <w:abstractNumId w:val="2"/>
  </w:num>
  <w:num w:numId="4" w16cid:durableId="1885407573">
    <w:abstractNumId w:val="1"/>
  </w:num>
  <w:num w:numId="5" w16cid:durableId="5562073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45AD5"/>
    <w:rsid w:val="00245AD5"/>
    <w:rsid w:val="00292B30"/>
    <w:rsid w:val="00330697"/>
    <w:rsid w:val="003648DC"/>
    <w:rsid w:val="004B4F86"/>
    <w:rsid w:val="00517C5F"/>
    <w:rsid w:val="0052540C"/>
    <w:rsid w:val="00534841"/>
    <w:rsid w:val="00655A71"/>
    <w:rsid w:val="0076104A"/>
    <w:rsid w:val="007723CC"/>
    <w:rsid w:val="008073C2"/>
    <w:rsid w:val="00885AF7"/>
    <w:rsid w:val="00993FD6"/>
    <w:rsid w:val="009A5EA3"/>
    <w:rsid w:val="00A74C9C"/>
    <w:rsid w:val="00B146E7"/>
    <w:rsid w:val="00B44649"/>
    <w:rsid w:val="00B819D1"/>
    <w:rsid w:val="00BE640E"/>
    <w:rsid w:val="00C10007"/>
    <w:rsid w:val="00C6223F"/>
    <w:rsid w:val="00C94511"/>
    <w:rsid w:val="00D22B99"/>
    <w:rsid w:val="00D71875"/>
    <w:rsid w:val="00DE0B9C"/>
    <w:rsid w:val="00F213CB"/>
    <w:rsid w:val="00F30077"/>
    <w:rsid w:val="00F64C94"/>
    <w:rsid w:val="00F74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48366"/>
  <w15:docId w15:val="{1DA09C52-A07F-429B-9A19-47E4CA53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0"/>
    <w:qFormat/>
    <w:pPr>
      <w:ind w:left="2" w:right="285"/>
      <w:jc w:val="center"/>
    </w:pPr>
    <w:rPr>
      <w:b/>
      <w:bCs/>
      <w:i/>
      <w:iCs/>
      <w:sz w:val="28"/>
      <w:szCs w:val="28"/>
    </w:rPr>
  </w:style>
  <w:style w:type="paragraph" w:styleId="ListeParagraf">
    <w:name w:val="List Paragraph"/>
    <w:basedOn w:val="Normal"/>
    <w:uiPriority w:val="1"/>
    <w:qFormat/>
    <w:pPr>
      <w:spacing w:before="120"/>
      <w:ind w:left="707" w:hanging="567"/>
    </w:pPr>
  </w:style>
  <w:style w:type="paragraph" w:customStyle="1" w:styleId="TableParagraph">
    <w:name w:val="Table Paragraph"/>
    <w:basedOn w:val="Normal"/>
    <w:uiPriority w:val="1"/>
    <w:qFormat/>
  </w:style>
  <w:style w:type="paragraph" w:styleId="AralkYok">
    <w:name w:val="No Spacing"/>
    <w:uiPriority w:val="1"/>
    <w:qFormat/>
    <w:rsid w:val="00655A71"/>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17</Pages>
  <Words>2857</Words>
  <Characters>16290</Characters>
  <Application>Microsoft Office Word</Application>
  <DocSecurity>0</DocSecurity>
  <Lines>135</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turgay geç</dc:creator>
  <cp:lastModifiedBy>G�VEN G�RSEL</cp:lastModifiedBy>
  <cp:revision>8</cp:revision>
  <dcterms:created xsi:type="dcterms:W3CDTF">2026-01-15T09:32:00Z</dcterms:created>
  <dcterms:modified xsi:type="dcterms:W3CDTF">2026-01-16T13:28:00Z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2026-01-14T00:00:00Z</vt:filetime>
  </property>
  <property fmtid="{D5CDD505-2E9C-101B-9397-08002B2CF9AE}" pid="3" name="Creator">
    <vt:lpwstr>Microsoft® Word Microsoft 365 için</vt:lpwstr>
  </property>
  <property fmtid="{D5CDD505-2E9C-101B-9397-08002B2CF9AE}" pid="4" name="LastSaved">
    <vt:filetime>2026-01-15T00:00:00Z</vt:filetime>
  </property>
  <property fmtid="{D5CDD505-2E9C-101B-9397-08002B2CF9AE}" pid="5" name="Producer">
    <vt:lpwstr>Microsoft® Word Microsoft 365 için</vt:lpwstr>
  </property>
</Properties>
</file>